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9312CF" w:rsidRPr="00551700" w:rsidTr="009312CF">
        <w:trPr>
          <w:cantSplit/>
          <w:trHeight w:hRule="exact" w:val="1474"/>
        </w:trPr>
        <w:tc>
          <w:tcPr>
            <w:tcW w:w="9639" w:type="dxa"/>
            <w:gridSpan w:val="2"/>
          </w:tcPr>
          <w:p w:rsidR="009312CF" w:rsidRPr="00551700" w:rsidRDefault="009312CF" w:rsidP="009312CF">
            <w:pPr>
              <w:jc w:val="center"/>
              <w:rPr>
                <w:b/>
                <w:bCs/>
                <w:color w:val="333333"/>
                <w:sz w:val="2"/>
              </w:rPr>
            </w:pPr>
            <w:r w:rsidRPr="00D72808">
              <w:rPr>
                <w:noProof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56.25pt;height:71.25pt;visibility:visible;mso-wrap-style:square">
                  <v:imagedata r:id="rId7" o:title="" grayscale="t"/>
                </v:shape>
              </w:pict>
            </w:r>
          </w:p>
          <w:p w:rsidR="009312CF" w:rsidRPr="00551700" w:rsidRDefault="009312CF" w:rsidP="009312CF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9312CF" w:rsidRPr="00551700" w:rsidRDefault="009312CF" w:rsidP="009312CF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9312CF" w:rsidRPr="00551700" w:rsidRDefault="009312CF" w:rsidP="009312CF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9312CF" w:rsidRPr="00551700" w:rsidRDefault="009312CF" w:rsidP="009312CF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9312CF" w:rsidRPr="00551700" w:rsidRDefault="009312CF" w:rsidP="009312CF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9312CF" w:rsidRPr="00551700" w:rsidRDefault="009312CF" w:rsidP="009312CF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9312CF" w:rsidRPr="00551700" w:rsidRDefault="009312CF" w:rsidP="009312CF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9312CF" w:rsidRPr="00551700" w:rsidRDefault="009312CF" w:rsidP="009312CF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9312CF" w:rsidRPr="00551700" w:rsidRDefault="009312CF" w:rsidP="009312CF">
            <w:pPr>
              <w:pStyle w:val="1"/>
              <w:rPr>
                <w:rFonts w:ascii="Times New Roman" w:hAnsi="Times New Roman"/>
                <w:bCs/>
                <w:color w:val="333333"/>
              </w:rPr>
            </w:pPr>
            <w:r w:rsidRPr="00551700">
              <w:rPr>
                <w:rFonts w:ascii="Times New Roman" w:hAnsi="Times New Roman"/>
                <w:color w:val="333333"/>
              </w:rPr>
              <w:t>АДМИНИСТРАЦИЯ МУНИЦИПАЛЬНОГО ОБРАЗОВАНИЯ</w:t>
            </w:r>
          </w:p>
          <w:p w:rsidR="009312CF" w:rsidRPr="00551700" w:rsidRDefault="009312CF" w:rsidP="009312CF">
            <w:pPr>
              <w:pStyle w:val="4"/>
              <w:rPr>
                <w:b w:val="0"/>
                <w:bCs/>
                <w:color w:val="333333"/>
              </w:rPr>
            </w:pPr>
            <w:r w:rsidRPr="00551700">
              <w:rPr>
                <w:b w:val="0"/>
                <w:color w:val="333333"/>
              </w:rPr>
              <w:t>ЩЕРБИНОВСКИЙ РАЙОН</w:t>
            </w:r>
          </w:p>
          <w:p w:rsidR="009312CF" w:rsidRPr="00551700" w:rsidRDefault="009312CF" w:rsidP="009312CF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9312CF" w:rsidTr="009312CF">
        <w:trPr>
          <w:cantSplit/>
          <w:trHeight w:hRule="exact" w:val="1505"/>
        </w:trPr>
        <w:tc>
          <w:tcPr>
            <w:tcW w:w="9639" w:type="dxa"/>
            <w:gridSpan w:val="2"/>
          </w:tcPr>
          <w:p w:rsidR="009312CF" w:rsidRPr="009C1280" w:rsidRDefault="009312CF" w:rsidP="009312CF">
            <w:pPr>
              <w:pStyle w:val="1"/>
              <w:spacing w:before="0" w:after="0"/>
              <w:rPr>
                <w:rFonts w:ascii="Times New Roman" w:hAnsi="Times New Roman"/>
                <w:color w:val="333333"/>
                <w:sz w:val="2"/>
                <w:szCs w:val="2"/>
              </w:rPr>
            </w:pPr>
          </w:p>
          <w:p w:rsidR="009312CF" w:rsidRPr="009C1280" w:rsidRDefault="009312CF" w:rsidP="009312CF">
            <w:pPr>
              <w:pStyle w:val="1"/>
              <w:spacing w:before="0" w:after="0"/>
              <w:rPr>
                <w:rFonts w:ascii="Times New Roman" w:hAnsi="Times New Roman"/>
                <w:color w:val="333333"/>
                <w:sz w:val="14"/>
                <w:szCs w:val="14"/>
              </w:rPr>
            </w:pPr>
          </w:p>
          <w:p w:rsidR="009312CF" w:rsidRPr="009312CF" w:rsidRDefault="009312CF" w:rsidP="009312CF">
            <w:pPr>
              <w:pStyle w:val="1"/>
              <w:spacing w:before="0" w:after="0"/>
              <w:rPr>
                <w:rFonts w:ascii="Times New Roman" w:hAnsi="Times New Roman"/>
                <w:i w:val="0"/>
                <w:szCs w:val="20"/>
              </w:rPr>
            </w:pPr>
            <w:r w:rsidRPr="009312CF">
              <w:rPr>
                <w:rFonts w:ascii="Times New Roman" w:hAnsi="Times New Roman"/>
                <w:i w:val="0"/>
                <w:szCs w:val="20"/>
              </w:rPr>
              <w:t>АДМИНИСТРАЦИЯ МУНИЦИПАЛЬНОГО ОБРАЗОВАНИЯ</w:t>
            </w:r>
          </w:p>
          <w:p w:rsidR="009312CF" w:rsidRPr="009312CF" w:rsidRDefault="009312CF" w:rsidP="009312CF">
            <w:pPr>
              <w:pStyle w:val="1"/>
              <w:spacing w:before="0" w:after="0"/>
              <w:rPr>
                <w:rFonts w:ascii="Times New Roman" w:hAnsi="Times New Roman"/>
                <w:i w:val="0"/>
                <w:szCs w:val="20"/>
              </w:rPr>
            </w:pPr>
            <w:r w:rsidRPr="009312CF">
              <w:rPr>
                <w:rFonts w:ascii="Times New Roman" w:hAnsi="Times New Roman"/>
                <w:i w:val="0"/>
                <w:szCs w:val="20"/>
              </w:rPr>
              <w:t>ЩЕРБИНОВСКИЙ РАЙОН</w:t>
            </w:r>
          </w:p>
          <w:p w:rsidR="009312CF" w:rsidRPr="009312CF" w:rsidRDefault="009312CF" w:rsidP="009312CF">
            <w:pPr>
              <w:spacing w:before="120" w:after="0" w:line="240" w:lineRule="auto"/>
              <w:jc w:val="center"/>
              <w:rPr>
                <w:noProof/>
              </w:rPr>
            </w:pPr>
            <w:r w:rsidRPr="009312CF">
              <w:rPr>
                <w:rFonts w:ascii="Times New Roman" w:eastAsia="Times New Roman" w:hAnsi="Times New Roman"/>
                <w:b/>
                <w:bCs/>
                <w:spacing w:val="20"/>
                <w:sz w:val="32"/>
                <w:szCs w:val="20"/>
              </w:rPr>
              <w:t>ПОСТАНОВЛЕНИЕ</w:t>
            </w:r>
          </w:p>
        </w:tc>
      </w:tr>
      <w:tr w:rsidR="009312CF" w:rsidRPr="00551700" w:rsidTr="009312CF">
        <w:trPr>
          <w:cantSplit/>
          <w:trHeight w:hRule="exact" w:val="340"/>
        </w:trPr>
        <w:tc>
          <w:tcPr>
            <w:tcW w:w="4819" w:type="dxa"/>
            <w:vAlign w:val="bottom"/>
          </w:tcPr>
          <w:p w:rsidR="009312CF" w:rsidRPr="00551700" w:rsidRDefault="009312CF" w:rsidP="009312CF">
            <w:pPr>
              <w:spacing w:after="0" w:line="240" w:lineRule="auto"/>
              <w:rPr>
                <w:rFonts w:eastAsia="Times New Roman"/>
                <w:b/>
                <w:bCs/>
                <w:color w:val="333333"/>
                <w:sz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333333"/>
                <w:sz w:val="28"/>
                <w:szCs w:val="20"/>
              </w:rPr>
              <w:t xml:space="preserve">               </w:t>
            </w:r>
            <w:r w:rsidRPr="009C1280">
              <w:rPr>
                <w:rFonts w:ascii="Times New Roman" w:eastAsia="Times New Roman" w:hAnsi="Times New Roman"/>
                <w:b/>
                <w:bCs/>
                <w:color w:val="333333"/>
                <w:sz w:val="28"/>
                <w:szCs w:val="20"/>
              </w:rPr>
              <w:t>от</w:t>
            </w:r>
            <w:r>
              <w:rPr>
                <w:rFonts w:ascii="Times New Roman" w:eastAsia="Times New Roman" w:hAnsi="Times New Roman"/>
                <w:b/>
                <w:bCs/>
                <w:color w:val="333333"/>
                <w:sz w:val="28"/>
                <w:szCs w:val="20"/>
              </w:rPr>
              <w:t xml:space="preserve"> 20.01.2022</w:t>
            </w:r>
          </w:p>
        </w:tc>
        <w:tc>
          <w:tcPr>
            <w:tcW w:w="4820" w:type="dxa"/>
            <w:vAlign w:val="bottom"/>
          </w:tcPr>
          <w:p w:rsidR="009312CF" w:rsidRPr="00551700" w:rsidRDefault="009312CF" w:rsidP="009312C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333333"/>
                <w:sz w:val="28"/>
              </w:rPr>
            </w:pPr>
            <w:r w:rsidRPr="00551700">
              <w:rPr>
                <w:rFonts w:eastAsia="Times New Roman"/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rFonts w:ascii="Times New Roman" w:eastAsia="Times New Roman" w:hAnsi="Times New Roman"/>
                <w:b/>
                <w:bCs/>
                <w:color w:val="333333"/>
                <w:sz w:val="28"/>
                <w:szCs w:val="20"/>
              </w:rPr>
              <w:t>№</w:t>
            </w:r>
            <w:r>
              <w:rPr>
                <w:rFonts w:ascii="Times New Roman" w:eastAsia="Times New Roman" w:hAnsi="Times New Roman"/>
                <w:b/>
                <w:bCs/>
                <w:color w:val="333333"/>
                <w:sz w:val="28"/>
                <w:szCs w:val="20"/>
              </w:rPr>
              <w:t xml:space="preserve"> 18</w:t>
            </w:r>
          </w:p>
        </w:tc>
      </w:tr>
      <w:tr w:rsidR="009312CF" w:rsidRPr="00551700" w:rsidTr="009312CF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9312CF" w:rsidRPr="00551700" w:rsidRDefault="009312CF" w:rsidP="009312CF">
            <w:pPr>
              <w:spacing w:after="0" w:line="240" w:lineRule="auto"/>
              <w:jc w:val="center"/>
              <w:rPr>
                <w:rFonts w:eastAsia="Times New Roman"/>
                <w:color w:val="333333"/>
                <w:sz w:val="24"/>
              </w:rPr>
            </w:pPr>
            <w:r w:rsidRPr="009C1280">
              <w:rPr>
                <w:rFonts w:ascii="Times New Roman" w:eastAsia="Times New Roman" w:hAnsi="Times New Roman"/>
                <w:color w:val="333333"/>
                <w:sz w:val="24"/>
                <w:szCs w:val="20"/>
              </w:rPr>
              <w:t>ст-ца Старощербиновская</w:t>
            </w:r>
          </w:p>
        </w:tc>
      </w:tr>
    </w:tbl>
    <w:p w:rsidR="00C3114A" w:rsidRDefault="00C3114A" w:rsidP="00D94A6C">
      <w:pPr>
        <w:spacing w:after="0" w:line="240" w:lineRule="auto"/>
        <w:ind w:left="600" w:right="518"/>
        <w:jc w:val="right"/>
        <w:rPr>
          <w:rFonts w:ascii="Times New Roman" w:hAnsi="Times New Roman"/>
          <w:b/>
          <w:sz w:val="28"/>
          <w:szCs w:val="28"/>
          <w:lang w:eastAsia="ru-RU"/>
        </w:rPr>
      </w:pPr>
    </w:p>
    <w:p w:rsidR="00C3114A" w:rsidRPr="00BA1AC8" w:rsidRDefault="00C3114A" w:rsidP="00EA5E54">
      <w:pPr>
        <w:spacing w:after="0" w:line="240" w:lineRule="auto"/>
        <w:ind w:left="600" w:right="51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A1AC8">
        <w:rPr>
          <w:rFonts w:ascii="Times New Roman" w:hAnsi="Times New Roman"/>
          <w:b/>
          <w:sz w:val="28"/>
          <w:szCs w:val="28"/>
          <w:lang w:eastAsia="ru-RU"/>
        </w:rPr>
        <w:t xml:space="preserve">Об утверждении порядка </w:t>
      </w:r>
    </w:p>
    <w:p w:rsidR="00C3114A" w:rsidRPr="00BA1AC8" w:rsidRDefault="00C3114A" w:rsidP="00EA5E54">
      <w:pPr>
        <w:spacing w:after="0" w:line="240" w:lineRule="auto"/>
        <w:ind w:left="600" w:right="51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A1AC8">
        <w:rPr>
          <w:rFonts w:ascii="Times New Roman" w:hAnsi="Times New Roman"/>
          <w:b/>
          <w:sz w:val="28"/>
          <w:szCs w:val="28"/>
          <w:lang w:eastAsia="ru-RU"/>
        </w:rPr>
        <w:t xml:space="preserve">проведения оценки регулирующего воздействия проектов </w:t>
      </w:r>
    </w:p>
    <w:p w:rsidR="00C3114A" w:rsidRPr="00BA1AC8" w:rsidRDefault="00C3114A" w:rsidP="00EA5E54">
      <w:pPr>
        <w:spacing w:after="0" w:line="240" w:lineRule="auto"/>
        <w:ind w:left="600" w:right="51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A1AC8">
        <w:rPr>
          <w:rFonts w:ascii="Times New Roman" w:hAnsi="Times New Roman"/>
          <w:b/>
          <w:sz w:val="28"/>
          <w:szCs w:val="28"/>
          <w:lang w:eastAsia="ru-RU"/>
        </w:rPr>
        <w:t xml:space="preserve">нормативных правовых актов муниципального образования </w:t>
      </w:r>
    </w:p>
    <w:p w:rsidR="00C3114A" w:rsidRPr="00CA7680" w:rsidRDefault="00C3114A" w:rsidP="00712EB4">
      <w:pPr>
        <w:spacing w:after="0" w:line="240" w:lineRule="auto"/>
        <w:ind w:left="600" w:right="355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A1AC8">
        <w:rPr>
          <w:rFonts w:ascii="Times New Roman" w:hAnsi="Times New Roman"/>
          <w:b/>
          <w:sz w:val="28"/>
          <w:szCs w:val="28"/>
          <w:lang w:eastAsia="ru-RU"/>
        </w:rPr>
        <w:t>Щербиновский район</w:t>
      </w:r>
    </w:p>
    <w:p w:rsidR="00C3114A" w:rsidRPr="00BA1AC8" w:rsidRDefault="00C3114A" w:rsidP="00EA5E54">
      <w:pPr>
        <w:spacing w:after="0" w:line="240" w:lineRule="auto"/>
        <w:ind w:left="600" w:right="518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C3114A" w:rsidRPr="009312CF" w:rsidRDefault="00C3114A" w:rsidP="009312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12CF">
        <w:rPr>
          <w:rFonts w:ascii="Times New Roman" w:hAnsi="Times New Roman"/>
          <w:sz w:val="28"/>
          <w:szCs w:val="28"/>
          <w:lang w:eastAsia="ru-RU"/>
        </w:rPr>
        <w:t>Во исполнение Федерального закона от 6 октября 2003 года № 131-ФЗ «Об общих принципах организации местного самоуправления в Российской Федер</w:t>
      </w:r>
      <w:r w:rsidRPr="009312CF">
        <w:rPr>
          <w:rFonts w:ascii="Times New Roman" w:hAnsi="Times New Roman"/>
          <w:sz w:val="28"/>
          <w:szCs w:val="28"/>
          <w:lang w:eastAsia="ru-RU"/>
        </w:rPr>
        <w:t>а</w:t>
      </w:r>
      <w:r w:rsidRPr="009312CF">
        <w:rPr>
          <w:rFonts w:ascii="Times New Roman" w:hAnsi="Times New Roman"/>
          <w:sz w:val="28"/>
          <w:szCs w:val="28"/>
          <w:lang w:eastAsia="ru-RU"/>
        </w:rPr>
        <w:t>ции», Закона Краснодарского края от 23 июля 2014 года № 3014-КЗ «Об оценке регулирующего воздействия проектов муниципальных нормативных а</w:t>
      </w:r>
      <w:r w:rsidRPr="009312CF">
        <w:rPr>
          <w:rFonts w:ascii="Times New Roman" w:hAnsi="Times New Roman"/>
          <w:sz w:val="28"/>
          <w:szCs w:val="28"/>
          <w:lang w:eastAsia="ru-RU"/>
        </w:rPr>
        <w:t>к</w:t>
      </w:r>
      <w:r w:rsidRPr="009312CF">
        <w:rPr>
          <w:rFonts w:ascii="Times New Roman" w:hAnsi="Times New Roman"/>
          <w:sz w:val="28"/>
          <w:szCs w:val="28"/>
          <w:lang w:eastAsia="ru-RU"/>
        </w:rPr>
        <w:t>тов и экспертизе муниципальных нормативных правовых актов», постановл</w:t>
      </w:r>
      <w:r w:rsidRPr="009312CF">
        <w:rPr>
          <w:rFonts w:ascii="Times New Roman" w:hAnsi="Times New Roman"/>
          <w:sz w:val="28"/>
          <w:szCs w:val="28"/>
          <w:lang w:eastAsia="ru-RU"/>
        </w:rPr>
        <w:t>е</w:t>
      </w:r>
      <w:r w:rsidRPr="009312CF">
        <w:rPr>
          <w:rFonts w:ascii="Times New Roman" w:hAnsi="Times New Roman"/>
          <w:sz w:val="28"/>
          <w:szCs w:val="28"/>
          <w:lang w:eastAsia="ru-RU"/>
        </w:rPr>
        <w:t>ния главы администрации (губернатора) Краснодарского края от 14 декабря 2012 года № 1551 «Об утверждении порядка проведения оценки регулирующ</w:t>
      </w:r>
      <w:r w:rsidRPr="009312CF">
        <w:rPr>
          <w:rFonts w:ascii="Times New Roman" w:hAnsi="Times New Roman"/>
          <w:sz w:val="28"/>
          <w:szCs w:val="28"/>
          <w:lang w:eastAsia="ru-RU"/>
        </w:rPr>
        <w:t>е</w:t>
      </w:r>
      <w:r w:rsidRPr="009312CF">
        <w:rPr>
          <w:rFonts w:ascii="Times New Roman" w:hAnsi="Times New Roman"/>
          <w:sz w:val="28"/>
          <w:szCs w:val="28"/>
          <w:lang w:eastAsia="ru-RU"/>
        </w:rPr>
        <w:t>го воздействия прое</w:t>
      </w:r>
      <w:r w:rsidRPr="009312CF">
        <w:rPr>
          <w:rFonts w:ascii="Times New Roman" w:hAnsi="Times New Roman"/>
          <w:sz w:val="28"/>
          <w:szCs w:val="28"/>
          <w:lang w:eastAsia="ru-RU"/>
        </w:rPr>
        <w:t>к</w:t>
      </w:r>
      <w:r w:rsidRPr="009312CF">
        <w:rPr>
          <w:rFonts w:ascii="Times New Roman" w:hAnsi="Times New Roman"/>
          <w:sz w:val="28"/>
          <w:szCs w:val="28"/>
          <w:lang w:eastAsia="ru-RU"/>
        </w:rPr>
        <w:t>тов нормативных правовых актов Краснодарского края», в соответствии со статьей 61 Устава муниципального образования Щербино</w:t>
      </w:r>
      <w:r w:rsidRPr="009312CF">
        <w:rPr>
          <w:rFonts w:ascii="Times New Roman" w:hAnsi="Times New Roman"/>
          <w:sz w:val="28"/>
          <w:szCs w:val="28"/>
          <w:lang w:eastAsia="ru-RU"/>
        </w:rPr>
        <w:t>в</w:t>
      </w:r>
      <w:r w:rsidRPr="009312CF">
        <w:rPr>
          <w:rFonts w:ascii="Times New Roman" w:hAnsi="Times New Roman"/>
          <w:sz w:val="28"/>
          <w:szCs w:val="28"/>
          <w:lang w:eastAsia="ru-RU"/>
        </w:rPr>
        <w:t>ский район, п о с т а н о в л я ю:</w:t>
      </w:r>
    </w:p>
    <w:p w:rsidR="00C3114A" w:rsidRPr="009312CF" w:rsidRDefault="00C3114A" w:rsidP="009312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sub_1"/>
      <w:r w:rsidRPr="009312CF">
        <w:rPr>
          <w:rFonts w:ascii="Times New Roman" w:hAnsi="Times New Roman"/>
          <w:sz w:val="28"/>
          <w:szCs w:val="28"/>
          <w:lang w:eastAsia="ru-RU"/>
        </w:rPr>
        <w:t>1. Утвердить Порядок проведения оценки регулирующего воздействия проектов нормативных правовых актов муниципального образования Щерб</w:t>
      </w:r>
      <w:r w:rsidRPr="009312CF">
        <w:rPr>
          <w:rFonts w:ascii="Times New Roman" w:hAnsi="Times New Roman"/>
          <w:sz w:val="28"/>
          <w:szCs w:val="28"/>
          <w:lang w:eastAsia="ru-RU"/>
        </w:rPr>
        <w:t>и</w:t>
      </w:r>
      <w:r w:rsidRPr="009312CF">
        <w:rPr>
          <w:rFonts w:ascii="Times New Roman" w:hAnsi="Times New Roman"/>
          <w:sz w:val="28"/>
          <w:szCs w:val="28"/>
          <w:lang w:eastAsia="ru-RU"/>
        </w:rPr>
        <w:t>новский район (прилагается).</w:t>
      </w:r>
    </w:p>
    <w:p w:rsidR="00C3114A" w:rsidRPr="009312CF" w:rsidRDefault="00C3114A" w:rsidP="009312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12CF">
        <w:rPr>
          <w:rFonts w:ascii="Times New Roman" w:hAnsi="Times New Roman"/>
          <w:sz w:val="28"/>
          <w:szCs w:val="28"/>
          <w:lang w:eastAsia="ru-RU"/>
        </w:rPr>
        <w:t>2. Признать утратившими силу постановления администрации муниц</w:t>
      </w:r>
      <w:r w:rsidRPr="009312CF">
        <w:rPr>
          <w:rFonts w:ascii="Times New Roman" w:hAnsi="Times New Roman"/>
          <w:sz w:val="28"/>
          <w:szCs w:val="28"/>
          <w:lang w:eastAsia="ru-RU"/>
        </w:rPr>
        <w:t>и</w:t>
      </w:r>
      <w:r w:rsidRPr="009312CF">
        <w:rPr>
          <w:rFonts w:ascii="Times New Roman" w:hAnsi="Times New Roman"/>
          <w:sz w:val="28"/>
          <w:szCs w:val="28"/>
          <w:lang w:eastAsia="ru-RU"/>
        </w:rPr>
        <w:t>пального образования Щербиновский район:</w:t>
      </w:r>
    </w:p>
    <w:p w:rsidR="00C3114A" w:rsidRPr="009312CF" w:rsidRDefault="00C3114A" w:rsidP="009312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12CF">
        <w:rPr>
          <w:rFonts w:ascii="Times New Roman" w:hAnsi="Times New Roman"/>
          <w:sz w:val="28"/>
          <w:szCs w:val="28"/>
          <w:lang w:eastAsia="ru-RU"/>
        </w:rPr>
        <w:t>1) от 1 июня 2020 года № 315 «Об утверждении порядка проведения оценки регулирующего воздействия проектов нормативных правовых актов муниципал</w:t>
      </w:r>
      <w:r w:rsidRPr="009312CF">
        <w:rPr>
          <w:rFonts w:ascii="Times New Roman" w:hAnsi="Times New Roman"/>
          <w:sz w:val="28"/>
          <w:szCs w:val="28"/>
          <w:lang w:eastAsia="ru-RU"/>
        </w:rPr>
        <w:t>ь</w:t>
      </w:r>
      <w:r w:rsidRPr="009312CF">
        <w:rPr>
          <w:rFonts w:ascii="Times New Roman" w:hAnsi="Times New Roman"/>
          <w:sz w:val="28"/>
          <w:szCs w:val="28"/>
          <w:lang w:eastAsia="ru-RU"/>
        </w:rPr>
        <w:t>ного образования Щербиновский район»;</w:t>
      </w:r>
    </w:p>
    <w:p w:rsidR="00C3114A" w:rsidRPr="009312CF" w:rsidRDefault="00C3114A" w:rsidP="009312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12CF">
        <w:rPr>
          <w:rFonts w:ascii="Times New Roman" w:hAnsi="Times New Roman"/>
          <w:sz w:val="28"/>
          <w:szCs w:val="28"/>
          <w:lang w:eastAsia="ru-RU"/>
        </w:rPr>
        <w:t>2) от 7 июня 2021 года № 358 «О внесении изменения в постановление администрации муниципального образования Щербиновский район от 01 июня 2020 года № 315 «Об утверждении порядка проведения оценки регулирующего воздействия проектов нормативных правовых актов муниципального образов</w:t>
      </w:r>
      <w:r w:rsidRPr="009312CF">
        <w:rPr>
          <w:rFonts w:ascii="Times New Roman" w:hAnsi="Times New Roman"/>
          <w:sz w:val="28"/>
          <w:szCs w:val="28"/>
          <w:lang w:eastAsia="ru-RU"/>
        </w:rPr>
        <w:t>а</w:t>
      </w:r>
      <w:r w:rsidRPr="009312CF">
        <w:rPr>
          <w:rFonts w:ascii="Times New Roman" w:hAnsi="Times New Roman"/>
          <w:sz w:val="28"/>
          <w:szCs w:val="28"/>
          <w:lang w:eastAsia="ru-RU"/>
        </w:rPr>
        <w:t>ния Ще</w:t>
      </w:r>
      <w:r w:rsidRPr="009312CF">
        <w:rPr>
          <w:rFonts w:ascii="Times New Roman" w:hAnsi="Times New Roman"/>
          <w:sz w:val="28"/>
          <w:szCs w:val="28"/>
          <w:lang w:eastAsia="ru-RU"/>
        </w:rPr>
        <w:t>р</w:t>
      </w:r>
      <w:r w:rsidRPr="009312CF">
        <w:rPr>
          <w:rFonts w:ascii="Times New Roman" w:hAnsi="Times New Roman"/>
          <w:sz w:val="28"/>
          <w:szCs w:val="28"/>
          <w:lang w:eastAsia="ru-RU"/>
        </w:rPr>
        <w:t>биновский район».</w:t>
      </w:r>
    </w:p>
    <w:bookmarkEnd w:id="0"/>
    <w:p w:rsidR="00C3114A" w:rsidRPr="009312CF" w:rsidRDefault="00C3114A" w:rsidP="009312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12CF">
        <w:rPr>
          <w:rFonts w:ascii="Times New Roman" w:hAnsi="Times New Roman"/>
          <w:sz w:val="28"/>
          <w:szCs w:val="28"/>
          <w:lang w:eastAsia="ru-RU"/>
        </w:rPr>
        <w:t>3. Отделу по взаимодействию с органами местного самоуправления а</w:t>
      </w:r>
      <w:r w:rsidRPr="009312CF">
        <w:rPr>
          <w:rFonts w:ascii="Times New Roman" w:hAnsi="Times New Roman"/>
          <w:sz w:val="28"/>
          <w:szCs w:val="28"/>
          <w:lang w:eastAsia="ru-RU"/>
        </w:rPr>
        <w:t>д</w:t>
      </w:r>
      <w:r w:rsidRPr="009312CF">
        <w:rPr>
          <w:rFonts w:ascii="Times New Roman" w:hAnsi="Times New Roman"/>
          <w:sz w:val="28"/>
          <w:szCs w:val="28"/>
          <w:lang w:eastAsia="ru-RU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</w:t>
      </w:r>
      <w:r w:rsidRPr="009312CF">
        <w:rPr>
          <w:rFonts w:ascii="Times New Roman" w:hAnsi="Times New Roman"/>
          <w:sz w:val="28"/>
          <w:szCs w:val="28"/>
          <w:lang w:eastAsia="ru-RU"/>
        </w:rPr>
        <w:t>и</w:t>
      </w:r>
      <w:r w:rsidRPr="009312CF">
        <w:rPr>
          <w:rFonts w:ascii="Times New Roman" w:hAnsi="Times New Roman"/>
          <w:sz w:val="28"/>
          <w:szCs w:val="28"/>
          <w:lang w:eastAsia="ru-RU"/>
        </w:rPr>
        <w:t>пального образования Щербиновский район.</w:t>
      </w:r>
    </w:p>
    <w:p w:rsidR="00C3114A" w:rsidRPr="009312CF" w:rsidRDefault="00C3114A" w:rsidP="009312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12CF">
        <w:rPr>
          <w:rFonts w:ascii="Times New Roman" w:hAnsi="Times New Roman"/>
          <w:sz w:val="28"/>
          <w:szCs w:val="28"/>
          <w:lang w:eastAsia="ru-RU"/>
        </w:rPr>
        <w:t>4. Отделу муниципальной службы, кадровой политики и делопроизводс</w:t>
      </w:r>
      <w:r w:rsidRPr="009312CF">
        <w:rPr>
          <w:rFonts w:ascii="Times New Roman" w:hAnsi="Times New Roman"/>
          <w:sz w:val="28"/>
          <w:szCs w:val="28"/>
          <w:lang w:eastAsia="ru-RU"/>
        </w:rPr>
        <w:t>т</w:t>
      </w:r>
      <w:r w:rsidRPr="009312CF">
        <w:rPr>
          <w:rFonts w:ascii="Times New Roman" w:hAnsi="Times New Roman"/>
          <w:sz w:val="28"/>
          <w:szCs w:val="28"/>
          <w:lang w:eastAsia="ru-RU"/>
        </w:rPr>
        <w:lastRenderedPageBreak/>
        <w:t>ва администрации муниципального образования Щербиновский район (Гусева) опубликовать настоящее постановление в периодическом печатном издании «Информационный бюллетень органов местного самоуправления муниципал</w:t>
      </w:r>
      <w:r w:rsidRPr="009312CF">
        <w:rPr>
          <w:rFonts w:ascii="Times New Roman" w:hAnsi="Times New Roman"/>
          <w:sz w:val="28"/>
          <w:szCs w:val="28"/>
          <w:lang w:eastAsia="ru-RU"/>
        </w:rPr>
        <w:t>ь</w:t>
      </w:r>
      <w:r w:rsidRPr="009312CF">
        <w:rPr>
          <w:rFonts w:ascii="Times New Roman" w:hAnsi="Times New Roman"/>
          <w:sz w:val="28"/>
          <w:szCs w:val="28"/>
          <w:lang w:eastAsia="ru-RU"/>
        </w:rPr>
        <w:t>ного образования Щербиновский район».</w:t>
      </w:r>
    </w:p>
    <w:p w:rsidR="00C3114A" w:rsidRPr="009312CF" w:rsidRDefault="00C3114A" w:rsidP="009312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12CF">
        <w:rPr>
          <w:rFonts w:ascii="Times New Roman" w:hAnsi="Times New Roman"/>
          <w:sz w:val="28"/>
          <w:szCs w:val="28"/>
          <w:lang w:eastAsia="ru-RU"/>
        </w:rPr>
        <w:t>5. Постановление вступает в силу на следующий день после его офиц</w:t>
      </w:r>
      <w:r w:rsidRPr="009312CF">
        <w:rPr>
          <w:rFonts w:ascii="Times New Roman" w:hAnsi="Times New Roman"/>
          <w:sz w:val="28"/>
          <w:szCs w:val="28"/>
          <w:lang w:eastAsia="ru-RU"/>
        </w:rPr>
        <w:t>и</w:t>
      </w:r>
      <w:r w:rsidRPr="009312CF">
        <w:rPr>
          <w:rFonts w:ascii="Times New Roman" w:hAnsi="Times New Roman"/>
          <w:sz w:val="28"/>
          <w:szCs w:val="28"/>
          <w:lang w:eastAsia="ru-RU"/>
        </w:rPr>
        <w:t>ального опубликования.</w:t>
      </w:r>
    </w:p>
    <w:p w:rsidR="00C3114A" w:rsidRPr="005929EA" w:rsidRDefault="00C3114A" w:rsidP="00EA5E54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</w:p>
    <w:p w:rsidR="00C3114A" w:rsidRDefault="00C3114A" w:rsidP="00EA5E5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9312CF" w:rsidRPr="005929EA" w:rsidRDefault="009312CF" w:rsidP="00EA5E5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C3114A" w:rsidRPr="005929EA" w:rsidRDefault="00C3114A" w:rsidP="00BA1AC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929EA">
        <w:rPr>
          <w:rFonts w:ascii="Times New Roman" w:hAnsi="Times New Roman"/>
          <w:sz w:val="28"/>
          <w:szCs w:val="28"/>
          <w:lang w:eastAsia="ru-RU"/>
        </w:rPr>
        <w:t>Исполняющий полномочия главы</w:t>
      </w:r>
    </w:p>
    <w:p w:rsidR="00C3114A" w:rsidRPr="005929EA" w:rsidRDefault="00C3114A" w:rsidP="00EA5E5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929EA">
        <w:rPr>
          <w:rFonts w:ascii="Times New Roman" w:hAnsi="Times New Roman"/>
          <w:sz w:val="28"/>
          <w:szCs w:val="28"/>
          <w:lang w:eastAsia="ru-RU"/>
        </w:rPr>
        <w:t>муниципального образования</w:t>
      </w:r>
    </w:p>
    <w:p w:rsidR="00C3114A" w:rsidRPr="005929EA" w:rsidRDefault="00C3114A" w:rsidP="00EA5E5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929EA">
        <w:rPr>
          <w:rFonts w:ascii="Times New Roman" w:hAnsi="Times New Roman"/>
          <w:sz w:val="28"/>
          <w:szCs w:val="28"/>
          <w:lang w:eastAsia="ru-RU"/>
        </w:rPr>
        <w:t xml:space="preserve">Щербиновский район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</w:t>
      </w:r>
      <w:r w:rsidRPr="005929EA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М.Н. Чернов</w:t>
      </w:r>
    </w:p>
    <w:p w:rsidR="00C3114A" w:rsidRPr="00BA1AC8" w:rsidRDefault="00C3114A" w:rsidP="00EA5E54">
      <w:pPr>
        <w:spacing w:after="0" w:line="240" w:lineRule="auto"/>
        <w:rPr>
          <w:rFonts w:ascii="Times New Roman" w:hAnsi="Times New Roman"/>
          <w:sz w:val="28"/>
          <w:szCs w:val="28"/>
          <w:highlight w:val="yellow"/>
          <w:lang w:eastAsia="ru-RU"/>
        </w:rPr>
      </w:pPr>
    </w:p>
    <w:p w:rsidR="00C3114A" w:rsidRPr="00BA1AC8" w:rsidRDefault="00C3114A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  <w:bookmarkStart w:id="1" w:name="P45"/>
      <w:bookmarkEnd w:id="1"/>
    </w:p>
    <w:p w:rsidR="00C3114A" w:rsidRPr="00BA1AC8" w:rsidRDefault="00C3114A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C3114A" w:rsidRDefault="00C3114A" w:rsidP="00B33217">
      <w:pPr>
        <w:spacing w:after="0" w:line="240" w:lineRule="auto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C3114A" w:rsidRDefault="00C3114A" w:rsidP="00B33217">
      <w:pPr>
        <w:spacing w:after="0" w:line="240" w:lineRule="auto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tbl>
      <w:tblPr>
        <w:tblW w:w="0" w:type="auto"/>
        <w:tblLook w:val="01E0"/>
      </w:tblPr>
      <w:tblGrid>
        <w:gridCol w:w="4788"/>
        <w:gridCol w:w="4887"/>
      </w:tblGrid>
      <w:tr w:rsidR="00C3114A" w:rsidRPr="00004934" w:rsidTr="00EB2CC8">
        <w:tc>
          <w:tcPr>
            <w:tcW w:w="4788" w:type="dxa"/>
          </w:tcPr>
          <w:p w:rsidR="00C3114A" w:rsidRPr="00BA1519" w:rsidRDefault="00C3114A" w:rsidP="00EB2C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87" w:type="dxa"/>
          </w:tcPr>
          <w:p w:rsidR="00C3114A" w:rsidRPr="00BA1519" w:rsidRDefault="00C3114A" w:rsidP="00EB2CC8">
            <w:pPr>
              <w:tabs>
                <w:tab w:val="left" w:pos="945"/>
                <w:tab w:val="center" w:pos="233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1519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  <w:t xml:space="preserve">   </w:t>
            </w:r>
            <w:r w:rsidRPr="00BA1519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  <w:t>ПРИЛОЖЕНИЕ</w:t>
            </w:r>
          </w:p>
          <w:p w:rsidR="00C3114A" w:rsidRPr="00BA1519" w:rsidRDefault="00C3114A" w:rsidP="00EB2C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3114A" w:rsidRPr="00BA1519" w:rsidRDefault="00C3114A" w:rsidP="00EB2C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1519">
              <w:rPr>
                <w:rFonts w:ascii="Times New Roman" w:hAnsi="Times New Roman"/>
                <w:sz w:val="28"/>
                <w:szCs w:val="28"/>
                <w:lang w:eastAsia="ru-RU"/>
              </w:rPr>
              <w:t>УТВЕРЖДЕН</w:t>
            </w:r>
          </w:p>
          <w:p w:rsidR="00C3114A" w:rsidRPr="00BA1519" w:rsidRDefault="00C3114A" w:rsidP="00EB2C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1519">
              <w:rPr>
                <w:rFonts w:ascii="Times New Roman" w:hAnsi="Times New Roman"/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C3114A" w:rsidRPr="00BA1519" w:rsidRDefault="00C3114A" w:rsidP="00EB2C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151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C3114A" w:rsidRPr="00BA1519" w:rsidRDefault="00C3114A" w:rsidP="00EB2C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1519">
              <w:rPr>
                <w:rFonts w:ascii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  <w:p w:rsidR="00C3114A" w:rsidRPr="00BA1519" w:rsidRDefault="00C3114A" w:rsidP="00EB2C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1519">
              <w:rPr>
                <w:rFonts w:ascii="Times New Roman" w:hAnsi="Times New Roman"/>
                <w:sz w:val="28"/>
                <w:szCs w:val="28"/>
                <w:lang w:eastAsia="ru-RU"/>
              </w:rPr>
              <w:t>от</w:t>
            </w:r>
            <w:r w:rsidR="009312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20.01.2022 </w:t>
            </w:r>
            <w:r w:rsidRPr="00BA1519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  <w:r w:rsidR="009312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18</w:t>
            </w:r>
          </w:p>
          <w:p w:rsidR="00C3114A" w:rsidRPr="00BA1519" w:rsidRDefault="00C3114A" w:rsidP="00EB2C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3114A" w:rsidRDefault="00C3114A" w:rsidP="00EB2C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3114A" w:rsidRPr="00BA1519" w:rsidRDefault="00C3114A" w:rsidP="00EB2C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C3114A" w:rsidRPr="005D67C3" w:rsidRDefault="00C3114A" w:rsidP="00F4104A">
      <w:pPr>
        <w:spacing w:after="0" w:line="240" w:lineRule="auto"/>
        <w:ind w:left="600" w:right="355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D67C3">
        <w:rPr>
          <w:rFonts w:ascii="Times New Roman" w:hAnsi="Times New Roman"/>
          <w:b/>
          <w:sz w:val="28"/>
          <w:szCs w:val="28"/>
          <w:lang w:eastAsia="ru-RU"/>
        </w:rPr>
        <w:t>ПОРЯДОК</w:t>
      </w:r>
    </w:p>
    <w:p w:rsidR="00C3114A" w:rsidRPr="00DE6E35" w:rsidRDefault="00C3114A" w:rsidP="00F410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E6E35">
        <w:rPr>
          <w:rFonts w:ascii="Times New Roman" w:hAnsi="Times New Roman"/>
          <w:b/>
          <w:sz w:val="28"/>
          <w:szCs w:val="28"/>
          <w:lang w:eastAsia="ru-RU"/>
        </w:rPr>
        <w:t>проведения оценки регулирующего воздействия проектов</w:t>
      </w:r>
    </w:p>
    <w:p w:rsidR="00C3114A" w:rsidRPr="00DE6E35" w:rsidRDefault="00C3114A" w:rsidP="00F410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E6E35">
        <w:rPr>
          <w:rFonts w:ascii="Times New Roman" w:hAnsi="Times New Roman"/>
          <w:b/>
          <w:sz w:val="28"/>
          <w:szCs w:val="28"/>
          <w:lang w:eastAsia="ru-RU"/>
        </w:rPr>
        <w:t xml:space="preserve">нормативных правовых актов муниципального образования </w:t>
      </w:r>
    </w:p>
    <w:p w:rsidR="00C3114A" w:rsidRPr="00DE6E35" w:rsidRDefault="00C3114A" w:rsidP="00F410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Щербиновский район</w:t>
      </w:r>
    </w:p>
    <w:p w:rsidR="00C3114A" w:rsidRPr="005D67C3" w:rsidRDefault="00C3114A" w:rsidP="00F4104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C3114A" w:rsidRPr="005D67C3" w:rsidRDefault="00C3114A" w:rsidP="00F4104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D67C3">
        <w:rPr>
          <w:rFonts w:ascii="Times New Roman" w:hAnsi="Times New Roman"/>
          <w:sz w:val="28"/>
          <w:szCs w:val="28"/>
          <w:lang w:eastAsia="ru-RU"/>
        </w:rPr>
        <w:t>1. Общие положения</w:t>
      </w:r>
    </w:p>
    <w:p w:rsidR="00C3114A" w:rsidRPr="005D67C3" w:rsidRDefault="00C3114A" w:rsidP="00F410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3114A" w:rsidRPr="00E32611" w:rsidRDefault="00C3114A" w:rsidP="00F410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1.1. Настоящий Порядок проведения оценки регулирующего воздействия проектов нормативных правовых актов муниципального образования Щерб</w:t>
      </w:r>
      <w:r w:rsidRPr="00E32611">
        <w:rPr>
          <w:rFonts w:ascii="Times New Roman" w:hAnsi="Times New Roman"/>
          <w:sz w:val="28"/>
          <w:szCs w:val="28"/>
          <w:lang w:eastAsia="ru-RU"/>
        </w:rPr>
        <w:t>и</w:t>
      </w:r>
      <w:r w:rsidRPr="00E32611">
        <w:rPr>
          <w:rFonts w:ascii="Times New Roman" w:hAnsi="Times New Roman"/>
          <w:sz w:val="28"/>
          <w:szCs w:val="28"/>
          <w:lang w:eastAsia="ru-RU"/>
        </w:rPr>
        <w:t>новский район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32611">
        <w:rPr>
          <w:rFonts w:ascii="Times New Roman" w:hAnsi="Times New Roman"/>
          <w:sz w:val="28"/>
          <w:szCs w:val="28"/>
          <w:lang w:eastAsia="ru-RU"/>
        </w:rPr>
        <w:t>(далее - Порядок) определяет процедуру проведения оценки р</w:t>
      </w:r>
      <w:r w:rsidRPr="00E32611">
        <w:rPr>
          <w:rFonts w:ascii="Times New Roman" w:hAnsi="Times New Roman"/>
          <w:sz w:val="28"/>
          <w:szCs w:val="28"/>
          <w:lang w:eastAsia="ru-RU"/>
        </w:rPr>
        <w:t>е</w:t>
      </w:r>
      <w:r w:rsidRPr="00E32611">
        <w:rPr>
          <w:rFonts w:ascii="Times New Roman" w:hAnsi="Times New Roman"/>
          <w:sz w:val="28"/>
          <w:szCs w:val="28"/>
          <w:lang w:eastAsia="ru-RU"/>
        </w:rPr>
        <w:t>гулирующего воздействия проектов нормативных правовых актов муниципал</w:t>
      </w:r>
      <w:r w:rsidRPr="00E32611">
        <w:rPr>
          <w:rFonts w:ascii="Times New Roman" w:hAnsi="Times New Roman"/>
          <w:sz w:val="28"/>
          <w:szCs w:val="28"/>
          <w:lang w:eastAsia="ru-RU"/>
        </w:rPr>
        <w:t>ь</w:t>
      </w:r>
      <w:r w:rsidRPr="00E32611">
        <w:rPr>
          <w:rFonts w:ascii="Times New Roman" w:hAnsi="Times New Roman"/>
          <w:sz w:val="28"/>
          <w:szCs w:val="28"/>
          <w:lang w:eastAsia="ru-RU"/>
        </w:rPr>
        <w:t xml:space="preserve">ного образования Щербиновский район, </w:t>
      </w:r>
      <w:r w:rsidRPr="00E32611">
        <w:rPr>
          <w:rFonts w:ascii="Times New Roman" w:hAnsi="Times New Roman"/>
          <w:sz w:val="28"/>
          <w:szCs w:val="28"/>
        </w:rPr>
        <w:t>устанавливающих новые или изм</w:t>
      </w:r>
      <w:r w:rsidRPr="00E32611">
        <w:rPr>
          <w:rFonts w:ascii="Times New Roman" w:hAnsi="Times New Roman"/>
          <w:sz w:val="28"/>
          <w:szCs w:val="28"/>
        </w:rPr>
        <w:t>е</w:t>
      </w:r>
      <w:r w:rsidRPr="00E32611">
        <w:rPr>
          <w:rFonts w:ascii="Times New Roman" w:hAnsi="Times New Roman"/>
          <w:sz w:val="28"/>
          <w:szCs w:val="28"/>
        </w:rPr>
        <w:t xml:space="preserve">няющих ранее предусмотренные муниципальными нормативными правовыми актами обязательные требования для субъектов предпринимательской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E32611">
        <w:rPr>
          <w:rFonts w:ascii="Times New Roman" w:hAnsi="Times New Roman"/>
          <w:sz w:val="28"/>
          <w:szCs w:val="28"/>
        </w:rPr>
        <w:t>иной экономической деятельности, обязанности для субъектов инвестиционной де</w:t>
      </w:r>
      <w:r w:rsidRPr="00E32611">
        <w:rPr>
          <w:rFonts w:ascii="Times New Roman" w:hAnsi="Times New Roman"/>
          <w:sz w:val="28"/>
          <w:szCs w:val="28"/>
        </w:rPr>
        <w:t>я</w:t>
      </w:r>
      <w:r w:rsidRPr="00E32611">
        <w:rPr>
          <w:rFonts w:ascii="Times New Roman" w:hAnsi="Times New Roman"/>
          <w:sz w:val="28"/>
          <w:szCs w:val="28"/>
        </w:rPr>
        <w:t>тельности</w:t>
      </w:r>
      <w:r w:rsidRPr="00E32611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E32611">
        <w:rPr>
          <w:rFonts w:ascii="Times New Roman" w:hAnsi="Times New Roman"/>
          <w:sz w:val="28"/>
          <w:szCs w:val="28"/>
        </w:rPr>
        <w:t>разработан в целях соблюдения прав и законных интересов субъе</w:t>
      </w:r>
      <w:r w:rsidRPr="00E32611">
        <w:rPr>
          <w:rFonts w:ascii="Times New Roman" w:hAnsi="Times New Roman"/>
          <w:sz w:val="28"/>
          <w:szCs w:val="28"/>
        </w:rPr>
        <w:t>к</w:t>
      </w:r>
      <w:r w:rsidRPr="00E32611">
        <w:rPr>
          <w:rFonts w:ascii="Times New Roman" w:hAnsi="Times New Roman"/>
          <w:sz w:val="28"/>
          <w:szCs w:val="28"/>
        </w:rPr>
        <w:t xml:space="preserve">тов предпринимательской и </w:t>
      </w:r>
      <w:r>
        <w:rPr>
          <w:rFonts w:ascii="Times New Roman" w:hAnsi="Times New Roman"/>
          <w:sz w:val="28"/>
          <w:szCs w:val="28"/>
        </w:rPr>
        <w:t xml:space="preserve">иной экономической деятельности </w:t>
      </w:r>
      <w:r w:rsidRPr="00E32611">
        <w:rPr>
          <w:rFonts w:ascii="Times New Roman" w:hAnsi="Times New Roman"/>
          <w:sz w:val="28"/>
          <w:szCs w:val="28"/>
        </w:rPr>
        <w:t>при разработке проектов нормативных правовых актов администрации муниципального обр</w:t>
      </w:r>
      <w:r w:rsidRPr="00E32611">
        <w:rPr>
          <w:rFonts w:ascii="Times New Roman" w:hAnsi="Times New Roman"/>
          <w:sz w:val="28"/>
          <w:szCs w:val="28"/>
        </w:rPr>
        <w:t>а</w:t>
      </w:r>
      <w:r w:rsidRPr="00E32611">
        <w:rPr>
          <w:rFonts w:ascii="Times New Roman" w:hAnsi="Times New Roman"/>
          <w:sz w:val="28"/>
          <w:szCs w:val="28"/>
        </w:rPr>
        <w:lastRenderedPageBreak/>
        <w:t>зования Щербиновский район, Совета муниципального образования Щерб</w:t>
      </w:r>
      <w:r w:rsidRPr="00E32611">
        <w:rPr>
          <w:rFonts w:ascii="Times New Roman" w:hAnsi="Times New Roman"/>
          <w:sz w:val="28"/>
          <w:szCs w:val="28"/>
        </w:rPr>
        <w:t>и</w:t>
      </w:r>
      <w:r w:rsidRPr="00E32611">
        <w:rPr>
          <w:rFonts w:ascii="Times New Roman" w:hAnsi="Times New Roman"/>
          <w:sz w:val="28"/>
          <w:szCs w:val="28"/>
        </w:rPr>
        <w:t>новский район,</w:t>
      </w:r>
      <w:r w:rsidRPr="00E32611">
        <w:rPr>
          <w:rFonts w:ascii="Times New Roman" w:hAnsi="Times New Roman"/>
          <w:spacing w:val="-6"/>
          <w:sz w:val="28"/>
          <w:szCs w:val="28"/>
        </w:rPr>
        <w:t xml:space="preserve"> устанавливающих новые или изменяющих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деятельности, обязанности для субъектов инвестиционной деятельности</w:t>
      </w:r>
      <w:r w:rsidRPr="00E32611">
        <w:rPr>
          <w:rFonts w:ascii="Times New Roman" w:hAnsi="Times New Roman"/>
          <w:sz w:val="28"/>
          <w:szCs w:val="28"/>
        </w:rPr>
        <w:t xml:space="preserve"> (далее – проекты муниципальных нормативных правовых актов).</w:t>
      </w:r>
    </w:p>
    <w:p w:rsidR="00C3114A" w:rsidRPr="00E32611" w:rsidRDefault="00C3114A" w:rsidP="00F410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2611">
        <w:rPr>
          <w:rFonts w:ascii="Times New Roman" w:hAnsi="Times New Roman"/>
          <w:sz w:val="28"/>
          <w:szCs w:val="28"/>
        </w:rPr>
        <w:t>Администрация муниципального образования Щербиновский район явл</w:t>
      </w:r>
      <w:r w:rsidRPr="00E32611">
        <w:rPr>
          <w:rFonts w:ascii="Times New Roman" w:hAnsi="Times New Roman"/>
          <w:sz w:val="28"/>
          <w:szCs w:val="28"/>
        </w:rPr>
        <w:t>я</w:t>
      </w:r>
      <w:r w:rsidRPr="00E32611">
        <w:rPr>
          <w:rFonts w:ascii="Times New Roman" w:hAnsi="Times New Roman"/>
          <w:sz w:val="28"/>
          <w:szCs w:val="28"/>
        </w:rPr>
        <w:t>ется органом местного самоуправления, ответственным за внедрение процед</w:t>
      </w:r>
      <w:r w:rsidRPr="00E32611">
        <w:rPr>
          <w:rFonts w:ascii="Times New Roman" w:hAnsi="Times New Roman"/>
          <w:sz w:val="28"/>
          <w:szCs w:val="28"/>
        </w:rPr>
        <w:t>у</w:t>
      </w:r>
      <w:r w:rsidRPr="00E32611">
        <w:rPr>
          <w:rFonts w:ascii="Times New Roman" w:hAnsi="Times New Roman"/>
          <w:sz w:val="28"/>
          <w:szCs w:val="28"/>
        </w:rPr>
        <w:t>ры оценки регулирующего воздействия проектов муниципальных нормативных правовых</w:t>
      </w:r>
      <w:r>
        <w:rPr>
          <w:rFonts w:ascii="Times New Roman" w:hAnsi="Times New Roman"/>
          <w:sz w:val="28"/>
          <w:szCs w:val="28"/>
        </w:rPr>
        <w:t xml:space="preserve"> актов</w:t>
      </w:r>
      <w:r w:rsidRPr="00E32611">
        <w:rPr>
          <w:rFonts w:ascii="Times New Roman" w:hAnsi="Times New Roman"/>
          <w:sz w:val="28"/>
          <w:szCs w:val="28"/>
        </w:rPr>
        <w:t>, устанавливающих новые или изменяющих ранее предусмо</w:t>
      </w:r>
      <w:r w:rsidRPr="00E32611">
        <w:rPr>
          <w:rFonts w:ascii="Times New Roman" w:hAnsi="Times New Roman"/>
          <w:sz w:val="28"/>
          <w:szCs w:val="28"/>
        </w:rPr>
        <w:t>т</w:t>
      </w:r>
      <w:r w:rsidRPr="00E32611">
        <w:rPr>
          <w:rFonts w:ascii="Times New Roman" w:hAnsi="Times New Roman"/>
          <w:sz w:val="28"/>
          <w:szCs w:val="28"/>
        </w:rPr>
        <w:t>ренные муниципальными нормативными правовыми актами обязательные тр</w:t>
      </w:r>
      <w:r w:rsidRPr="00E32611">
        <w:rPr>
          <w:rFonts w:ascii="Times New Roman" w:hAnsi="Times New Roman"/>
          <w:sz w:val="28"/>
          <w:szCs w:val="28"/>
        </w:rPr>
        <w:t>е</w:t>
      </w:r>
      <w:r w:rsidRPr="00E32611">
        <w:rPr>
          <w:rFonts w:ascii="Times New Roman" w:hAnsi="Times New Roman"/>
          <w:sz w:val="28"/>
          <w:szCs w:val="28"/>
        </w:rPr>
        <w:t>бования для субъектов предпринимательской и иной экономической деятельн</w:t>
      </w:r>
      <w:r w:rsidRPr="00E32611">
        <w:rPr>
          <w:rFonts w:ascii="Times New Roman" w:hAnsi="Times New Roman"/>
          <w:sz w:val="28"/>
          <w:szCs w:val="28"/>
        </w:rPr>
        <w:t>о</w:t>
      </w:r>
      <w:r w:rsidRPr="00E32611">
        <w:rPr>
          <w:rFonts w:ascii="Times New Roman" w:hAnsi="Times New Roman"/>
          <w:sz w:val="28"/>
          <w:szCs w:val="28"/>
        </w:rPr>
        <w:t>сти, обязанности для субъектов инвестиционной деятельности, и за обеспеч</w:t>
      </w:r>
      <w:r w:rsidRPr="00E32611">
        <w:rPr>
          <w:rFonts w:ascii="Times New Roman" w:hAnsi="Times New Roman"/>
          <w:sz w:val="28"/>
          <w:szCs w:val="28"/>
        </w:rPr>
        <w:t>е</w:t>
      </w:r>
      <w:r w:rsidRPr="00E32611">
        <w:rPr>
          <w:rFonts w:ascii="Times New Roman" w:hAnsi="Times New Roman"/>
          <w:sz w:val="28"/>
          <w:szCs w:val="28"/>
        </w:rPr>
        <w:t>ние проведения оценки регулирующего воздействия вышеуказанных проектов муниципальных нормативных правовых актов</w:t>
      </w:r>
      <w:r>
        <w:rPr>
          <w:rFonts w:ascii="Times New Roman" w:hAnsi="Times New Roman"/>
          <w:sz w:val="28"/>
          <w:szCs w:val="28"/>
        </w:rPr>
        <w:t xml:space="preserve"> (далее – оценка регулирующего воздействия)</w:t>
      </w:r>
      <w:r w:rsidRPr="00E32611">
        <w:rPr>
          <w:rFonts w:ascii="Times New Roman" w:hAnsi="Times New Roman"/>
          <w:sz w:val="28"/>
          <w:szCs w:val="28"/>
        </w:rPr>
        <w:t>.</w:t>
      </w:r>
    </w:p>
    <w:p w:rsidR="00C3114A" w:rsidRPr="00E32611" w:rsidRDefault="00C3114A" w:rsidP="00F410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E32611">
        <w:rPr>
          <w:rFonts w:ascii="Times New Roman" w:hAnsi="Times New Roman"/>
          <w:sz w:val="28"/>
          <w:szCs w:val="28"/>
        </w:rPr>
        <w:t>роведение оценки регулирующего воздействия проектов муниципал</w:t>
      </w:r>
      <w:r w:rsidRPr="00E32611">
        <w:rPr>
          <w:rFonts w:ascii="Times New Roman" w:hAnsi="Times New Roman"/>
          <w:sz w:val="28"/>
          <w:szCs w:val="28"/>
        </w:rPr>
        <w:t>ь</w:t>
      </w:r>
      <w:r w:rsidRPr="00E32611">
        <w:rPr>
          <w:rFonts w:ascii="Times New Roman" w:hAnsi="Times New Roman"/>
          <w:sz w:val="28"/>
          <w:szCs w:val="28"/>
        </w:rPr>
        <w:t>ных нормативных правовых актов муниципального образования Щербиновский район, устанавливающих новые или изменяющих ранее предусмотренные м</w:t>
      </w:r>
      <w:r w:rsidRPr="00E32611">
        <w:rPr>
          <w:rFonts w:ascii="Times New Roman" w:hAnsi="Times New Roman"/>
          <w:sz w:val="28"/>
          <w:szCs w:val="28"/>
        </w:rPr>
        <w:t>у</w:t>
      </w:r>
      <w:r w:rsidRPr="00E32611">
        <w:rPr>
          <w:rFonts w:ascii="Times New Roman" w:hAnsi="Times New Roman"/>
          <w:sz w:val="28"/>
          <w:szCs w:val="28"/>
        </w:rPr>
        <w:t>ниципальными нормативными правовыми актами обязательные требования для субъектов предпринимательской и иной экономической деятельности, обяза</w:t>
      </w:r>
      <w:r w:rsidRPr="00E32611">
        <w:rPr>
          <w:rFonts w:ascii="Times New Roman" w:hAnsi="Times New Roman"/>
          <w:sz w:val="28"/>
          <w:szCs w:val="28"/>
        </w:rPr>
        <w:t>н</w:t>
      </w:r>
      <w:r w:rsidRPr="00E32611">
        <w:rPr>
          <w:rFonts w:ascii="Times New Roman" w:hAnsi="Times New Roman"/>
          <w:sz w:val="28"/>
          <w:szCs w:val="28"/>
        </w:rPr>
        <w:t>ности для субъектов инвестиционной деятельности</w:t>
      </w:r>
      <w:r>
        <w:rPr>
          <w:rFonts w:ascii="Times New Roman" w:hAnsi="Times New Roman"/>
          <w:sz w:val="28"/>
          <w:szCs w:val="28"/>
        </w:rPr>
        <w:t xml:space="preserve"> в администрации 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пального образования Щербиновский район осуществляет отдел </w:t>
      </w:r>
      <w:r w:rsidRPr="00E32611">
        <w:rPr>
          <w:rFonts w:ascii="Times New Roman" w:hAnsi="Times New Roman"/>
          <w:sz w:val="28"/>
          <w:szCs w:val="28"/>
        </w:rPr>
        <w:t>экономики а</w:t>
      </w:r>
      <w:r w:rsidRPr="00E32611">
        <w:rPr>
          <w:rFonts w:ascii="Times New Roman" w:hAnsi="Times New Roman"/>
          <w:sz w:val="28"/>
          <w:szCs w:val="28"/>
        </w:rPr>
        <w:t>д</w:t>
      </w:r>
      <w:r w:rsidRPr="00E32611">
        <w:rPr>
          <w:rFonts w:ascii="Times New Roman" w:hAnsi="Times New Roman"/>
          <w:sz w:val="28"/>
          <w:szCs w:val="28"/>
        </w:rPr>
        <w:t>министрации муниципального образования Щербиновский район</w:t>
      </w:r>
      <w:r>
        <w:rPr>
          <w:rFonts w:ascii="Times New Roman" w:hAnsi="Times New Roman"/>
          <w:sz w:val="28"/>
          <w:szCs w:val="28"/>
        </w:rPr>
        <w:t xml:space="preserve"> (далее – 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дел экономики)</w:t>
      </w:r>
      <w:r w:rsidRPr="00E32611">
        <w:rPr>
          <w:rFonts w:ascii="Times New Roman" w:hAnsi="Times New Roman"/>
          <w:sz w:val="28"/>
          <w:szCs w:val="28"/>
        </w:rPr>
        <w:t>.</w:t>
      </w:r>
    </w:p>
    <w:p w:rsidR="00C3114A" w:rsidRPr="00E32611" w:rsidRDefault="00C3114A" w:rsidP="00F410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1.2. Термины и понятия, используемые в настоящем Порядке.</w:t>
      </w:r>
    </w:p>
    <w:p w:rsidR="00C3114A" w:rsidRPr="00E32611" w:rsidRDefault="00C3114A" w:rsidP="00F410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Регулирующие органы - структурные подразделения администрации м</w:t>
      </w:r>
      <w:r w:rsidRPr="00E32611">
        <w:rPr>
          <w:rFonts w:ascii="Times New Roman" w:hAnsi="Times New Roman"/>
          <w:sz w:val="28"/>
          <w:szCs w:val="28"/>
          <w:lang w:eastAsia="ru-RU"/>
        </w:rPr>
        <w:t>у</w:t>
      </w:r>
      <w:r w:rsidRPr="00E32611">
        <w:rPr>
          <w:rFonts w:ascii="Times New Roman" w:hAnsi="Times New Roman"/>
          <w:sz w:val="28"/>
          <w:szCs w:val="28"/>
          <w:lang w:eastAsia="ru-RU"/>
        </w:rPr>
        <w:t>ниципального образования Щербиновский район, отраслевые (функционал</w:t>
      </w:r>
      <w:r w:rsidRPr="00E32611">
        <w:rPr>
          <w:rFonts w:ascii="Times New Roman" w:hAnsi="Times New Roman"/>
          <w:sz w:val="28"/>
          <w:szCs w:val="28"/>
          <w:lang w:eastAsia="ru-RU"/>
        </w:rPr>
        <w:t>ь</w:t>
      </w:r>
      <w:r w:rsidRPr="00E32611">
        <w:rPr>
          <w:rFonts w:ascii="Times New Roman" w:hAnsi="Times New Roman"/>
          <w:sz w:val="28"/>
          <w:szCs w:val="28"/>
          <w:lang w:eastAsia="ru-RU"/>
        </w:rPr>
        <w:t>ные) органы администрации муниципального образования Щербиновский ра</w:t>
      </w:r>
      <w:r w:rsidRPr="00E32611">
        <w:rPr>
          <w:rFonts w:ascii="Times New Roman" w:hAnsi="Times New Roman"/>
          <w:sz w:val="28"/>
          <w:szCs w:val="28"/>
          <w:lang w:eastAsia="ru-RU"/>
        </w:rPr>
        <w:t>й</w:t>
      </w:r>
      <w:r w:rsidRPr="00E32611">
        <w:rPr>
          <w:rFonts w:ascii="Times New Roman" w:hAnsi="Times New Roman"/>
          <w:sz w:val="28"/>
          <w:szCs w:val="28"/>
          <w:lang w:eastAsia="ru-RU"/>
        </w:rPr>
        <w:t>он с правами юридического лица, ответственные за реализацию на территории муниципального образования Щербиновский район нормативного правового регулирования в установленной сфере, Совет муниципального образования Щербиновский район.</w:t>
      </w:r>
    </w:p>
    <w:p w:rsidR="00C3114A" w:rsidRPr="00E32611" w:rsidRDefault="00C3114A" w:rsidP="00F410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Уполномоченный орган – отдел экономики администрации муниципал</w:t>
      </w:r>
      <w:r w:rsidRPr="00E32611">
        <w:rPr>
          <w:rFonts w:ascii="Times New Roman" w:hAnsi="Times New Roman"/>
          <w:sz w:val="28"/>
          <w:szCs w:val="28"/>
          <w:lang w:eastAsia="ru-RU"/>
        </w:rPr>
        <w:t>ь</w:t>
      </w:r>
      <w:r w:rsidRPr="00E32611">
        <w:rPr>
          <w:rFonts w:ascii="Times New Roman" w:hAnsi="Times New Roman"/>
          <w:sz w:val="28"/>
          <w:szCs w:val="28"/>
          <w:lang w:eastAsia="ru-RU"/>
        </w:rPr>
        <w:t>ного образования Щербиновский район.</w:t>
      </w:r>
    </w:p>
    <w:p w:rsidR="00C3114A" w:rsidRPr="00E32611" w:rsidRDefault="00C3114A" w:rsidP="00F410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 xml:space="preserve">Участники публичных консультаций - физические и юридические лица, общественные объединения в сфере предпринимательской и </w:t>
      </w:r>
      <w:r>
        <w:rPr>
          <w:rFonts w:ascii="Times New Roman" w:hAnsi="Times New Roman"/>
          <w:sz w:val="28"/>
          <w:szCs w:val="28"/>
          <w:lang w:eastAsia="ru-RU"/>
        </w:rPr>
        <w:t>иной экономич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 xml:space="preserve">ской </w:t>
      </w:r>
      <w:r w:rsidRPr="00E32611">
        <w:rPr>
          <w:rFonts w:ascii="Times New Roman" w:hAnsi="Times New Roman"/>
          <w:sz w:val="28"/>
          <w:szCs w:val="28"/>
          <w:lang w:eastAsia="ru-RU"/>
        </w:rPr>
        <w:t>деятельности, а также научно-экспертные организации.</w:t>
      </w:r>
    </w:p>
    <w:p w:rsidR="00C3114A" w:rsidRPr="00E32611" w:rsidRDefault="00C3114A" w:rsidP="00F410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 xml:space="preserve">Сводный отчет о результатах проведения публичных консультаций по проекту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</w:t>
      </w:r>
      <w:r w:rsidRPr="00E32611">
        <w:rPr>
          <w:rFonts w:ascii="Times New Roman" w:hAnsi="Times New Roman"/>
          <w:sz w:val="28"/>
          <w:szCs w:val="28"/>
          <w:lang w:eastAsia="ru-RU"/>
        </w:rPr>
        <w:t>нормативного правового акта - документ, содерж</w:t>
      </w:r>
      <w:r w:rsidRPr="00E32611">
        <w:rPr>
          <w:rFonts w:ascii="Times New Roman" w:hAnsi="Times New Roman"/>
          <w:sz w:val="28"/>
          <w:szCs w:val="28"/>
          <w:lang w:eastAsia="ru-RU"/>
        </w:rPr>
        <w:t>а</w:t>
      </w:r>
      <w:r w:rsidRPr="00E32611">
        <w:rPr>
          <w:rFonts w:ascii="Times New Roman" w:hAnsi="Times New Roman"/>
          <w:sz w:val="28"/>
          <w:szCs w:val="28"/>
          <w:lang w:eastAsia="ru-RU"/>
        </w:rPr>
        <w:t>щий выводы по итогам проведения регулирующим органом исследования о возможных вариантах решения выявленной в соответствующей сфере общес</w:t>
      </w:r>
      <w:r w:rsidRPr="00E32611">
        <w:rPr>
          <w:rFonts w:ascii="Times New Roman" w:hAnsi="Times New Roman"/>
          <w:sz w:val="28"/>
          <w:szCs w:val="28"/>
          <w:lang w:eastAsia="ru-RU"/>
        </w:rPr>
        <w:t>т</w:t>
      </w:r>
      <w:r w:rsidRPr="00E32611">
        <w:rPr>
          <w:rFonts w:ascii="Times New Roman" w:hAnsi="Times New Roman"/>
          <w:sz w:val="28"/>
          <w:szCs w:val="28"/>
          <w:lang w:eastAsia="ru-RU"/>
        </w:rPr>
        <w:t>венных отношений проблемы, а также результаты расчетов издержек и выгод применения указанных вариантов решения.</w:t>
      </w:r>
    </w:p>
    <w:p w:rsidR="00C3114A" w:rsidRPr="00E32611" w:rsidRDefault="00C3114A" w:rsidP="00F410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2" w:name="P61"/>
      <w:bookmarkEnd w:id="2"/>
      <w:r w:rsidRPr="00E32611">
        <w:rPr>
          <w:rFonts w:ascii="Times New Roman" w:hAnsi="Times New Roman"/>
          <w:sz w:val="28"/>
          <w:szCs w:val="28"/>
          <w:lang w:eastAsia="ru-RU"/>
        </w:rPr>
        <w:lastRenderedPageBreak/>
        <w:t>1.3. Оценке регулирующего воздействия подлежат проекты муниципал</w:t>
      </w:r>
      <w:r w:rsidRPr="00E32611">
        <w:rPr>
          <w:rFonts w:ascii="Times New Roman" w:hAnsi="Times New Roman"/>
          <w:sz w:val="28"/>
          <w:szCs w:val="28"/>
          <w:lang w:eastAsia="ru-RU"/>
        </w:rPr>
        <w:t>ь</w:t>
      </w:r>
      <w:r w:rsidRPr="00E32611">
        <w:rPr>
          <w:rFonts w:ascii="Times New Roman" w:hAnsi="Times New Roman"/>
          <w:sz w:val="28"/>
          <w:szCs w:val="28"/>
          <w:lang w:eastAsia="ru-RU"/>
        </w:rPr>
        <w:t xml:space="preserve">ных нормативных правовых актов, устанавливающие новые или изменяющие ранее предусмотренные муниципальными нормативными правовыми актами обязанности для субъектов предпринимательской и </w:t>
      </w:r>
      <w:r>
        <w:rPr>
          <w:rFonts w:ascii="Times New Roman" w:hAnsi="Times New Roman"/>
          <w:sz w:val="28"/>
          <w:szCs w:val="28"/>
          <w:lang w:eastAsia="ru-RU"/>
        </w:rPr>
        <w:t xml:space="preserve">иной экономической </w:t>
      </w:r>
      <w:r w:rsidRPr="00E32611">
        <w:rPr>
          <w:rFonts w:ascii="Times New Roman" w:hAnsi="Times New Roman"/>
          <w:sz w:val="28"/>
          <w:szCs w:val="28"/>
          <w:lang w:eastAsia="ru-RU"/>
        </w:rPr>
        <w:t>де</w:t>
      </w:r>
      <w:r w:rsidRPr="00E32611">
        <w:rPr>
          <w:rFonts w:ascii="Times New Roman" w:hAnsi="Times New Roman"/>
          <w:sz w:val="28"/>
          <w:szCs w:val="28"/>
          <w:lang w:eastAsia="ru-RU"/>
        </w:rPr>
        <w:t>я</w:t>
      </w:r>
      <w:r w:rsidRPr="00E32611">
        <w:rPr>
          <w:rFonts w:ascii="Times New Roman" w:hAnsi="Times New Roman"/>
          <w:sz w:val="28"/>
          <w:szCs w:val="28"/>
          <w:lang w:eastAsia="ru-RU"/>
        </w:rPr>
        <w:t>тельности,</w:t>
      </w:r>
      <w:r w:rsidRPr="00E32611">
        <w:rPr>
          <w:rFonts w:ascii="Times New Roman" w:hAnsi="Times New Roman"/>
          <w:sz w:val="28"/>
          <w:szCs w:val="28"/>
        </w:rPr>
        <w:t xml:space="preserve"> обязанности для субъектов инвестиционной деятельности</w:t>
      </w:r>
      <w:r>
        <w:rPr>
          <w:rFonts w:ascii="Times New Roman" w:hAnsi="Times New Roman"/>
          <w:sz w:val="28"/>
          <w:szCs w:val="28"/>
        </w:rPr>
        <w:t>,</w:t>
      </w:r>
      <w:r w:rsidRPr="00E32611">
        <w:rPr>
          <w:rFonts w:ascii="Times New Roman" w:hAnsi="Times New Roman"/>
          <w:sz w:val="28"/>
          <w:szCs w:val="28"/>
          <w:lang w:eastAsia="ru-RU"/>
        </w:rPr>
        <w:t xml:space="preserve"> за и</w:t>
      </w:r>
      <w:r w:rsidRPr="00E32611">
        <w:rPr>
          <w:rFonts w:ascii="Times New Roman" w:hAnsi="Times New Roman"/>
          <w:sz w:val="28"/>
          <w:szCs w:val="28"/>
          <w:lang w:eastAsia="ru-RU"/>
        </w:rPr>
        <w:t>с</w:t>
      </w:r>
      <w:r w:rsidRPr="00E32611">
        <w:rPr>
          <w:rFonts w:ascii="Times New Roman" w:hAnsi="Times New Roman"/>
          <w:sz w:val="28"/>
          <w:szCs w:val="28"/>
          <w:lang w:eastAsia="ru-RU"/>
        </w:rPr>
        <w:t>ключением:</w:t>
      </w:r>
    </w:p>
    <w:p w:rsidR="00C3114A" w:rsidRPr="00E32611" w:rsidRDefault="00C3114A" w:rsidP="00F410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 xml:space="preserve">1) проектов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муниципальных </w:t>
      </w:r>
      <w:r w:rsidRPr="00E32611">
        <w:rPr>
          <w:rFonts w:ascii="Times New Roman" w:hAnsi="Times New Roman"/>
          <w:sz w:val="28"/>
          <w:szCs w:val="28"/>
          <w:lang w:eastAsia="ru-RU"/>
        </w:rPr>
        <w:t>нормативных правовых актов Совета мун</w:t>
      </w:r>
      <w:r w:rsidRPr="00E32611">
        <w:rPr>
          <w:rFonts w:ascii="Times New Roman" w:hAnsi="Times New Roman"/>
          <w:sz w:val="28"/>
          <w:szCs w:val="28"/>
          <w:lang w:eastAsia="ru-RU"/>
        </w:rPr>
        <w:t>и</w:t>
      </w:r>
      <w:r w:rsidRPr="00E32611">
        <w:rPr>
          <w:rFonts w:ascii="Times New Roman" w:hAnsi="Times New Roman"/>
          <w:sz w:val="28"/>
          <w:szCs w:val="28"/>
          <w:lang w:eastAsia="ru-RU"/>
        </w:rPr>
        <w:t>ципального образования Щербиновский район, устанавливающих, изменя</w:t>
      </w:r>
      <w:r w:rsidRPr="00E32611">
        <w:rPr>
          <w:rFonts w:ascii="Times New Roman" w:hAnsi="Times New Roman"/>
          <w:sz w:val="28"/>
          <w:szCs w:val="28"/>
          <w:lang w:eastAsia="ru-RU"/>
        </w:rPr>
        <w:t>ю</w:t>
      </w:r>
      <w:r w:rsidRPr="00E32611">
        <w:rPr>
          <w:rFonts w:ascii="Times New Roman" w:hAnsi="Times New Roman"/>
          <w:sz w:val="28"/>
          <w:szCs w:val="28"/>
          <w:lang w:eastAsia="ru-RU"/>
        </w:rPr>
        <w:t>щих, приостанавливающих, отменяющих местные налоги и сборы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9615B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32611">
        <w:rPr>
          <w:rFonts w:ascii="Times New Roman" w:hAnsi="Times New Roman"/>
          <w:sz w:val="28"/>
          <w:szCs w:val="28"/>
          <w:lang w:eastAsia="ru-RU"/>
        </w:rPr>
        <w:t>регулиру</w:t>
      </w:r>
      <w:r w:rsidRPr="00E32611">
        <w:rPr>
          <w:rFonts w:ascii="Times New Roman" w:hAnsi="Times New Roman"/>
          <w:sz w:val="28"/>
          <w:szCs w:val="28"/>
          <w:lang w:eastAsia="ru-RU"/>
        </w:rPr>
        <w:t>ю</w:t>
      </w:r>
      <w:r w:rsidRPr="00E32611">
        <w:rPr>
          <w:rFonts w:ascii="Times New Roman" w:hAnsi="Times New Roman"/>
          <w:sz w:val="28"/>
          <w:szCs w:val="28"/>
          <w:lang w:eastAsia="ru-RU"/>
        </w:rPr>
        <w:t>щих бюджетные правоотношения;</w:t>
      </w:r>
    </w:p>
    <w:p w:rsidR="00C3114A" w:rsidRPr="00E32611" w:rsidRDefault="00C3114A" w:rsidP="00F410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pacing w:val="-4"/>
          <w:sz w:val="28"/>
          <w:szCs w:val="28"/>
          <w:lang w:eastAsia="ru-RU"/>
        </w:rPr>
        <w:t>2</w:t>
      </w:r>
      <w:r w:rsidRPr="00E32611">
        <w:rPr>
          <w:rFonts w:ascii="Times New Roman" w:hAnsi="Times New Roman"/>
          <w:spacing w:val="-4"/>
          <w:sz w:val="28"/>
          <w:szCs w:val="28"/>
          <w:lang w:eastAsia="ru-RU"/>
        </w:rPr>
        <w:t xml:space="preserve">) проектов 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 xml:space="preserve">муниципальных </w:t>
      </w:r>
      <w:r w:rsidRPr="00E32611">
        <w:rPr>
          <w:rFonts w:ascii="Times New Roman" w:hAnsi="Times New Roman"/>
          <w:spacing w:val="-4"/>
          <w:sz w:val="28"/>
          <w:szCs w:val="28"/>
          <w:lang w:eastAsia="ru-RU"/>
        </w:rPr>
        <w:t>нормативных правовых актов, разработанных в целях ликвидации чрезвычайных ситуаций природного и техногенного характера на период действия режимов чрезвычайных ситуаций.</w:t>
      </w:r>
    </w:p>
    <w:p w:rsidR="00C3114A" w:rsidRPr="00E32611" w:rsidRDefault="00C3114A" w:rsidP="00F410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 xml:space="preserve">1.4. Целью оценки регулирующего воздействия является выявление в проекте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</w:t>
      </w:r>
      <w:r w:rsidRPr="00E32611">
        <w:rPr>
          <w:rFonts w:ascii="Times New Roman" w:hAnsi="Times New Roman"/>
          <w:sz w:val="28"/>
          <w:szCs w:val="28"/>
          <w:lang w:eastAsia="ru-RU"/>
        </w:rPr>
        <w:t>нормативного правового акта положений, вводящих избыточные обязанности, запреты и ограничения для субъектов предприним</w:t>
      </w:r>
      <w:r w:rsidRPr="00E32611">
        <w:rPr>
          <w:rFonts w:ascii="Times New Roman" w:hAnsi="Times New Roman"/>
          <w:sz w:val="28"/>
          <w:szCs w:val="28"/>
          <w:lang w:eastAsia="ru-RU"/>
        </w:rPr>
        <w:t>а</w:t>
      </w:r>
      <w:r w:rsidRPr="00E32611">
        <w:rPr>
          <w:rFonts w:ascii="Times New Roman" w:hAnsi="Times New Roman"/>
          <w:sz w:val="28"/>
          <w:szCs w:val="28"/>
          <w:lang w:eastAsia="ru-RU"/>
        </w:rPr>
        <w:t>тельской и ин</w:t>
      </w:r>
      <w:r>
        <w:rPr>
          <w:rFonts w:ascii="Times New Roman" w:hAnsi="Times New Roman"/>
          <w:sz w:val="28"/>
          <w:szCs w:val="28"/>
          <w:lang w:eastAsia="ru-RU"/>
        </w:rPr>
        <w:t xml:space="preserve">ой экономической </w:t>
      </w:r>
      <w:r w:rsidRPr="00E32611">
        <w:rPr>
          <w:rFonts w:ascii="Times New Roman" w:hAnsi="Times New Roman"/>
          <w:sz w:val="28"/>
          <w:szCs w:val="28"/>
          <w:lang w:eastAsia="ru-RU"/>
        </w:rPr>
        <w:t>деятельности или способствующих их введ</w:t>
      </w:r>
      <w:r w:rsidRPr="00E32611">
        <w:rPr>
          <w:rFonts w:ascii="Times New Roman" w:hAnsi="Times New Roman"/>
          <w:sz w:val="28"/>
          <w:szCs w:val="28"/>
          <w:lang w:eastAsia="ru-RU"/>
        </w:rPr>
        <w:t>е</w:t>
      </w:r>
      <w:r w:rsidRPr="00E32611">
        <w:rPr>
          <w:rFonts w:ascii="Times New Roman" w:hAnsi="Times New Roman"/>
          <w:sz w:val="28"/>
          <w:szCs w:val="28"/>
          <w:lang w:eastAsia="ru-RU"/>
        </w:rPr>
        <w:t xml:space="preserve">нию, а также положений, способствующих возникновению необоснованных расходов субъектов предпринимательской и </w:t>
      </w:r>
      <w:r>
        <w:rPr>
          <w:rFonts w:ascii="Times New Roman" w:hAnsi="Times New Roman"/>
          <w:sz w:val="28"/>
          <w:szCs w:val="28"/>
          <w:lang w:eastAsia="ru-RU"/>
        </w:rPr>
        <w:t xml:space="preserve">иной экономической </w:t>
      </w:r>
      <w:r w:rsidRPr="00E32611">
        <w:rPr>
          <w:rFonts w:ascii="Times New Roman" w:hAnsi="Times New Roman"/>
          <w:sz w:val="28"/>
          <w:szCs w:val="28"/>
          <w:lang w:eastAsia="ru-RU"/>
        </w:rPr>
        <w:t>деятельности и расходов бюджета муниципального образования Щербиновский район (далее - местный бюджет).</w:t>
      </w:r>
    </w:p>
    <w:p w:rsidR="00C3114A" w:rsidRPr="00E32611" w:rsidRDefault="00C3114A" w:rsidP="00F410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 xml:space="preserve">1.5. Оценка регулирующего воздействия проектов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муниципальных </w:t>
      </w:r>
      <w:r w:rsidRPr="00E32611">
        <w:rPr>
          <w:rFonts w:ascii="Times New Roman" w:hAnsi="Times New Roman"/>
          <w:sz w:val="28"/>
          <w:szCs w:val="28"/>
          <w:lang w:eastAsia="ru-RU"/>
        </w:rPr>
        <w:t>но</w:t>
      </w:r>
      <w:r w:rsidRPr="00E32611">
        <w:rPr>
          <w:rFonts w:ascii="Times New Roman" w:hAnsi="Times New Roman"/>
          <w:sz w:val="28"/>
          <w:szCs w:val="28"/>
          <w:lang w:eastAsia="ru-RU"/>
        </w:rPr>
        <w:t>р</w:t>
      </w:r>
      <w:r w:rsidRPr="00E32611">
        <w:rPr>
          <w:rFonts w:ascii="Times New Roman" w:hAnsi="Times New Roman"/>
          <w:sz w:val="28"/>
          <w:szCs w:val="28"/>
          <w:lang w:eastAsia="ru-RU"/>
        </w:rPr>
        <w:t>мативных правовых актов проводится с учетом степени регулирующего во</w:t>
      </w:r>
      <w:r w:rsidRPr="00E32611">
        <w:rPr>
          <w:rFonts w:ascii="Times New Roman" w:hAnsi="Times New Roman"/>
          <w:sz w:val="28"/>
          <w:szCs w:val="28"/>
          <w:lang w:eastAsia="ru-RU"/>
        </w:rPr>
        <w:t>з</w:t>
      </w:r>
      <w:r w:rsidRPr="00E32611">
        <w:rPr>
          <w:rFonts w:ascii="Times New Roman" w:hAnsi="Times New Roman"/>
          <w:sz w:val="28"/>
          <w:szCs w:val="28"/>
          <w:lang w:eastAsia="ru-RU"/>
        </w:rPr>
        <w:t>действия положений, содержащихся в подготовленном регулирующим органом проекте:</w:t>
      </w:r>
    </w:p>
    <w:p w:rsidR="00C3114A" w:rsidRPr="00E32611" w:rsidRDefault="00C3114A" w:rsidP="00F41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3" w:name="P68"/>
      <w:bookmarkEnd w:id="3"/>
      <w:r w:rsidRPr="00E32611">
        <w:rPr>
          <w:rFonts w:ascii="Times New Roman" w:hAnsi="Times New Roman"/>
          <w:sz w:val="28"/>
          <w:szCs w:val="28"/>
          <w:lang w:eastAsia="ru-RU"/>
        </w:rPr>
        <w:t xml:space="preserve">1) высокая степень регулирующего воздействия - проект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</w:t>
      </w:r>
      <w:r w:rsidRPr="00E32611">
        <w:rPr>
          <w:rFonts w:ascii="Times New Roman" w:hAnsi="Times New Roman"/>
          <w:sz w:val="28"/>
          <w:szCs w:val="28"/>
          <w:lang w:eastAsia="ru-RU"/>
        </w:rPr>
        <w:t>нормативного правового акта содержит положения, устанавливающие новые обязанности для субъектов предпринимательской и инвестиционной деятельн</w:t>
      </w:r>
      <w:r w:rsidRPr="00E32611">
        <w:rPr>
          <w:rFonts w:ascii="Times New Roman" w:hAnsi="Times New Roman"/>
          <w:sz w:val="28"/>
          <w:szCs w:val="28"/>
          <w:lang w:eastAsia="ru-RU"/>
        </w:rPr>
        <w:t>о</w:t>
      </w:r>
      <w:r w:rsidRPr="00E32611">
        <w:rPr>
          <w:rFonts w:ascii="Times New Roman" w:hAnsi="Times New Roman"/>
          <w:sz w:val="28"/>
          <w:szCs w:val="28"/>
          <w:lang w:eastAsia="ru-RU"/>
        </w:rPr>
        <w:t xml:space="preserve">сти; </w:t>
      </w:r>
    </w:p>
    <w:p w:rsidR="00C3114A" w:rsidRPr="00E32611" w:rsidRDefault="00C3114A" w:rsidP="00F41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4" w:name="P69"/>
      <w:bookmarkEnd w:id="4"/>
      <w:r w:rsidRPr="00E32611">
        <w:rPr>
          <w:rFonts w:ascii="Times New Roman" w:hAnsi="Times New Roman"/>
          <w:sz w:val="28"/>
          <w:szCs w:val="28"/>
          <w:lang w:eastAsia="ru-RU"/>
        </w:rPr>
        <w:t xml:space="preserve">2) средняя степень регулирующего воздействия - проект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</w:t>
      </w:r>
      <w:r w:rsidRPr="00E32611">
        <w:rPr>
          <w:rFonts w:ascii="Times New Roman" w:hAnsi="Times New Roman"/>
          <w:sz w:val="28"/>
          <w:szCs w:val="28"/>
          <w:lang w:eastAsia="ru-RU"/>
        </w:rPr>
        <w:t>нормативного правового акта содержит положения, изменяющие ранее пред</w:t>
      </w:r>
      <w:r w:rsidRPr="00E32611">
        <w:rPr>
          <w:rFonts w:ascii="Times New Roman" w:hAnsi="Times New Roman"/>
          <w:sz w:val="28"/>
          <w:szCs w:val="28"/>
          <w:lang w:eastAsia="ru-RU"/>
        </w:rPr>
        <w:t>у</w:t>
      </w:r>
      <w:r w:rsidRPr="00E32611">
        <w:rPr>
          <w:rFonts w:ascii="Times New Roman" w:hAnsi="Times New Roman"/>
          <w:sz w:val="28"/>
          <w:szCs w:val="28"/>
          <w:lang w:eastAsia="ru-RU"/>
        </w:rPr>
        <w:t>смотренные нормативными правовыми актами муниципального образования Щербиновский район обязанности для субъектов предпринимательской и инв</w:t>
      </w:r>
      <w:r w:rsidRPr="00E32611">
        <w:rPr>
          <w:rFonts w:ascii="Times New Roman" w:hAnsi="Times New Roman"/>
          <w:sz w:val="28"/>
          <w:szCs w:val="28"/>
          <w:lang w:eastAsia="ru-RU"/>
        </w:rPr>
        <w:t>е</w:t>
      </w:r>
      <w:r w:rsidRPr="00E32611">
        <w:rPr>
          <w:rFonts w:ascii="Times New Roman" w:hAnsi="Times New Roman"/>
          <w:sz w:val="28"/>
          <w:szCs w:val="28"/>
          <w:lang w:eastAsia="ru-RU"/>
        </w:rPr>
        <w:t xml:space="preserve">стиционной деятельности; </w:t>
      </w:r>
    </w:p>
    <w:p w:rsidR="00C3114A" w:rsidRPr="00E32611" w:rsidRDefault="00C3114A" w:rsidP="00F41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 xml:space="preserve">3) низкая степень регулирующего воздействия - проект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</w:t>
      </w:r>
      <w:r w:rsidRPr="00E32611">
        <w:rPr>
          <w:rFonts w:ascii="Times New Roman" w:hAnsi="Times New Roman"/>
          <w:sz w:val="28"/>
          <w:szCs w:val="28"/>
          <w:lang w:eastAsia="ru-RU"/>
        </w:rPr>
        <w:t>нормативного правового акта не содержит положений, предусмотренных по</w:t>
      </w:r>
      <w:r w:rsidRPr="00E32611">
        <w:rPr>
          <w:rFonts w:ascii="Times New Roman" w:hAnsi="Times New Roman"/>
          <w:sz w:val="28"/>
          <w:szCs w:val="28"/>
          <w:lang w:eastAsia="ru-RU"/>
        </w:rPr>
        <w:t>д</w:t>
      </w:r>
      <w:r w:rsidRPr="00E32611">
        <w:rPr>
          <w:rFonts w:ascii="Times New Roman" w:hAnsi="Times New Roman"/>
          <w:sz w:val="28"/>
          <w:szCs w:val="28"/>
          <w:lang w:eastAsia="ru-RU"/>
        </w:rPr>
        <w:t>пунктами 1 и 2 пункта 1.5 раздела 1 настоящего Порядка, однако подлежит оценке регулирующего воздействия по общим основаниям.</w:t>
      </w:r>
    </w:p>
    <w:p w:rsidR="00C3114A" w:rsidRPr="00E32611" w:rsidRDefault="00C3114A" w:rsidP="00F410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1.6. Процедура проведения оценки регулирующего воздействия состоит из следующих этапов:</w:t>
      </w:r>
    </w:p>
    <w:p w:rsidR="00C3114A" w:rsidRPr="00E32611" w:rsidRDefault="00C3114A" w:rsidP="00F410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 xml:space="preserve">1) подготовка и направление регулирующим органом в уполномоченный орган проекта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</w:t>
      </w:r>
      <w:r w:rsidRPr="00E32611">
        <w:rPr>
          <w:rFonts w:ascii="Times New Roman" w:hAnsi="Times New Roman"/>
          <w:sz w:val="28"/>
          <w:szCs w:val="28"/>
          <w:lang w:eastAsia="ru-RU"/>
        </w:rPr>
        <w:t xml:space="preserve">нормативного правового акта и сводного отчета о результатах проведения оценки регулирующего воздействия проекта </w:t>
      </w:r>
      <w:r>
        <w:rPr>
          <w:rFonts w:ascii="Times New Roman" w:hAnsi="Times New Roman"/>
          <w:sz w:val="28"/>
          <w:szCs w:val="28"/>
          <w:lang w:eastAsia="ru-RU"/>
        </w:rPr>
        <w:t>муниц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пального </w:t>
      </w:r>
      <w:r w:rsidRPr="00E32611">
        <w:rPr>
          <w:rFonts w:ascii="Times New Roman" w:hAnsi="Times New Roman"/>
          <w:sz w:val="28"/>
          <w:szCs w:val="28"/>
          <w:lang w:eastAsia="ru-RU"/>
        </w:rPr>
        <w:t>нормативного правового акта с обоснованием достижения целей, п</w:t>
      </w:r>
      <w:r w:rsidRPr="00E32611">
        <w:rPr>
          <w:rFonts w:ascii="Times New Roman" w:hAnsi="Times New Roman"/>
          <w:sz w:val="28"/>
          <w:szCs w:val="28"/>
          <w:lang w:eastAsia="ru-RU"/>
        </w:rPr>
        <w:t>о</w:t>
      </w:r>
      <w:r w:rsidRPr="00E32611">
        <w:rPr>
          <w:rFonts w:ascii="Times New Roman" w:hAnsi="Times New Roman"/>
          <w:sz w:val="28"/>
          <w:szCs w:val="28"/>
          <w:lang w:eastAsia="ru-RU"/>
        </w:rPr>
        <w:t>ставленных регулирующим органом, в случае его принятия;</w:t>
      </w:r>
    </w:p>
    <w:p w:rsidR="00C3114A" w:rsidRPr="00E32611" w:rsidRDefault="00C3114A" w:rsidP="00F410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2) проведение публичных консультаций уполномоченным органом (свод предложений);</w:t>
      </w:r>
    </w:p>
    <w:p w:rsidR="00C3114A" w:rsidRPr="00E32611" w:rsidRDefault="00C3114A" w:rsidP="00F410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 xml:space="preserve">3) подготовка заключений об оценке регулирующего воздействия проекта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</w:t>
      </w:r>
      <w:r w:rsidRPr="00E32611">
        <w:rPr>
          <w:rFonts w:ascii="Times New Roman" w:hAnsi="Times New Roman"/>
          <w:sz w:val="28"/>
          <w:szCs w:val="28"/>
          <w:lang w:eastAsia="ru-RU"/>
        </w:rPr>
        <w:t>нормативного правового акта  уполномоченным органом.</w:t>
      </w:r>
    </w:p>
    <w:p w:rsidR="00C3114A" w:rsidRDefault="00C3114A" w:rsidP="001A403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1.7. Совет муниципального образования Щербиновский район обеспеч</w:t>
      </w:r>
      <w:r w:rsidRPr="00E32611">
        <w:rPr>
          <w:rFonts w:ascii="Times New Roman" w:hAnsi="Times New Roman"/>
          <w:sz w:val="28"/>
          <w:szCs w:val="28"/>
          <w:lang w:eastAsia="ru-RU"/>
        </w:rPr>
        <w:t>и</w:t>
      </w:r>
      <w:r w:rsidRPr="00E32611">
        <w:rPr>
          <w:rFonts w:ascii="Times New Roman" w:hAnsi="Times New Roman"/>
          <w:sz w:val="28"/>
          <w:szCs w:val="28"/>
          <w:lang w:eastAsia="ru-RU"/>
        </w:rPr>
        <w:t xml:space="preserve">вает соблюдение процедуры проведения оценки регулирующего воздействия проектов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муниципальных </w:t>
      </w:r>
      <w:r w:rsidRPr="00E32611">
        <w:rPr>
          <w:rFonts w:ascii="Times New Roman" w:hAnsi="Times New Roman"/>
          <w:sz w:val="28"/>
          <w:szCs w:val="28"/>
          <w:lang w:eastAsia="ru-RU"/>
        </w:rPr>
        <w:t>нормативных правовых актов, вносимых в Совет м</w:t>
      </w:r>
      <w:r w:rsidRPr="00E32611">
        <w:rPr>
          <w:rFonts w:ascii="Times New Roman" w:hAnsi="Times New Roman"/>
          <w:sz w:val="28"/>
          <w:szCs w:val="28"/>
          <w:lang w:eastAsia="ru-RU"/>
        </w:rPr>
        <w:t>у</w:t>
      </w:r>
      <w:r w:rsidRPr="00E32611">
        <w:rPr>
          <w:rFonts w:ascii="Times New Roman" w:hAnsi="Times New Roman"/>
          <w:sz w:val="28"/>
          <w:szCs w:val="28"/>
          <w:lang w:eastAsia="ru-RU"/>
        </w:rPr>
        <w:t>ниципального образования Щербиновский район по инициативе депутатов С</w:t>
      </w:r>
      <w:r w:rsidRPr="00E32611">
        <w:rPr>
          <w:rFonts w:ascii="Times New Roman" w:hAnsi="Times New Roman"/>
          <w:sz w:val="28"/>
          <w:szCs w:val="28"/>
          <w:lang w:eastAsia="ru-RU"/>
        </w:rPr>
        <w:t>о</w:t>
      </w:r>
      <w:r w:rsidRPr="00E32611">
        <w:rPr>
          <w:rFonts w:ascii="Times New Roman" w:hAnsi="Times New Roman"/>
          <w:sz w:val="28"/>
          <w:szCs w:val="28"/>
          <w:lang w:eastAsia="ru-RU"/>
        </w:rPr>
        <w:t>вета муниципального образования Щербиновский район в установленном п</w:t>
      </w:r>
      <w:r w:rsidRPr="00E32611">
        <w:rPr>
          <w:rFonts w:ascii="Times New Roman" w:hAnsi="Times New Roman"/>
          <w:sz w:val="28"/>
          <w:szCs w:val="28"/>
          <w:lang w:eastAsia="ru-RU"/>
        </w:rPr>
        <w:t>о</w:t>
      </w:r>
      <w:r w:rsidRPr="00E32611">
        <w:rPr>
          <w:rFonts w:ascii="Times New Roman" w:hAnsi="Times New Roman"/>
          <w:sz w:val="28"/>
          <w:szCs w:val="28"/>
          <w:lang w:eastAsia="ru-RU"/>
        </w:rPr>
        <w:t>рядке, в соответствии с пунктом 3.2 раздела 3 настоящего Порядка.</w:t>
      </w:r>
    </w:p>
    <w:p w:rsidR="00C3114A" w:rsidRPr="00E32611" w:rsidRDefault="00C3114A" w:rsidP="001A403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3114A" w:rsidRPr="00E32611" w:rsidRDefault="00C3114A" w:rsidP="00F4104A">
      <w:pPr>
        <w:spacing w:after="0" w:line="240" w:lineRule="auto"/>
        <w:ind w:left="600" w:right="638" w:firstLine="1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 xml:space="preserve">2. Подготовка и направление проекта нормативного правового </w:t>
      </w:r>
    </w:p>
    <w:p w:rsidR="00C3114A" w:rsidRPr="00E32611" w:rsidRDefault="00C3114A" w:rsidP="00F4104A">
      <w:pPr>
        <w:spacing w:after="0" w:line="240" w:lineRule="auto"/>
        <w:ind w:left="600" w:right="638" w:firstLine="1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 xml:space="preserve">акта и сводного отчета о результатах проведения оценки </w:t>
      </w:r>
    </w:p>
    <w:p w:rsidR="00C3114A" w:rsidRPr="00E32611" w:rsidRDefault="00C3114A" w:rsidP="00F4104A">
      <w:pPr>
        <w:spacing w:after="0" w:line="240" w:lineRule="auto"/>
        <w:ind w:left="600" w:right="638" w:firstLine="1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 xml:space="preserve">регулирующего воздействия проекта нормативного правового </w:t>
      </w:r>
    </w:p>
    <w:p w:rsidR="00C3114A" w:rsidRPr="00E32611" w:rsidRDefault="00C3114A" w:rsidP="00F4104A">
      <w:pPr>
        <w:spacing w:after="0" w:line="240" w:lineRule="auto"/>
        <w:ind w:left="600" w:right="638" w:firstLine="1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акта в уполномоченный орган</w:t>
      </w:r>
    </w:p>
    <w:p w:rsidR="00C3114A" w:rsidRPr="00E32611" w:rsidRDefault="00C3114A" w:rsidP="00F410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3114A" w:rsidRPr="00E32611" w:rsidRDefault="00C3114A" w:rsidP="00F410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2.1. При проведении анализа альтернативных вариантов решения пробл</w:t>
      </w:r>
      <w:r w:rsidRPr="00E32611">
        <w:rPr>
          <w:rFonts w:ascii="Times New Roman" w:hAnsi="Times New Roman"/>
          <w:sz w:val="28"/>
          <w:szCs w:val="28"/>
          <w:lang w:eastAsia="ru-RU"/>
        </w:rPr>
        <w:t>е</w:t>
      </w:r>
      <w:r w:rsidRPr="00E32611">
        <w:rPr>
          <w:rFonts w:ascii="Times New Roman" w:hAnsi="Times New Roman"/>
          <w:sz w:val="28"/>
          <w:szCs w:val="28"/>
          <w:lang w:eastAsia="ru-RU"/>
        </w:rPr>
        <w:t>мы, выявленной в соответствующей сфере общественных отношений, регул</w:t>
      </w:r>
      <w:r w:rsidRPr="00E32611">
        <w:rPr>
          <w:rFonts w:ascii="Times New Roman" w:hAnsi="Times New Roman"/>
          <w:sz w:val="28"/>
          <w:szCs w:val="28"/>
          <w:lang w:eastAsia="ru-RU"/>
        </w:rPr>
        <w:t>и</w:t>
      </w:r>
      <w:r w:rsidRPr="00E32611">
        <w:rPr>
          <w:rFonts w:ascii="Times New Roman" w:hAnsi="Times New Roman"/>
          <w:sz w:val="28"/>
          <w:szCs w:val="28"/>
          <w:lang w:eastAsia="ru-RU"/>
        </w:rPr>
        <w:t>рующим органом определяется возможность вариантов ее решения, уточняется состав потенциальных сторон предлагаемого правового регулирования и во</w:t>
      </w:r>
      <w:r w:rsidRPr="00E32611">
        <w:rPr>
          <w:rFonts w:ascii="Times New Roman" w:hAnsi="Times New Roman"/>
          <w:sz w:val="28"/>
          <w:szCs w:val="28"/>
          <w:lang w:eastAsia="ru-RU"/>
        </w:rPr>
        <w:t>з</w:t>
      </w:r>
      <w:r w:rsidRPr="00E32611">
        <w:rPr>
          <w:rFonts w:ascii="Times New Roman" w:hAnsi="Times New Roman"/>
          <w:sz w:val="28"/>
          <w:szCs w:val="28"/>
          <w:lang w:eastAsia="ru-RU"/>
        </w:rPr>
        <w:t>можности возникновения у затрагиваемых лиц необоснованных издержек в связи с его ведением.</w:t>
      </w:r>
    </w:p>
    <w:p w:rsidR="00C3114A" w:rsidRPr="00E32611" w:rsidRDefault="00C3114A" w:rsidP="00F410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2.2. В случае принятия решения о необходимости введения предлагаем</w:t>
      </w:r>
      <w:r w:rsidRPr="00E32611">
        <w:rPr>
          <w:rFonts w:ascii="Times New Roman" w:hAnsi="Times New Roman"/>
          <w:sz w:val="28"/>
          <w:szCs w:val="28"/>
          <w:lang w:eastAsia="ru-RU"/>
        </w:rPr>
        <w:t>о</w:t>
      </w:r>
      <w:r w:rsidRPr="00E32611">
        <w:rPr>
          <w:rFonts w:ascii="Times New Roman" w:hAnsi="Times New Roman"/>
          <w:sz w:val="28"/>
          <w:szCs w:val="28"/>
          <w:lang w:eastAsia="ru-RU"/>
        </w:rPr>
        <w:t>го правового регулирования для решения выявленной проблемы, регулиру</w:t>
      </w:r>
      <w:r w:rsidRPr="00E32611">
        <w:rPr>
          <w:rFonts w:ascii="Times New Roman" w:hAnsi="Times New Roman"/>
          <w:sz w:val="28"/>
          <w:szCs w:val="28"/>
          <w:lang w:eastAsia="ru-RU"/>
        </w:rPr>
        <w:t>ю</w:t>
      </w:r>
      <w:r w:rsidRPr="00E32611">
        <w:rPr>
          <w:rFonts w:ascii="Times New Roman" w:hAnsi="Times New Roman"/>
          <w:sz w:val="28"/>
          <w:szCs w:val="28"/>
          <w:lang w:eastAsia="ru-RU"/>
        </w:rPr>
        <w:t xml:space="preserve">щий орган выбирает наиболее выгодный и доступный вариант предлагаемого правового регулирования, на основе которого разрабатывает соответствующий проект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</w:t>
      </w:r>
      <w:r w:rsidRPr="00E32611">
        <w:rPr>
          <w:rFonts w:ascii="Times New Roman" w:hAnsi="Times New Roman"/>
          <w:sz w:val="28"/>
          <w:szCs w:val="28"/>
          <w:lang w:eastAsia="ru-RU"/>
        </w:rPr>
        <w:t>нормативного правового акта и формирует сводный отчет о результатах проведения оценки регулирующего воздействия проекта нормативного правового акта (далее – сводный отчет).</w:t>
      </w:r>
    </w:p>
    <w:p w:rsidR="00C3114A" w:rsidRPr="00E32611" w:rsidRDefault="00C3114A" w:rsidP="00F410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Форма сводного отчета приведена в приложении № 3 к настоящему П</w:t>
      </w:r>
      <w:r w:rsidRPr="00E32611">
        <w:rPr>
          <w:rFonts w:ascii="Times New Roman" w:hAnsi="Times New Roman"/>
          <w:sz w:val="28"/>
          <w:szCs w:val="28"/>
          <w:lang w:eastAsia="ru-RU"/>
        </w:rPr>
        <w:t>о</w:t>
      </w:r>
      <w:r w:rsidRPr="00E32611">
        <w:rPr>
          <w:rFonts w:ascii="Times New Roman" w:hAnsi="Times New Roman"/>
          <w:sz w:val="28"/>
          <w:szCs w:val="28"/>
          <w:lang w:eastAsia="ru-RU"/>
        </w:rPr>
        <w:t>рядку.</w:t>
      </w:r>
    </w:p>
    <w:p w:rsidR="00C3114A" w:rsidRPr="00E32611" w:rsidRDefault="00C3114A" w:rsidP="00F410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2.3. Регулирующий орган в ходе формирования сводного отчета выбирает вариант правового регулирования с учетом следующих критериев:</w:t>
      </w:r>
    </w:p>
    <w:p w:rsidR="00C3114A" w:rsidRPr="00E32611" w:rsidRDefault="00C3114A" w:rsidP="00F410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1) эффективность, определяемая высокой степенью вероятности дост</w:t>
      </w:r>
      <w:r w:rsidRPr="00E32611">
        <w:rPr>
          <w:rFonts w:ascii="Times New Roman" w:hAnsi="Times New Roman"/>
          <w:sz w:val="28"/>
          <w:szCs w:val="28"/>
          <w:lang w:eastAsia="ru-RU"/>
        </w:rPr>
        <w:t>и</w:t>
      </w:r>
      <w:r w:rsidRPr="00E32611">
        <w:rPr>
          <w:rFonts w:ascii="Times New Roman" w:hAnsi="Times New Roman"/>
          <w:sz w:val="28"/>
          <w:szCs w:val="28"/>
          <w:lang w:eastAsia="ru-RU"/>
        </w:rPr>
        <w:t>жения заявленных целей правового регулирования;</w:t>
      </w:r>
    </w:p>
    <w:p w:rsidR="00C3114A" w:rsidRPr="00E32611" w:rsidRDefault="00C3114A" w:rsidP="00F410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2) уровень и обоснованность предполагаемых затрат субъектов предпр</w:t>
      </w:r>
      <w:r w:rsidRPr="00E32611">
        <w:rPr>
          <w:rFonts w:ascii="Times New Roman" w:hAnsi="Times New Roman"/>
          <w:sz w:val="28"/>
          <w:szCs w:val="28"/>
          <w:lang w:eastAsia="ru-RU"/>
        </w:rPr>
        <w:t>и</w:t>
      </w:r>
      <w:r w:rsidRPr="00E32611">
        <w:rPr>
          <w:rFonts w:ascii="Times New Roman" w:hAnsi="Times New Roman"/>
          <w:sz w:val="28"/>
          <w:szCs w:val="28"/>
          <w:lang w:eastAsia="ru-RU"/>
        </w:rPr>
        <w:t xml:space="preserve">нимательской и </w:t>
      </w:r>
      <w:r>
        <w:rPr>
          <w:rFonts w:ascii="Times New Roman" w:hAnsi="Times New Roman"/>
          <w:sz w:val="28"/>
          <w:szCs w:val="28"/>
          <w:lang w:eastAsia="ru-RU"/>
        </w:rPr>
        <w:t xml:space="preserve">иной экономической </w:t>
      </w:r>
      <w:r w:rsidRPr="00E32611">
        <w:rPr>
          <w:rFonts w:ascii="Times New Roman" w:hAnsi="Times New Roman"/>
          <w:sz w:val="28"/>
          <w:szCs w:val="28"/>
          <w:lang w:eastAsia="ru-RU"/>
        </w:rPr>
        <w:t>деятельности и затрат местного бюджета;</w:t>
      </w:r>
    </w:p>
    <w:p w:rsidR="00C3114A" w:rsidRPr="00E32611" w:rsidRDefault="00C3114A" w:rsidP="00F410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3) предполагаемая польза для соответствующей сферы общественных о</w:t>
      </w:r>
      <w:r w:rsidRPr="00E32611">
        <w:rPr>
          <w:rFonts w:ascii="Times New Roman" w:hAnsi="Times New Roman"/>
          <w:sz w:val="28"/>
          <w:szCs w:val="28"/>
          <w:lang w:eastAsia="ru-RU"/>
        </w:rPr>
        <w:t>т</w:t>
      </w:r>
      <w:r w:rsidRPr="00E32611">
        <w:rPr>
          <w:rFonts w:ascii="Times New Roman" w:hAnsi="Times New Roman"/>
          <w:sz w:val="28"/>
          <w:szCs w:val="28"/>
          <w:lang w:eastAsia="ru-RU"/>
        </w:rPr>
        <w:t>ношений, выражающаяся в создании благоприятных условий для ее развития.</w:t>
      </w:r>
    </w:p>
    <w:p w:rsidR="00C3114A" w:rsidRPr="00E32611" w:rsidRDefault="00C3114A" w:rsidP="00F410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Расчеты, необходимые для заполнения разделов сводного отчета, прив</w:t>
      </w:r>
      <w:r w:rsidRPr="00E32611">
        <w:rPr>
          <w:rFonts w:ascii="Times New Roman" w:hAnsi="Times New Roman"/>
          <w:sz w:val="28"/>
          <w:szCs w:val="28"/>
          <w:lang w:eastAsia="ru-RU"/>
        </w:rPr>
        <w:t>о</w:t>
      </w:r>
      <w:r w:rsidRPr="00E32611">
        <w:rPr>
          <w:rFonts w:ascii="Times New Roman" w:hAnsi="Times New Roman"/>
          <w:sz w:val="28"/>
          <w:szCs w:val="28"/>
          <w:lang w:eastAsia="ru-RU"/>
        </w:rPr>
        <w:t>дятся в приложении к нему.</w:t>
      </w:r>
    </w:p>
    <w:p w:rsidR="00C3114A" w:rsidRPr="00E32611" w:rsidRDefault="00C3114A" w:rsidP="00F410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lastRenderedPageBreak/>
        <w:t>Информация об источниках данных и методах расчета должна обеспеч</w:t>
      </w:r>
      <w:r w:rsidRPr="00E32611">
        <w:rPr>
          <w:rFonts w:ascii="Times New Roman" w:hAnsi="Times New Roman"/>
          <w:sz w:val="28"/>
          <w:szCs w:val="28"/>
          <w:lang w:eastAsia="ru-RU"/>
        </w:rPr>
        <w:t>и</w:t>
      </w:r>
      <w:r w:rsidRPr="00E32611">
        <w:rPr>
          <w:rFonts w:ascii="Times New Roman" w:hAnsi="Times New Roman"/>
          <w:sz w:val="28"/>
          <w:szCs w:val="28"/>
          <w:lang w:eastAsia="ru-RU"/>
        </w:rPr>
        <w:t>вать возможность их проверки. Е</w:t>
      </w:r>
      <w:r>
        <w:rPr>
          <w:rFonts w:ascii="Times New Roman" w:hAnsi="Times New Roman"/>
          <w:sz w:val="28"/>
          <w:szCs w:val="28"/>
          <w:lang w:eastAsia="ru-RU"/>
        </w:rPr>
        <w:t>с</w:t>
      </w:r>
      <w:r w:rsidRPr="00E32611">
        <w:rPr>
          <w:rFonts w:ascii="Times New Roman" w:hAnsi="Times New Roman"/>
          <w:sz w:val="28"/>
          <w:szCs w:val="28"/>
          <w:lang w:eastAsia="ru-RU"/>
        </w:rPr>
        <w:t>ли расчеты произведены на основании да</w:t>
      </w:r>
      <w:r w:rsidRPr="00E32611">
        <w:rPr>
          <w:rFonts w:ascii="Times New Roman" w:hAnsi="Times New Roman"/>
          <w:sz w:val="28"/>
          <w:szCs w:val="28"/>
          <w:lang w:eastAsia="ru-RU"/>
        </w:rPr>
        <w:t>н</w:t>
      </w:r>
      <w:r w:rsidRPr="00E32611">
        <w:rPr>
          <w:rFonts w:ascii="Times New Roman" w:hAnsi="Times New Roman"/>
          <w:sz w:val="28"/>
          <w:szCs w:val="28"/>
          <w:lang w:eastAsia="ru-RU"/>
        </w:rPr>
        <w:t>ных, не опубликованных в открытых источниках, такие данные рекомендуется приводить в приложении к сводному отчету в полном объеме.</w:t>
      </w:r>
    </w:p>
    <w:p w:rsidR="00C3114A" w:rsidRPr="00E32611" w:rsidRDefault="00C3114A" w:rsidP="00F410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 xml:space="preserve">2.4. Проект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</w:t>
      </w:r>
      <w:r w:rsidRPr="00E32611">
        <w:rPr>
          <w:rFonts w:ascii="Times New Roman" w:hAnsi="Times New Roman"/>
          <w:sz w:val="28"/>
          <w:szCs w:val="28"/>
          <w:lang w:eastAsia="ru-RU"/>
        </w:rPr>
        <w:t>нормативного правового акта после соглас</w:t>
      </w:r>
      <w:r w:rsidRPr="00E32611">
        <w:rPr>
          <w:rFonts w:ascii="Times New Roman" w:hAnsi="Times New Roman"/>
          <w:sz w:val="28"/>
          <w:szCs w:val="28"/>
          <w:lang w:eastAsia="ru-RU"/>
        </w:rPr>
        <w:t>о</w:t>
      </w:r>
      <w:r w:rsidRPr="00E32611">
        <w:rPr>
          <w:rFonts w:ascii="Times New Roman" w:hAnsi="Times New Roman"/>
          <w:sz w:val="28"/>
          <w:szCs w:val="28"/>
          <w:lang w:eastAsia="ru-RU"/>
        </w:rPr>
        <w:t>вания со всеми структурными подразделениями администрации муниципальн</w:t>
      </w:r>
      <w:r w:rsidRPr="00E32611">
        <w:rPr>
          <w:rFonts w:ascii="Times New Roman" w:hAnsi="Times New Roman"/>
          <w:sz w:val="28"/>
          <w:szCs w:val="28"/>
          <w:lang w:eastAsia="ru-RU"/>
        </w:rPr>
        <w:t>о</w:t>
      </w:r>
      <w:r w:rsidRPr="00E32611">
        <w:rPr>
          <w:rFonts w:ascii="Times New Roman" w:hAnsi="Times New Roman"/>
          <w:sz w:val="28"/>
          <w:szCs w:val="28"/>
          <w:lang w:eastAsia="ru-RU"/>
        </w:rPr>
        <w:t>го образования Щербиновский район, отраслевыми (функциональными) орг</w:t>
      </w:r>
      <w:r w:rsidRPr="00E32611">
        <w:rPr>
          <w:rFonts w:ascii="Times New Roman" w:hAnsi="Times New Roman"/>
          <w:sz w:val="28"/>
          <w:szCs w:val="28"/>
          <w:lang w:eastAsia="ru-RU"/>
        </w:rPr>
        <w:t>а</w:t>
      </w:r>
      <w:r w:rsidRPr="00E32611">
        <w:rPr>
          <w:rFonts w:ascii="Times New Roman" w:hAnsi="Times New Roman"/>
          <w:sz w:val="28"/>
          <w:szCs w:val="28"/>
          <w:lang w:eastAsia="ru-RU"/>
        </w:rPr>
        <w:t>нами администрации муниципального образования Щербиновский район с пр</w:t>
      </w:r>
      <w:r w:rsidRPr="00E32611">
        <w:rPr>
          <w:rFonts w:ascii="Times New Roman" w:hAnsi="Times New Roman"/>
          <w:sz w:val="28"/>
          <w:szCs w:val="28"/>
          <w:lang w:eastAsia="ru-RU"/>
        </w:rPr>
        <w:t>а</w:t>
      </w:r>
      <w:r w:rsidRPr="00E32611">
        <w:rPr>
          <w:rFonts w:ascii="Times New Roman" w:hAnsi="Times New Roman"/>
          <w:sz w:val="28"/>
          <w:szCs w:val="28"/>
          <w:lang w:eastAsia="ru-RU"/>
        </w:rPr>
        <w:t>вами юридического лица, в компетенции которых находятся вопросы и пол</w:t>
      </w:r>
      <w:r w:rsidRPr="00E32611">
        <w:rPr>
          <w:rFonts w:ascii="Times New Roman" w:hAnsi="Times New Roman"/>
          <w:sz w:val="28"/>
          <w:szCs w:val="28"/>
          <w:lang w:eastAsia="ru-RU"/>
        </w:rPr>
        <w:t>о</w:t>
      </w:r>
      <w:r w:rsidRPr="00E32611">
        <w:rPr>
          <w:rFonts w:ascii="Times New Roman" w:hAnsi="Times New Roman"/>
          <w:sz w:val="28"/>
          <w:szCs w:val="28"/>
          <w:lang w:eastAsia="ru-RU"/>
        </w:rPr>
        <w:t>жения, содержащиеся в данном проекте, за исключением юридического отдела администрации муниципального образования Щербиновский район, и сводный отчет направляются регулирующим органом в уполномоченный орган для пр</w:t>
      </w:r>
      <w:r w:rsidRPr="00E32611">
        <w:rPr>
          <w:rFonts w:ascii="Times New Roman" w:hAnsi="Times New Roman"/>
          <w:sz w:val="28"/>
          <w:szCs w:val="28"/>
          <w:lang w:eastAsia="ru-RU"/>
        </w:rPr>
        <w:t>о</w:t>
      </w:r>
      <w:r w:rsidRPr="00E32611">
        <w:rPr>
          <w:rFonts w:ascii="Times New Roman" w:hAnsi="Times New Roman"/>
          <w:sz w:val="28"/>
          <w:szCs w:val="28"/>
          <w:lang w:eastAsia="ru-RU"/>
        </w:rPr>
        <w:t>ведения публичных консультаций и подготовки заключения об оценке регул</w:t>
      </w:r>
      <w:r w:rsidRPr="00E32611">
        <w:rPr>
          <w:rFonts w:ascii="Times New Roman" w:hAnsi="Times New Roman"/>
          <w:sz w:val="28"/>
          <w:szCs w:val="28"/>
          <w:lang w:eastAsia="ru-RU"/>
        </w:rPr>
        <w:t>и</w:t>
      </w:r>
      <w:r w:rsidRPr="00E32611">
        <w:rPr>
          <w:rFonts w:ascii="Times New Roman" w:hAnsi="Times New Roman"/>
          <w:sz w:val="28"/>
          <w:szCs w:val="28"/>
          <w:lang w:eastAsia="ru-RU"/>
        </w:rPr>
        <w:t xml:space="preserve">рующего воздействия проекта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</w:t>
      </w:r>
      <w:r w:rsidRPr="00E32611">
        <w:rPr>
          <w:rFonts w:ascii="Times New Roman" w:hAnsi="Times New Roman"/>
          <w:sz w:val="28"/>
          <w:szCs w:val="28"/>
          <w:lang w:eastAsia="ru-RU"/>
        </w:rPr>
        <w:t>нормативного правого акта как на бумажном носителе, так и в электронном виде.</w:t>
      </w:r>
    </w:p>
    <w:p w:rsidR="00C3114A" w:rsidRPr="00E32611" w:rsidRDefault="00C3114A" w:rsidP="00F410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 xml:space="preserve">Уполномоченный орган рассматривает проект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</w:t>
      </w:r>
      <w:r w:rsidRPr="00E32611">
        <w:rPr>
          <w:rFonts w:ascii="Times New Roman" w:hAnsi="Times New Roman"/>
          <w:sz w:val="28"/>
          <w:szCs w:val="28"/>
          <w:lang w:eastAsia="ru-RU"/>
        </w:rPr>
        <w:t>норм</w:t>
      </w:r>
      <w:r w:rsidRPr="00E32611">
        <w:rPr>
          <w:rFonts w:ascii="Times New Roman" w:hAnsi="Times New Roman"/>
          <w:sz w:val="28"/>
          <w:szCs w:val="28"/>
          <w:lang w:eastAsia="ru-RU"/>
        </w:rPr>
        <w:t>а</w:t>
      </w:r>
      <w:r w:rsidRPr="00E32611">
        <w:rPr>
          <w:rFonts w:ascii="Times New Roman" w:hAnsi="Times New Roman"/>
          <w:sz w:val="28"/>
          <w:szCs w:val="28"/>
          <w:lang w:eastAsia="ru-RU"/>
        </w:rPr>
        <w:t>тивного правового акта в установленный пунктом 3.3 раздела 3 настоящего П</w:t>
      </w:r>
      <w:r w:rsidRPr="00E32611">
        <w:rPr>
          <w:rFonts w:ascii="Times New Roman" w:hAnsi="Times New Roman"/>
          <w:sz w:val="28"/>
          <w:szCs w:val="28"/>
          <w:lang w:eastAsia="ru-RU"/>
        </w:rPr>
        <w:t>о</w:t>
      </w:r>
      <w:r w:rsidRPr="00E32611">
        <w:rPr>
          <w:rFonts w:ascii="Times New Roman" w:hAnsi="Times New Roman"/>
          <w:sz w:val="28"/>
          <w:szCs w:val="28"/>
          <w:lang w:eastAsia="ru-RU"/>
        </w:rPr>
        <w:t>рядка срок.</w:t>
      </w:r>
    </w:p>
    <w:p w:rsidR="00C3114A" w:rsidRDefault="00C3114A" w:rsidP="00F4104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3114A" w:rsidRPr="00E32611" w:rsidRDefault="00C3114A" w:rsidP="00F4104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3114A" w:rsidRPr="00E32611" w:rsidRDefault="00C3114A" w:rsidP="00F4104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 xml:space="preserve">3. Проведение публичных консультаций </w:t>
      </w:r>
    </w:p>
    <w:p w:rsidR="00C3114A" w:rsidRPr="00E32611" w:rsidRDefault="00C3114A" w:rsidP="00F4104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уполномоченным органом.</w:t>
      </w:r>
    </w:p>
    <w:p w:rsidR="00C3114A" w:rsidRPr="00E32611" w:rsidRDefault="00C3114A" w:rsidP="00F4104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3114A" w:rsidRPr="00E32611" w:rsidRDefault="00C3114A" w:rsidP="00F410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3.1. В случае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E32611">
        <w:rPr>
          <w:rFonts w:ascii="Times New Roman" w:hAnsi="Times New Roman"/>
          <w:sz w:val="28"/>
          <w:szCs w:val="28"/>
          <w:lang w:eastAsia="ru-RU"/>
        </w:rPr>
        <w:t xml:space="preserve"> если направленный регулирующим органом проект </w:t>
      </w:r>
      <w:r>
        <w:rPr>
          <w:rFonts w:ascii="Times New Roman" w:hAnsi="Times New Roman"/>
          <w:sz w:val="28"/>
          <w:szCs w:val="28"/>
          <w:lang w:eastAsia="ru-RU"/>
        </w:rPr>
        <w:t>мун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ципального </w:t>
      </w:r>
      <w:r w:rsidRPr="00E32611">
        <w:rPr>
          <w:rFonts w:ascii="Times New Roman" w:hAnsi="Times New Roman"/>
          <w:sz w:val="28"/>
          <w:szCs w:val="28"/>
          <w:lang w:eastAsia="ru-RU"/>
        </w:rPr>
        <w:t>нормативного правового акта не подлежит оценке регулирующего воздействия в соответствии с пунктом 1.3 раздела 1 настоящего Порядка, упо</w:t>
      </w:r>
      <w:r w:rsidRPr="00E32611">
        <w:rPr>
          <w:rFonts w:ascii="Times New Roman" w:hAnsi="Times New Roman"/>
          <w:sz w:val="28"/>
          <w:szCs w:val="28"/>
          <w:lang w:eastAsia="ru-RU"/>
        </w:rPr>
        <w:t>л</w:t>
      </w:r>
      <w:r w:rsidRPr="00E32611">
        <w:rPr>
          <w:rFonts w:ascii="Times New Roman" w:hAnsi="Times New Roman"/>
          <w:sz w:val="28"/>
          <w:szCs w:val="28"/>
          <w:lang w:eastAsia="ru-RU"/>
        </w:rPr>
        <w:t xml:space="preserve">номоченный орган возвращает проект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</w:t>
      </w:r>
      <w:r w:rsidRPr="00E32611">
        <w:rPr>
          <w:rFonts w:ascii="Times New Roman" w:hAnsi="Times New Roman"/>
          <w:sz w:val="28"/>
          <w:szCs w:val="28"/>
          <w:lang w:eastAsia="ru-RU"/>
        </w:rPr>
        <w:t>нормативного правов</w:t>
      </w:r>
      <w:r w:rsidRPr="00E32611">
        <w:rPr>
          <w:rFonts w:ascii="Times New Roman" w:hAnsi="Times New Roman"/>
          <w:sz w:val="28"/>
          <w:szCs w:val="28"/>
          <w:lang w:eastAsia="ru-RU"/>
        </w:rPr>
        <w:t>о</w:t>
      </w:r>
      <w:r w:rsidRPr="00E32611">
        <w:rPr>
          <w:rFonts w:ascii="Times New Roman" w:hAnsi="Times New Roman"/>
          <w:sz w:val="28"/>
          <w:szCs w:val="28"/>
          <w:lang w:eastAsia="ru-RU"/>
        </w:rPr>
        <w:t>го акта в течение 3 рабочих дней с даты его поступления как не подлежащий проведению оценки регулирующего воздействия.</w:t>
      </w:r>
    </w:p>
    <w:p w:rsidR="00C3114A" w:rsidRPr="00E32611" w:rsidRDefault="00C3114A" w:rsidP="00F410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Положения абзаца первого настоящего пункта не применяются в отнош</w:t>
      </w:r>
      <w:r w:rsidRPr="00E32611">
        <w:rPr>
          <w:rFonts w:ascii="Times New Roman" w:hAnsi="Times New Roman"/>
          <w:sz w:val="28"/>
          <w:szCs w:val="28"/>
          <w:lang w:eastAsia="ru-RU"/>
        </w:rPr>
        <w:t>е</w:t>
      </w:r>
      <w:r w:rsidRPr="00E32611">
        <w:rPr>
          <w:rFonts w:ascii="Times New Roman" w:hAnsi="Times New Roman"/>
          <w:sz w:val="28"/>
          <w:szCs w:val="28"/>
          <w:lang w:eastAsia="ru-RU"/>
        </w:rPr>
        <w:t xml:space="preserve">нии проектов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муниципальных </w:t>
      </w:r>
      <w:r w:rsidRPr="00E32611">
        <w:rPr>
          <w:rFonts w:ascii="Times New Roman" w:hAnsi="Times New Roman"/>
          <w:sz w:val="28"/>
          <w:szCs w:val="28"/>
          <w:lang w:eastAsia="ru-RU"/>
        </w:rPr>
        <w:t>нормативных правовых актов, подлежащих а</w:t>
      </w:r>
      <w:r w:rsidRPr="00E32611">
        <w:rPr>
          <w:rFonts w:ascii="Times New Roman" w:hAnsi="Times New Roman"/>
          <w:sz w:val="28"/>
          <w:szCs w:val="28"/>
          <w:lang w:eastAsia="ru-RU"/>
        </w:rPr>
        <w:t>н</w:t>
      </w:r>
      <w:r w:rsidRPr="00E32611">
        <w:rPr>
          <w:rFonts w:ascii="Times New Roman" w:hAnsi="Times New Roman"/>
          <w:sz w:val="28"/>
          <w:szCs w:val="28"/>
          <w:lang w:eastAsia="ru-RU"/>
        </w:rPr>
        <w:t>тикоррупционной экспертизе, проводимой юридическим отделом администр</w:t>
      </w:r>
      <w:r w:rsidRPr="00E32611">
        <w:rPr>
          <w:rFonts w:ascii="Times New Roman" w:hAnsi="Times New Roman"/>
          <w:sz w:val="28"/>
          <w:szCs w:val="28"/>
          <w:lang w:eastAsia="ru-RU"/>
        </w:rPr>
        <w:t>а</w:t>
      </w:r>
      <w:r w:rsidRPr="00E32611">
        <w:rPr>
          <w:rFonts w:ascii="Times New Roman" w:hAnsi="Times New Roman"/>
          <w:sz w:val="28"/>
          <w:szCs w:val="28"/>
          <w:lang w:eastAsia="ru-RU"/>
        </w:rPr>
        <w:t>ции муниципального образования Щербиновский район в соответствии с п</w:t>
      </w:r>
      <w:r w:rsidRPr="00E32611">
        <w:rPr>
          <w:rFonts w:ascii="Times New Roman" w:hAnsi="Times New Roman"/>
          <w:sz w:val="28"/>
          <w:szCs w:val="28"/>
          <w:lang w:eastAsia="ru-RU"/>
        </w:rPr>
        <w:t>о</w:t>
      </w:r>
      <w:r w:rsidRPr="00E32611">
        <w:rPr>
          <w:rFonts w:ascii="Times New Roman" w:hAnsi="Times New Roman"/>
          <w:sz w:val="28"/>
          <w:szCs w:val="28"/>
          <w:lang w:eastAsia="ru-RU"/>
        </w:rPr>
        <w:t>становлением администрации муниципального образования Щербиновский район от 31 янва</w:t>
      </w:r>
      <w:r>
        <w:rPr>
          <w:rFonts w:ascii="Times New Roman" w:hAnsi="Times New Roman"/>
          <w:sz w:val="28"/>
          <w:szCs w:val="28"/>
          <w:lang w:eastAsia="ru-RU"/>
        </w:rPr>
        <w:t xml:space="preserve">ря </w:t>
      </w:r>
      <w:r w:rsidRPr="00E32611">
        <w:rPr>
          <w:rFonts w:ascii="Times New Roman" w:hAnsi="Times New Roman"/>
          <w:sz w:val="28"/>
          <w:szCs w:val="28"/>
          <w:lang w:eastAsia="ru-RU"/>
        </w:rPr>
        <w:t>2011 года № 34 «Об утверждении Порядка проведения а</w:t>
      </w:r>
      <w:r w:rsidRPr="00E32611">
        <w:rPr>
          <w:rFonts w:ascii="Times New Roman" w:hAnsi="Times New Roman"/>
          <w:sz w:val="28"/>
          <w:szCs w:val="28"/>
          <w:lang w:eastAsia="ru-RU"/>
        </w:rPr>
        <w:t>н</w:t>
      </w:r>
      <w:r w:rsidRPr="00E32611">
        <w:rPr>
          <w:rFonts w:ascii="Times New Roman" w:hAnsi="Times New Roman"/>
          <w:sz w:val="28"/>
          <w:szCs w:val="28"/>
          <w:lang w:eastAsia="ru-RU"/>
        </w:rPr>
        <w:t>тикоррупционной экспертизы муниципальных нормативных правовых актов и проектов муниципальных нормативных правовых актов администрации мун</w:t>
      </w:r>
      <w:r w:rsidRPr="00E32611">
        <w:rPr>
          <w:rFonts w:ascii="Times New Roman" w:hAnsi="Times New Roman"/>
          <w:sz w:val="28"/>
          <w:szCs w:val="28"/>
          <w:lang w:eastAsia="ru-RU"/>
        </w:rPr>
        <w:t>и</w:t>
      </w:r>
      <w:r w:rsidRPr="00E32611">
        <w:rPr>
          <w:rFonts w:ascii="Times New Roman" w:hAnsi="Times New Roman"/>
          <w:sz w:val="28"/>
          <w:szCs w:val="28"/>
          <w:lang w:eastAsia="ru-RU"/>
        </w:rPr>
        <w:t>ципального образования Щербиновский район».</w:t>
      </w:r>
    </w:p>
    <w:p w:rsidR="00C3114A" w:rsidRPr="00E32611" w:rsidRDefault="00C3114A" w:rsidP="00F410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Также в случае несоблюдения регулирующим органом требований, пр</w:t>
      </w:r>
      <w:r w:rsidRPr="00E32611">
        <w:rPr>
          <w:rFonts w:ascii="Times New Roman" w:hAnsi="Times New Roman"/>
          <w:sz w:val="28"/>
          <w:szCs w:val="28"/>
          <w:lang w:eastAsia="ru-RU"/>
        </w:rPr>
        <w:t>е</w:t>
      </w:r>
      <w:r w:rsidRPr="00E32611">
        <w:rPr>
          <w:rFonts w:ascii="Times New Roman" w:hAnsi="Times New Roman"/>
          <w:sz w:val="28"/>
          <w:szCs w:val="28"/>
          <w:lang w:eastAsia="ru-RU"/>
        </w:rPr>
        <w:t>дусмотренных разделом 2 настоящего Порядка, а также если сводный отчет не содержит полной информации, предусмотренной формой, приведенной в пр</w:t>
      </w:r>
      <w:r w:rsidRPr="00E32611">
        <w:rPr>
          <w:rFonts w:ascii="Times New Roman" w:hAnsi="Times New Roman"/>
          <w:sz w:val="28"/>
          <w:szCs w:val="28"/>
          <w:lang w:eastAsia="ru-RU"/>
        </w:rPr>
        <w:t>и</w:t>
      </w:r>
      <w:r w:rsidRPr="00E32611">
        <w:rPr>
          <w:rFonts w:ascii="Times New Roman" w:hAnsi="Times New Roman"/>
          <w:sz w:val="28"/>
          <w:szCs w:val="28"/>
          <w:lang w:eastAsia="ru-RU"/>
        </w:rPr>
        <w:t>л</w:t>
      </w:r>
      <w:r>
        <w:rPr>
          <w:rFonts w:ascii="Times New Roman" w:hAnsi="Times New Roman"/>
          <w:sz w:val="28"/>
          <w:szCs w:val="28"/>
          <w:lang w:eastAsia="ru-RU"/>
        </w:rPr>
        <w:t>ожении № 3 к настоящему Порядку</w:t>
      </w:r>
      <w:r w:rsidRPr="00E32611">
        <w:rPr>
          <w:rFonts w:ascii="Times New Roman" w:hAnsi="Times New Roman"/>
          <w:sz w:val="28"/>
          <w:szCs w:val="28"/>
          <w:lang w:eastAsia="ru-RU"/>
        </w:rPr>
        <w:t xml:space="preserve"> и заполнен без учета положений </w:t>
      </w:r>
      <w:hyperlink r:id="rId8" w:history="1">
        <w:r w:rsidRPr="00E32611">
          <w:rPr>
            <w:rFonts w:ascii="Times New Roman" w:hAnsi="Times New Roman"/>
            <w:sz w:val="28"/>
            <w:szCs w:val="28"/>
            <w:lang w:eastAsia="ru-RU"/>
          </w:rPr>
          <w:t>раздела 3</w:t>
        </w:r>
      </w:hyperlink>
      <w:r w:rsidRPr="00E32611">
        <w:rPr>
          <w:rFonts w:ascii="Times New Roman" w:hAnsi="Times New Roman"/>
          <w:sz w:val="28"/>
          <w:szCs w:val="28"/>
          <w:lang w:eastAsia="ru-RU"/>
        </w:rPr>
        <w:t xml:space="preserve"> Методики оценки регулирующего воздействия, утвержденной Приказом Мин</w:t>
      </w:r>
      <w:r w:rsidRPr="00E32611">
        <w:rPr>
          <w:rFonts w:ascii="Times New Roman" w:hAnsi="Times New Roman"/>
          <w:sz w:val="28"/>
          <w:szCs w:val="28"/>
          <w:lang w:eastAsia="ru-RU"/>
        </w:rPr>
        <w:t>и</w:t>
      </w:r>
      <w:r w:rsidRPr="00E32611">
        <w:rPr>
          <w:rFonts w:ascii="Times New Roman" w:hAnsi="Times New Roman"/>
          <w:sz w:val="28"/>
          <w:szCs w:val="28"/>
          <w:lang w:eastAsia="ru-RU"/>
        </w:rPr>
        <w:t xml:space="preserve">стерства экономического развития Российской Федерации от 27 мая 2013 года </w:t>
      </w:r>
      <w:r w:rsidRPr="00E32611">
        <w:rPr>
          <w:rFonts w:ascii="Times New Roman" w:hAnsi="Times New Roman"/>
          <w:sz w:val="28"/>
          <w:szCs w:val="28"/>
          <w:lang w:eastAsia="ru-RU"/>
        </w:rPr>
        <w:lastRenderedPageBreak/>
        <w:t>№ 290 «Об утверждении формы сводного отчета о проведении оценки регул</w:t>
      </w:r>
      <w:r w:rsidRPr="00E32611">
        <w:rPr>
          <w:rFonts w:ascii="Times New Roman" w:hAnsi="Times New Roman"/>
          <w:sz w:val="28"/>
          <w:szCs w:val="28"/>
          <w:lang w:eastAsia="ru-RU"/>
        </w:rPr>
        <w:t>и</w:t>
      </w:r>
      <w:r w:rsidRPr="00E32611">
        <w:rPr>
          <w:rFonts w:ascii="Times New Roman" w:hAnsi="Times New Roman"/>
          <w:sz w:val="28"/>
          <w:szCs w:val="28"/>
          <w:lang w:eastAsia="ru-RU"/>
        </w:rPr>
        <w:t>рующего воздействия, формы заключения об оценке регулирующего воздейс</w:t>
      </w:r>
      <w:r w:rsidRPr="00E32611">
        <w:rPr>
          <w:rFonts w:ascii="Times New Roman" w:hAnsi="Times New Roman"/>
          <w:sz w:val="28"/>
          <w:szCs w:val="28"/>
          <w:lang w:eastAsia="ru-RU"/>
        </w:rPr>
        <w:t>т</w:t>
      </w:r>
      <w:r w:rsidRPr="00E32611">
        <w:rPr>
          <w:rFonts w:ascii="Times New Roman" w:hAnsi="Times New Roman"/>
          <w:sz w:val="28"/>
          <w:szCs w:val="28"/>
          <w:lang w:eastAsia="ru-RU"/>
        </w:rPr>
        <w:t>вия, методики оценки регулирующего воздействия», в этом случае, уполном</w:t>
      </w:r>
      <w:r w:rsidRPr="00E32611">
        <w:rPr>
          <w:rFonts w:ascii="Times New Roman" w:hAnsi="Times New Roman"/>
          <w:sz w:val="28"/>
          <w:szCs w:val="28"/>
          <w:lang w:eastAsia="ru-RU"/>
        </w:rPr>
        <w:t>о</w:t>
      </w:r>
      <w:r w:rsidRPr="00E32611">
        <w:rPr>
          <w:rFonts w:ascii="Times New Roman" w:hAnsi="Times New Roman"/>
          <w:sz w:val="28"/>
          <w:szCs w:val="28"/>
          <w:lang w:eastAsia="ru-RU"/>
        </w:rPr>
        <w:t xml:space="preserve">ченный орган возвращает проект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</w:t>
      </w:r>
      <w:r w:rsidRPr="00E32611">
        <w:rPr>
          <w:rFonts w:ascii="Times New Roman" w:hAnsi="Times New Roman"/>
          <w:sz w:val="28"/>
          <w:szCs w:val="28"/>
          <w:lang w:eastAsia="ru-RU"/>
        </w:rPr>
        <w:t>нормативного правового а</w:t>
      </w:r>
      <w:r w:rsidRPr="00E32611">
        <w:rPr>
          <w:rFonts w:ascii="Times New Roman" w:hAnsi="Times New Roman"/>
          <w:sz w:val="28"/>
          <w:szCs w:val="28"/>
          <w:lang w:eastAsia="ru-RU"/>
        </w:rPr>
        <w:t>к</w:t>
      </w:r>
      <w:r w:rsidRPr="00E32611">
        <w:rPr>
          <w:rFonts w:ascii="Times New Roman" w:hAnsi="Times New Roman"/>
          <w:sz w:val="28"/>
          <w:szCs w:val="28"/>
          <w:lang w:eastAsia="ru-RU"/>
        </w:rPr>
        <w:t>та с мотивированным обоснованием причин возврата и требованием провести установленные процедуры начиная с невыполненной. После выполнения да</w:t>
      </w:r>
      <w:r w:rsidRPr="00E32611">
        <w:rPr>
          <w:rFonts w:ascii="Times New Roman" w:hAnsi="Times New Roman"/>
          <w:sz w:val="28"/>
          <w:szCs w:val="28"/>
          <w:lang w:eastAsia="ru-RU"/>
        </w:rPr>
        <w:t>н</w:t>
      </w:r>
      <w:r w:rsidRPr="00E32611">
        <w:rPr>
          <w:rFonts w:ascii="Times New Roman" w:hAnsi="Times New Roman"/>
          <w:sz w:val="28"/>
          <w:szCs w:val="28"/>
          <w:lang w:eastAsia="ru-RU"/>
        </w:rPr>
        <w:t xml:space="preserve">ного требования регулирующий орган повторно направляет в уполномоченный орган проект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</w:t>
      </w:r>
      <w:r w:rsidRPr="00E32611">
        <w:rPr>
          <w:rFonts w:ascii="Times New Roman" w:hAnsi="Times New Roman"/>
          <w:sz w:val="28"/>
          <w:szCs w:val="28"/>
          <w:lang w:eastAsia="ru-RU"/>
        </w:rPr>
        <w:t>нормативного правового акта.</w:t>
      </w:r>
    </w:p>
    <w:p w:rsidR="00C3114A" w:rsidRPr="00E32611" w:rsidRDefault="00C3114A" w:rsidP="00F410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5" w:name="P115"/>
      <w:bookmarkEnd w:id="5"/>
      <w:r w:rsidRPr="00E32611">
        <w:rPr>
          <w:rFonts w:ascii="Times New Roman" w:hAnsi="Times New Roman"/>
          <w:sz w:val="28"/>
          <w:szCs w:val="28"/>
          <w:lang w:eastAsia="ru-RU"/>
        </w:rPr>
        <w:t xml:space="preserve">3.2. Проект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</w:t>
      </w:r>
      <w:r w:rsidRPr="00E32611">
        <w:rPr>
          <w:rFonts w:ascii="Times New Roman" w:hAnsi="Times New Roman"/>
          <w:sz w:val="28"/>
          <w:szCs w:val="28"/>
          <w:lang w:eastAsia="ru-RU"/>
        </w:rPr>
        <w:t>нормативного правового акта, подлежащий оценке регулирующего воздействия в соответствии с пунктом 1.3 раздела 1 н</w:t>
      </w:r>
      <w:r w:rsidRPr="00E32611">
        <w:rPr>
          <w:rFonts w:ascii="Times New Roman" w:hAnsi="Times New Roman"/>
          <w:sz w:val="28"/>
          <w:szCs w:val="28"/>
          <w:lang w:eastAsia="ru-RU"/>
        </w:rPr>
        <w:t>а</w:t>
      </w:r>
      <w:r w:rsidRPr="00E32611">
        <w:rPr>
          <w:rFonts w:ascii="Times New Roman" w:hAnsi="Times New Roman"/>
          <w:sz w:val="28"/>
          <w:szCs w:val="28"/>
          <w:lang w:eastAsia="ru-RU"/>
        </w:rPr>
        <w:t>стоящего Порядка, уведомление о проведении оценки регулирующего возде</w:t>
      </w:r>
      <w:r w:rsidRPr="00E32611">
        <w:rPr>
          <w:rFonts w:ascii="Times New Roman" w:hAnsi="Times New Roman"/>
          <w:sz w:val="28"/>
          <w:szCs w:val="28"/>
          <w:lang w:eastAsia="ru-RU"/>
        </w:rPr>
        <w:t>й</w:t>
      </w:r>
      <w:r w:rsidRPr="00E32611">
        <w:rPr>
          <w:rFonts w:ascii="Times New Roman" w:hAnsi="Times New Roman"/>
          <w:sz w:val="28"/>
          <w:szCs w:val="28"/>
          <w:lang w:eastAsia="ru-RU"/>
        </w:rPr>
        <w:t xml:space="preserve">ствия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</w:t>
      </w:r>
      <w:r w:rsidRPr="00E32611">
        <w:rPr>
          <w:rFonts w:ascii="Times New Roman" w:hAnsi="Times New Roman"/>
          <w:sz w:val="28"/>
          <w:szCs w:val="28"/>
          <w:lang w:eastAsia="ru-RU"/>
        </w:rPr>
        <w:t>нормативного правового акта, сводный отчет и перечень вопросов для проведения публичных консультаций размещаются уполном</w:t>
      </w:r>
      <w:r w:rsidRPr="00E32611">
        <w:rPr>
          <w:rFonts w:ascii="Times New Roman" w:hAnsi="Times New Roman"/>
          <w:sz w:val="28"/>
          <w:szCs w:val="28"/>
          <w:lang w:eastAsia="ru-RU"/>
        </w:rPr>
        <w:t>о</w:t>
      </w:r>
      <w:r w:rsidRPr="00E32611">
        <w:rPr>
          <w:rFonts w:ascii="Times New Roman" w:hAnsi="Times New Roman"/>
          <w:sz w:val="28"/>
          <w:szCs w:val="28"/>
          <w:lang w:eastAsia="ru-RU"/>
        </w:rPr>
        <w:t>ченным органом на официальном сайте администрации муниципального обр</w:t>
      </w:r>
      <w:r w:rsidRPr="00E32611">
        <w:rPr>
          <w:rFonts w:ascii="Times New Roman" w:hAnsi="Times New Roman"/>
          <w:sz w:val="28"/>
          <w:szCs w:val="28"/>
          <w:lang w:eastAsia="ru-RU"/>
        </w:rPr>
        <w:t>а</w:t>
      </w:r>
      <w:r w:rsidRPr="00E32611">
        <w:rPr>
          <w:rFonts w:ascii="Times New Roman" w:hAnsi="Times New Roman"/>
          <w:sz w:val="28"/>
          <w:szCs w:val="28"/>
          <w:lang w:eastAsia="ru-RU"/>
        </w:rPr>
        <w:t>зования Щербиновский район в течение 3 рабочих дней со дня его поступления и направляется участникам публичных консультаций, с которыми заключены соглашения о взаимодействии при проведении оценки регулирующего возде</w:t>
      </w:r>
      <w:r w:rsidRPr="00E32611">
        <w:rPr>
          <w:rFonts w:ascii="Times New Roman" w:hAnsi="Times New Roman"/>
          <w:sz w:val="28"/>
          <w:szCs w:val="28"/>
          <w:lang w:eastAsia="ru-RU"/>
        </w:rPr>
        <w:t>й</w:t>
      </w:r>
      <w:r w:rsidRPr="00E32611">
        <w:rPr>
          <w:rFonts w:ascii="Times New Roman" w:hAnsi="Times New Roman"/>
          <w:sz w:val="28"/>
          <w:szCs w:val="28"/>
          <w:lang w:eastAsia="ru-RU"/>
        </w:rPr>
        <w:t>ствия, представляющим интересы предпринимательского сообщества в соо</w:t>
      </w:r>
      <w:r w:rsidRPr="00E32611">
        <w:rPr>
          <w:rFonts w:ascii="Times New Roman" w:hAnsi="Times New Roman"/>
          <w:sz w:val="28"/>
          <w:szCs w:val="28"/>
          <w:lang w:eastAsia="ru-RU"/>
        </w:rPr>
        <w:t>т</w:t>
      </w:r>
      <w:r w:rsidRPr="00E32611">
        <w:rPr>
          <w:rFonts w:ascii="Times New Roman" w:hAnsi="Times New Roman"/>
          <w:sz w:val="28"/>
          <w:szCs w:val="28"/>
          <w:lang w:eastAsia="ru-RU"/>
        </w:rPr>
        <w:t>ветствующей сфере деятельности, с указанием срока представления замечаний и предложений.</w:t>
      </w:r>
    </w:p>
    <w:p w:rsidR="00C3114A" w:rsidRPr="00E32611" w:rsidRDefault="00C3114A" w:rsidP="00F410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Срок проведения публичных консультаций устанавливается с учетом ст</w:t>
      </w:r>
      <w:r w:rsidRPr="00E32611">
        <w:rPr>
          <w:rFonts w:ascii="Times New Roman" w:hAnsi="Times New Roman"/>
          <w:sz w:val="28"/>
          <w:szCs w:val="28"/>
          <w:lang w:eastAsia="ru-RU"/>
        </w:rPr>
        <w:t>е</w:t>
      </w:r>
      <w:r w:rsidRPr="00E32611">
        <w:rPr>
          <w:rFonts w:ascii="Times New Roman" w:hAnsi="Times New Roman"/>
          <w:sz w:val="28"/>
          <w:szCs w:val="28"/>
          <w:lang w:eastAsia="ru-RU"/>
        </w:rPr>
        <w:t>пени регулирующего воздействия положений, содержащихся в проекте мун</w:t>
      </w:r>
      <w:r w:rsidRPr="00E32611">
        <w:rPr>
          <w:rFonts w:ascii="Times New Roman" w:hAnsi="Times New Roman"/>
          <w:sz w:val="28"/>
          <w:szCs w:val="28"/>
          <w:lang w:eastAsia="ru-RU"/>
        </w:rPr>
        <w:t>и</w:t>
      </w:r>
      <w:r w:rsidRPr="00E32611">
        <w:rPr>
          <w:rFonts w:ascii="Times New Roman" w:hAnsi="Times New Roman"/>
          <w:sz w:val="28"/>
          <w:szCs w:val="28"/>
          <w:lang w:eastAsia="ru-RU"/>
        </w:rPr>
        <w:t>ципального нормативного правового акта:</w:t>
      </w:r>
    </w:p>
    <w:p w:rsidR="00C3114A" w:rsidRPr="00E32611" w:rsidRDefault="00C3114A" w:rsidP="00F410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 xml:space="preserve">1) 10 рабочих дней - для проектов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муниципальных </w:t>
      </w:r>
      <w:r w:rsidRPr="00E32611">
        <w:rPr>
          <w:rFonts w:ascii="Times New Roman" w:hAnsi="Times New Roman"/>
          <w:sz w:val="28"/>
          <w:szCs w:val="28"/>
          <w:lang w:eastAsia="ru-RU"/>
        </w:rPr>
        <w:t>нормативных прав</w:t>
      </w:r>
      <w:r w:rsidRPr="00E32611">
        <w:rPr>
          <w:rFonts w:ascii="Times New Roman" w:hAnsi="Times New Roman"/>
          <w:sz w:val="28"/>
          <w:szCs w:val="28"/>
          <w:lang w:eastAsia="ru-RU"/>
        </w:rPr>
        <w:t>о</w:t>
      </w:r>
      <w:r w:rsidRPr="00E32611">
        <w:rPr>
          <w:rFonts w:ascii="Times New Roman" w:hAnsi="Times New Roman"/>
          <w:sz w:val="28"/>
          <w:szCs w:val="28"/>
          <w:lang w:eastAsia="ru-RU"/>
        </w:rPr>
        <w:t>вых актов, содержащих положения, имеющие высокую и среднюю степень р</w:t>
      </w:r>
      <w:r w:rsidRPr="00E32611">
        <w:rPr>
          <w:rFonts w:ascii="Times New Roman" w:hAnsi="Times New Roman"/>
          <w:sz w:val="28"/>
          <w:szCs w:val="28"/>
          <w:lang w:eastAsia="ru-RU"/>
        </w:rPr>
        <w:t>е</w:t>
      </w:r>
      <w:r w:rsidRPr="00E32611">
        <w:rPr>
          <w:rFonts w:ascii="Times New Roman" w:hAnsi="Times New Roman"/>
          <w:sz w:val="28"/>
          <w:szCs w:val="28"/>
          <w:lang w:eastAsia="ru-RU"/>
        </w:rPr>
        <w:t>гулирующего воздействия.</w:t>
      </w:r>
    </w:p>
    <w:p w:rsidR="00C3114A" w:rsidRPr="00E32611" w:rsidRDefault="00C3114A" w:rsidP="00F410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 xml:space="preserve">2) 5 рабочих дней - для проектов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муниципальных </w:t>
      </w:r>
      <w:r w:rsidRPr="00E32611">
        <w:rPr>
          <w:rFonts w:ascii="Times New Roman" w:hAnsi="Times New Roman"/>
          <w:sz w:val="28"/>
          <w:szCs w:val="28"/>
          <w:lang w:eastAsia="ru-RU"/>
        </w:rPr>
        <w:t>нормативных правовых актов, содержащих положения, имеющие низкую степень регулирующего во</w:t>
      </w:r>
      <w:r w:rsidRPr="00E32611">
        <w:rPr>
          <w:rFonts w:ascii="Times New Roman" w:hAnsi="Times New Roman"/>
          <w:sz w:val="28"/>
          <w:szCs w:val="28"/>
          <w:lang w:eastAsia="ru-RU"/>
        </w:rPr>
        <w:t>з</w:t>
      </w:r>
      <w:r w:rsidRPr="00E32611">
        <w:rPr>
          <w:rFonts w:ascii="Times New Roman" w:hAnsi="Times New Roman"/>
          <w:sz w:val="28"/>
          <w:szCs w:val="28"/>
          <w:lang w:eastAsia="ru-RU"/>
        </w:rPr>
        <w:t>действия.</w:t>
      </w:r>
    </w:p>
    <w:p w:rsidR="00C3114A" w:rsidRPr="00E32611" w:rsidRDefault="00C3114A" w:rsidP="00F410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Срок проведения публичных консультаций исчисляется со дня размещ</w:t>
      </w:r>
      <w:r w:rsidRPr="00E32611">
        <w:rPr>
          <w:rFonts w:ascii="Times New Roman" w:hAnsi="Times New Roman"/>
          <w:sz w:val="28"/>
          <w:szCs w:val="28"/>
          <w:lang w:eastAsia="ru-RU"/>
        </w:rPr>
        <w:t>е</w:t>
      </w:r>
      <w:r w:rsidRPr="00E32611">
        <w:rPr>
          <w:rFonts w:ascii="Times New Roman" w:hAnsi="Times New Roman"/>
          <w:sz w:val="28"/>
          <w:szCs w:val="28"/>
          <w:lang w:eastAsia="ru-RU"/>
        </w:rPr>
        <w:t>ния проекта муниципального нормативного правового акта на официальном сайте администрации муниципального образования Щербиновский район (https://staradm.ru) в разделе «Оценка регулирующего воздействия» и направл</w:t>
      </w:r>
      <w:r w:rsidRPr="00E32611">
        <w:rPr>
          <w:rFonts w:ascii="Times New Roman" w:hAnsi="Times New Roman"/>
          <w:sz w:val="28"/>
          <w:szCs w:val="28"/>
          <w:lang w:eastAsia="ru-RU"/>
        </w:rPr>
        <w:t>е</w:t>
      </w:r>
      <w:r w:rsidRPr="00E32611">
        <w:rPr>
          <w:rFonts w:ascii="Times New Roman" w:hAnsi="Times New Roman"/>
          <w:sz w:val="28"/>
          <w:szCs w:val="28"/>
          <w:lang w:eastAsia="ru-RU"/>
        </w:rPr>
        <w:t>ния информации в соответствии с требованиями пункта 3.3 настоящего Поря</w:t>
      </w:r>
      <w:r w:rsidRPr="00E32611">
        <w:rPr>
          <w:rFonts w:ascii="Times New Roman" w:hAnsi="Times New Roman"/>
          <w:sz w:val="28"/>
          <w:szCs w:val="28"/>
          <w:lang w:eastAsia="ru-RU"/>
        </w:rPr>
        <w:t>д</w:t>
      </w:r>
      <w:r w:rsidRPr="00E32611">
        <w:rPr>
          <w:rFonts w:ascii="Times New Roman" w:hAnsi="Times New Roman"/>
          <w:sz w:val="28"/>
          <w:szCs w:val="28"/>
          <w:lang w:eastAsia="ru-RU"/>
        </w:rPr>
        <w:t>ка.</w:t>
      </w:r>
    </w:p>
    <w:p w:rsidR="00C3114A" w:rsidRPr="00E32611" w:rsidRDefault="00C3114A" w:rsidP="00F410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Образцы форм уведомления и перечня вопросов для проведения публи</w:t>
      </w:r>
      <w:r w:rsidRPr="00E32611">
        <w:rPr>
          <w:rFonts w:ascii="Times New Roman" w:hAnsi="Times New Roman"/>
          <w:sz w:val="28"/>
          <w:szCs w:val="28"/>
          <w:lang w:eastAsia="ru-RU"/>
        </w:rPr>
        <w:t>ч</w:t>
      </w:r>
      <w:r w:rsidRPr="00E32611">
        <w:rPr>
          <w:rFonts w:ascii="Times New Roman" w:hAnsi="Times New Roman"/>
          <w:sz w:val="28"/>
          <w:szCs w:val="28"/>
          <w:lang w:eastAsia="ru-RU"/>
        </w:rPr>
        <w:t>ных кон</w:t>
      </w:r>
      <w:r>
        <w:rPr>
          <w:rFonts w:ascii="Times New Roman" w:hAnsi="Times New Roman"/>
          <w:sz w:val="28"/>
          <w:szCs w:val="28"/>
          <w:lang w:eastAsia="ru-RU"/>
        </w:rPr>
        <w:t>сультаций приведены в приложениях</w:t>
      </w:r>
      <w:r w:rsidRPr="00E32611">
        <w:rPr>
          <w:rFonts w:ascii="Times New Roman" w:hAnsi="Times New Roman"/>
          <w:sz w:val="28"/>
          <w:szCs w:val="28"/>
          <w:lang w:eastAsia="ru-RU"/>
        </w:rPr>
        <w:t xml:space="preserve"> №</w:t>
      </w:r>
      <w:r>
        <w:rPr>
          <w:rFonts w:ascii="Times New Roman" w:hAnsi="Times New Roman"/>
          <w:sz w:val="28"/>
          <w:szCs w:val="28"/>
          <w:lang w:eastAsia="ru-RU"/>
        </w:rPr>
        <w:t>№</w:t>
      </w:r>
      <w:r w:rsidRPr="00E32611">
        <w:rPr>
          <w:rFonts w:ascii="Times New Roman" w:hAnsi="Times New Roman"/>
          <w:sz w:val="28"/>
          <w:szCs w:val="28"/>
          <w:lang w:eastAsia="ru-RU"/>
        </w:rPr>
        <w:t xml:space="preserve"> 1, 2 к настоящему Порядку.</w:t>
      </w:r>
    </w:p>
    <w:p w:rsidR="00C3114A" w:rsidRPr="00E32611" w:rsidRDefault="00C3114A" w:rsidP="00F410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3.3. Уполномоченный орган проводит оценку регулирующего воздейс</w:t>
      </w:r>
      <w:r w:rsidRPr="00E32611">
        <w:rPr>
          <w:rFonts w:ascii="Times New Roman" w:hAnsi="Times New Roman"/>
          <w:sz w:val="28"/>
          <w:szCs w:val="28"/>
          <w:lang w:eastAsia="ru-RU"/>
        </w:rPr>
        <w:t>т</w:t>
      </w:r>
      <w:r w:rsidRPr="00E32611">
        <w:rPr>
          <w:rFonts w:ascii="Times New Roman" w:hAnsi="Times New Roman"/>
          <w:sz w:val="28"/>
          <w:szCs w:val="28"/>
          <w:lang w:eastAsia="ru-RU"/>
        </w:rPr>
        <w:t>вия в следующие сроки:</w:t>
      </w:r>
    </w:p>
    <w:p w:rsidR="00C3114A" w:rsidRPr="00E32611" w:rsidRDefault="00C3114A" w:rsidP="00F410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 xml:space="preserve">1) 15 рабочих дней - для проектов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муниципальных </w:t>
      </w:r>
      <w:r w:rsidRPr="00E32611">
        <w:rPr>
          <w:rFonts w:ascii="Times New Roman" w:hAnsi="Times New Roman"/>
          <w:sz w:val="28"/>
          <w:szCs w:val="28"/>
          <w:lang w:eastAsia="ru-RU"/>
        </w:rPr>
        <w:t>нормативных прав</w:t>
      </w:r>
      <w:r w:rsidRPr="00E32611">
        <w:rPr>
          <w:rFonts w:ascii="Times New Roman" w:hAnsi="Times New Roman"/>
          <w:sz w:val="28"/>
          <w:szCs w:val="28"/>
          <w:lang w:eastAsia="ru-RU"/>
        </w:rPr>
        <w:t>о</w:t>
      </w:r>
      <w:r w:rsidRPr="00E32611">
        <w:rPr>
          <w:rFonts w:ascii="Times New Roman" w:hAnsi="Times New Roman"/>
          <w:sz w:val="28"/>
          <w:szCs w:val="28"/>
          <w:lang w:eastAsia="ru-RU"/>
        </w:rPr>
        <w:t>вых актов, содержащих положения, имеющие высокую и среднюю степень р</w:t>
      </w:r>
      <w:r w:rsidRPr="00E32611">
        <w:rPr>
          <w:rFonts w:ascii="Times New Roman" w:hAnsi="Times New Roman"/>
          <w:sz w:val="28"/>
          <w:szCs w:val="28"/>
          <w:lang w:eastAsia="ru-RU"/>
        </w:rPr>
        <w:t>е</w:t>
      </w:r>
      <w:r w:rsidRPr="00E32611">
        <w:rPr>
          <w:rFonts w:ascii="Times New Roman" w:hAnsi="Times New Roman"/>
          <w:sz w:val="28"/>
          <w:szCs w:val="28"/>
          <w:lang w:eastAsia="ru-RU"/>
        </w:rPr>
        <w:t>гулирующего воздействия.</w:t>
      </w:r>
    </w:p>
    <w:p w:rsidR="00C3114A" w:rsidRPr="00E32611" w:rsidRDefault="00C3114A" w:rsidP="00F410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lastRenderedPageBreak/>
        <w:t xml:space="preserve">2) 10 рабочих дней - для проектов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муниципальных </w:t>
      </w:r>
      <w:r w:rsidRPr="00E32611">
        <w:rPr>
          <w:rFonts w:ascii="Times New Roman" w:hAnsi="Times New Roman"/>
          <w:sz w:val="28"/>
          <w:szCs w:val="28"/>
          <w:lang w:eastAsia="ru-RU"/>
        </w:rPr>
        <w:t>нормативных прав</w:t>
      </w:r>
      <w:r w:rsidRPr="00E32611">
        <w:rPr>
          <w:rFonts w:ascii="Times New Roman" w:hAnsi="Times New Roman"/>
          <w:sz w:val="28"/>
          <w:szCs w:val="28"/>
          <w:lang w:eastAsia="ru-RU"/>
        </w:rPr>
        <w:t>о</w:t>
      </w:r>
      <w:r w:rsidRPr="00E32611">
        <w:rPr>
          <w:rFonts w:ascii="Times New Roman" w:hAnsi="Times New Roman"/>
          <w:sz w:val="28"/>
          <w:szCs w:val="28"/>
          <w:lang w:eastAsia="ru-RU"/>
        </w:rPr>
        <w:t>вых актов, содержащих положения, имеющие низкую степень регулирующего воздействия.</w:t>
      </w:r>
    </w:p>
    <w:p w:rsidR="00C3114A" w:rsidRPr="00E32611" w:rsidRDefault="00C3114A" w:rsidP="00F410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 xml:space="preserve">3.4. Срок проведения оценки регулирующего воздействия исчисляется со дня размещения проекта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</w:t>
      </w:r>
      <w:r w:rsidRPr="00E32611">
        <w:rPr>
          <w:rFonts w:ascii="Times New Roman" w:hAnsi="Times New Roman"/>
          <w:sz w:val="28"/>
          <w:szCs w:val="28"/>
          <w:lang w:eastAsia="ru-RU"/>
        </w:rPr>
        <w:t>нормативного правового акта на официальном сайте администрации муниципального образования Щербино</w:t>
      </w:r>
      <w:r w:rsidRPr="00E32611">
        <w:rPr>
          <w:rFonts w:ascii="Times New Roman" w:hAnsi="Times New Roman"/>
          <w:sz w:val="28"/>
          <w:szCs w:val="28"/>
          <w:lang w:eastAsia="ru-RU"/>
        </w:rPr>
        <w:t>в</w:t>
      </w:r>
      <w:r w:rsidRPr="00E32611">
        <w:rPr>
          <w:rFonts w:ascii="Times New Roman" w:hAnsi="Times New Roman"/>
          <w:sz w:val="28"/>
          <w:szCs w:val="28"/>
          <w:lang w:eastAsia="ru-RU"/>
        </w:rPr>
        <w:t>ский район уполномоченным органом.</w:t>
      </w:r>
    </w:p>
    <w:p w:rsidR="00C3114A" w:rsidRPr="00E32611" w:rsidRDefault="00C3114A" w:rsidP="00F410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3.5. В ходе анализа обоснованности выбора предлагаемого правового р</w:t>
      </w:r>
      <w:r w:rsidRPr="00E32611">
        <w:rPr>
          <w:rFonts w:ascii="Times New Roman" w:hAnsi="Times New Roman"/>
          <w:sz w:val="28"/>
          <w:szCs w:val="28"/>
          <w:lang w:eastAsia="ru-RU"/>
        </w:rPr>
        <w:t>е</w:t>
      </w:r>
      <w:r w:rsidRPr="00E32611">
        <w:rPr>
          <w:rFonts w:ascii="Times New Roman" w:hAnsi="Times New Roman"/>
          <w:sz w:val="28"/>
          <w:szCs w:val="28"/>
          <w:lang w:eastAsia="ru-RU"/>
        </w:rPr>
        <w:t>гулирования уполномоченный орган устанавливает полноту рассмотрения р</w:t>
      </w:r>
      <w:r w:rsidRPr="00E32611">
        <w:rPr>
          <w:rFonts w:ascii="Times New Roman" w:hAnsi="Times New Roman"/>
          <w:sz w:val="28"/>
          <w:szCs w:val="28"/>
          <w:lang w:eastAsia="ru-RU"/>
        </w:rPr>
        <w:t>е</w:t>
      </w:r>
      <w:r w:rsidRPr="00E32611">
        <w:rPr>
          <w:rFonts w:ascii="Times New Roman" w:hAnsi="Times New Roman"/>
          <w:sz w:val="28"/>
          <w:szCs w:val="28"/>
          <w:lang w:eastAsia="ru-RU"/>
        </w:rPr>
        <w:t>гулирующим органом всех возможных вариантов правового регулирования в</w:t>
      </w:r>
      <w:r w:rsidRPr="00E32611">
        <w:rPr>
          <w:rFonts w:ascii="Times New Roman" w:hAnsi="Times New Roman"/>
          <w:sz w:val="28"/>
          <w:szCs w:val="28"/>
          <w:lang w:eastAsia="ru-RU"/>
        </w:rPr>
        <w:t>ы</w:t>
      </w:r>
      <w:r w:rsidRPr="00E32611">
        <w:rPr>
          <w:rFonts w:ascii="Times New Roman" w:hAnsi="Times New Roman"/>
          <w:sz w:val="28"/>
          <w:szCs w:val="28"/>
          <w:lang w:eastAsia="ru-RU"/>
        </w:rPr>
        <w:t>явленной проблемы, а также эффективность способов решения проблемы в сравнении с действующим на момент проведения процедуры оценки регул</w:t>
      </w:r>
      <w:r w:rsidRPr="00E32611">
        <w:rPr>
          <w:rFonts w:ascii="Times New Roman" w:hAnsi="Times New Roman"/>
          <w:sz w:val="28"/>
          <w:szCs w:val="28"/>
          <w:lang w:eastAsia="ru-RU"/>
        </w:rPr>
        <w:t>и</w:t>
      </w:r>
      <w:r w:rsidRPr="00E32611">
        <w:rPr>
          <w:rFonts w:ascii="Times New Roman" w:hAnsi="Times New Roman"/>
          <w:sz w:val="28"/>
          <w:szCs w:val="28"/>
          <w:lang w:eastAsia="ru-RU"/>
        </w:rPr>
        <w:t>рующего воздействия правовым регулированием рассматриваемой сферы о</w:t>
      </w:r>
      <w:r w:rsidRPr="00E32611">
        <w:rPr>
          <w:rFonts w:ascii="Times New Roman" w:hAnsi="Times New Roman"/>
          <w:sz w:val="28"/>
          <w:szCs w:val="28"/>
          <w:lang w:eastAsia="ru-RU"/>
        </w:rPr>
        <w:t>б</w:t>
      </w:r>
      <w:r w:rsidRPr="00E32611">
        <w:rPr>
          <w:rFonts w:ascii="Times New Roman" w:hAnsi="Times New Roman"/>
          <w:sz w:val="28"/>
          <w:szCs w:val="28"/>
          <w:lang w:eastAsia="ru-RU"/>
        </w:rPr>
        <w:t>щественных отношений.</w:t>
      </w:r>
    </w:p>
    <w:p w:rsidR="00C3114A" w:rsidRPr="00665162" w:rsidRDefault="00C3114A" w:rsidP="00F410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5162">
        <w:rPr>
          <w:rFonts w:ascii="Times New Roman" w:hAnsi="Times New Roman"/>
          <w:sz w:val="28"/>
          <w:szCs w:val="28"/>
          <w:lang w:eastAsia="ru-RU"/>
        </w:rPr>
        <w:t>3.6. Уполномоченный орган при оценке эффективности предложенных регулирующим органом вариантов правового регулирования основывается на сведениях, содержащихся в соответствующих разделах сводного отчета, опр</w:t>
      </w:r>
      <w:r w:rsidRPr="00665162">
        <w:rPr>
          <w:rFonts w:ascii="Times New Roman" w:hAnsi="Times New Roman"/>
          <w:sz w:val="28"/>
          <w:szCs w:val="28"/>
          <w:lang w:eastAsia="ru-RU"/>
        </w:rPr>
        <w:t>е</w:t>
      </w:r>
      <w:r w:rsidRPr="00665162">
        <w:rPr>
          <w:rFonts w:ascii="Times New Roman" w:hAnsi="Times New Roman"/>
          <w:sz w:val="28"/>
          <w:szCs w:val="28"/>
          <w:lang w:eastAsia="ru-RU"/>
        </w:rPr>
        <w:t>деляет:</w:t>
      </w:r>
    </w:p>
    <w:p w:rsidR="00C3114A" w:rsidRPr="00665162" w:rsidRDefault="00C3114A" w:rsidP="00F410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5162">
        <w:rPr>
          <w:rFonts w:ascii="Times New Roman" w:hAnsi="Times New Roman"/>
          <w:sz w:val="28"/>
          <w:szCs w:val="28"/>
          <w:lang w:eastAsia="ru-RU"/>
        </w:rPr>
        <w:t>1) точность формулировки выявленной проблемы;</w:t>
      </w:r>
    </w:p>
    <w:p w:rsidR="00C3114A" w:rsidRPr="00665162" w:rsidRDefault="00C3114A" w:rsidP="00F410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5162">
        <w:rPr>
          <w:rFonts w:ascii="Times New Roman" w:hAnsi="Times New Roman"/>
          <w:sz w:val="28"/>
          <w:szCs w:val="28"/>
          <w:lang w:eastAsia="ru-RU"/>
        </w:rPr>
        <w:t>2) обоснованность качественного и количественного определения поте</w:t>
      </w:r>
      <w:r w:rsidRPr="00665162">
        <w:rPr>
          <w:rFonts w:ascii="Times New Roman" w:hAnsi="Times New Roman"/>
          <w:sz w:val="28"/>
          <w:szCs w:val="28"/>
          <w:lang w:eastAsia="ru-RU"/>
        </w:rPr>
        <w:t>н</w:t>
      </w:r>
      <w:r w:rsidRPr="00665162">
        <w:rPr>
          <w:rFonts w:ascii="Times New Roman" w:hAnsi="Times New Roman"/>
          <w:sz w:val="28"/>
          <w:szCs w:val="28"/>
          <w:lang w:eastAsia="ru-RU"/>
        </w:rPr>
        <w:t>циальных адресатов предлагаемого правового регулирования и динамики их численности;</w:t>
      </w:r>
    </w:p>
    <w:p w:rsidR="00C3114A" w:rsidRPr="00665162" w:rsidRDefault="00C3114A" w:rsidP="00F410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5162">
        <w:rPr>
          <w:rFonts w:ascii="Times New Roman" w:hAnsi="Times New Roman"/>
          <w:sz w:val="28"/>
          <w:szCs w:val="28"/>
          <w:lang w:eastAsia="ru-RU"/>
        </w:rPr>
        <w:t>3) обоснованность определения целей предлагаемого правового регул</w:t>
      </w:r>
      <w:r w:rsidRPr="00665162">
        <w:rPr>
          <w:rFonts w:ascii="Times New Roman" w:hAnsi="Times New Roman"/>
          <w:sz w:val="28"/>
          <w:szCs w:val="28"/>
          <w:lang w:eastAsia="ru-RU"/>
        </w:rPr>
        <w:t>и</w:t>
      </w:r>
      <w:r w:rsidRPr="00665162">
        <w:rPr>
          <w:rFonts w:ascii="Times New Roman" w:hAnsi="Times New Roman"/>
          <w:sz w:val="28"/>
          <w:szCs w:val="28"/>
          <w:lang w:eastAsia="ru-RU"/>
        </w:rPr>
        <w:t>рования;</w:t>
      </w:r>
    </w:p>
    <w:p w:rsidR="00C3114A" w:rsidRPr="00E32611" w:rsidRDefault="00C3114A" w:rsidP="00F410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4) практическая реализуемость заявленных целей предлагаемого правов</w:t>
      </w:r>
      <w:r w:rsidRPr="00E32611">
        <w:rPr>
          <w:rFonts w:ascii="Times New Roman" w:hAnsi="Times New Roman"/>
          <w:sz w:val="28"/>
          <w:szCs w:val="28"/>
          <w:lang w:eastAsia="ru-RU"/>
        </w:rPr>
        <w:t>о</w:t>
      </w:r>
      <w:r w:rsidRPr="00E32611">
        <w:rPr>
          <w:rFonts w:ascii="Times New Roman" w:hAnsi="Times New Roman"/>
          <w:sz w:val="28"/>
          <w:szCs w:val="28"/>
          <w:lang w:eastAsia="ru-RU"/>
        </w:rPr>
        <w:t>го регулирования;</w:t>
      </w:r>
    </w:p>
    <w:p w:rsidR="00C3114A" w:rsidRPr="00E32611" w:rsidRDefault="00C3114A" w:rsidP="00F410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5) проверяемость показателей достижения целей предлагаемого правов</w:t>
      </w:r>
      <w:r w:rsidRPr="00E32611">
        <w:rPr>
          <w:rFonts w:ascii="Times New Roman" w:hAnsi="Times New Roman"/>
          <w:sz w:val="28"/>
          <w:szCs w:val="28"/>
          <w:lang w:eastAsia="ru-RU"/>
        </w:rPr>
        <w:t>о</w:t>
      </w:r>
      <w:r w:rsidRPr="00E32611">
        <w:rPr>
          <w:rFonts w:ascii="Times New Roman" w:hAnsi="Times New Roman"/>
          <w:sz w:val="28"/>
          <w:szCs w:val="28"/>
          <w:lang w:eastAsia="ru-RU"/>
        </w:rPr>
        <w:t>го регулирования и возможность последующего мониторинга их достижения;</w:t>
      </w:r>
    </w:p>
    <w:p w:rsidR="00C3114A" w:rsidRPr="00E32611" w:rsidRDefault="00C3114A" w:rsidP="00F410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6) корректность оценки регулирующим органом дополнительных расх</w:t>
      </w:r>
      <w:r w:rsidRPr="00E32611">
        <w:rPr>
          <w:rFonts w:ascii="Times New Roman" w:hAnsi="Times New Roman"/>
          <w:sz w:val="28"/>
          <w:szCs w:val="28"/>
          <w:lang w:eastAsia="ru-RU"/>
        </w:rPr>
        <w:t>о</w:t>
      </w:r>
      <w:r w:rsidRPr="00E32611">
        <w:rPr>
          <w:rFonts w:ascii="Times New Roman" w:hAnsi="Times New Roman"/>
          <w:sz w:val="28"/>
          <w:szCs w:val="28"/>
          <w:lang w:eastAsia="ru-RU"/>
        </w:rPr>
        <w:t>дов и доходов потенциальных адресатов предлагаемого правового регулиров</w:t>
      </w:r>
      <w:r w:rsidRPr="00E32611">
        <w:rPr>
          <w:rFonts w:ascii="Times New Roman" w:hAnsi="Times New Roman"/>
          <w:sz w:val="28"/>
          <w:szCs w:val="28"/>
          <w:lang w:eastAsia="ru-RU"/>
        </w:rPr>
        <w:t>а</w:t>
      </w:r>
      <w:r w:rsidRPr="00E32611">
        <w:rPr>
          <w:rFonts w:ascii="Times New Roman" w:hAnsi="Times New Roman"/>
          <w:sz w:val="28"/>
          <w:szCs w:val="28"/>
          <w:lang w:eastAsia="ru-RU"/>
        </w:rPr>
        <w:t>ния и расходов местного бюджета, связанных с введением предлагаемого пр</w:t>
      </w:r>
      <w:r w:rsidRPr="00E32611">
        <w:rPr>
          <w:rFonts w:ascii="Times New Roman" w:hAnsi="Times New Roman"/>
          <w:sz w:val="28"/>
          <w:szCs w:val="28"/>
          <w:lang w:eastAsia="ru-RU"/>
        </w:rPr>
        <w:t>а</w:t>
      </w:r>
      <w:r w:rsidRPr="00E32611">
        <w:rPr>
          <w:rFonts w:ascii="Times New Roman" w:hAnsi="Times New Roman"/>
          <w:sz w:val="28"/>
          <w:szCs w:val="28"/>
          <w:lang w:eastAsia="ru-RU"/>
        </w:rPr>
        <w:t>вового регулирования;</w:t>
      </w:r>
    </w:p>
    <w:p w:rsidR="00C3114A" w:rsidRPr="00E32611" w:rsidRDefault="00C3114A" w:rsidP="00F410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7) степень выявления регулирующим органом всех возможных рисков введения предлагаемого правового регулирования.</w:t>
      </w:r>
    </w:p>
    <w:p w:rsidR="00C3114A" w:rsidRPr="00E32611" w:rsidRDefault="00C3114A" w:rsidP="00F410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3.7. Уполномоченный орган в целях выявления положений, вводящих и</w:t>
      </w:r>
      <w:r w:rsidRPr="00E32611">
        <w:rPr>
          <w:rFonts w:ascii="Times New Roman" w:hAnsi="Times New Roman"/>
          <w:sz w:val="28"/>
          <w:szCs w:val="28"/>
          <w:lang w:eastAsia="ru-RU"/>
        </w:rPr>
        <w:t>з</w:t>
      </w:r>
      <w:r w:rsidRPr="00E32611">
        <w:rPr>
          <w:rFonts w:ascii="Times New Roman" w:hAnsi="Times New Roman"/>
          <w:sz w:val="28"/>
          <w:szCs w:val="28"/>
          <w:lang w:eastAsia="ru-RU"/>
        </w:rPr>
        <w:t>быточные административные обязанности, запреты и ограничения для субъе</w:t>
      </w:r>
      <w:r w:rsidRPr="00E32611">
        <w:rPr>
          <w:rFonts w:ascii="Times New Roman" w:hAnsi="Times New Roman"/>
          <w:sz w:val="28"/>
          <w:szCs w:val="28"/>
          <w:lang w:eastAsia="ru-RU"/>
        </w:rPr>
        <w:t>к</w:t>
      </w:r>
      <w:r w:rsidRPr="00E32611">
        <w:rPr>
          <w:rFonts w:ascii="Times New Roman" w:hAnsi="Times New Roman"/>
          <w:sz w:val="28"/>
          <w:szCs w:val="28"/>
          <w:lang w:eastAsia="ru-RU"/>
        </w:rPr>
        <w:t xml:space="preserve">тов предпринимательской и </w:t>
      </w:r>
      <w:r>
        <w:rPr>
          <w:rFonts w:ascii="Times New Roman" w:hAnsi="Times New Roman"/>
          <w:sz w:val="28"/>
          <w:szCs w:val="28"/>
          <w:lang w:eastAsia="ru-RU"/>
        </w:rPr>
        <w:t xml:space="preserve">иной экономической </w:t>
      </w:r>
      <w:r w:rsidRPr="00E32611">
        <w:rPr>
          <w:rFonts w:ascii="Times New Roman" w:hAnsi="Times New Roman"/>
          <w:sz w:val="28"/>
          <w:szCs w:val="28"/>
          <w:lang w:eastAsia="ru-RU"/>
        </w:rPr>
        <w:t>деятельности или способс</w:t>
      </w:r>
      <w:r w:rsidRPr="00E32611">
        <w:rPr>
          <w:rFonts w:ascii="Times New Roman" w:hAnsi="Times New Roman"/>
          <w:sz w:val="28"/>
          <w:szCs w:val="28"/>
          <w:lang w:eastAsia="ru-RU"/>
        </w:rPr>
        <w:t>т</w:t>
      </w:r>
      <w:r w:rsidRPr="00E32611">
        <w:rPr>
          <w:rFonts w:ascii="Times New Roman" w:hAnsi="Times New Roman"/>
          <w:sz w:val="28"/>
          <w:szCs w:val="28"/>
          <w:lang w:eastAsia="ru-RU"/>
        </w:rPr>
        <w:t>вующие их введению, а также положений, способствующих возникновению н</w:t>
      </w:r>
      <w:r w:rsidRPr="00E32611">
        <w:rPr>
          <w:rFonts w:ascii="Times New Roman" w:hAnsi="Times New Roman"/>
          <w:sz w:val="28"/>
          <w:szCs w:val="28"/>
          <w:lang w:eastAsia="ru-RU"/>
        </w:rPr>
        <w:t>е</w:t>
      </w:r>
      <w:r w:rsidRPr="00E32611">
        <w:rPr>
          <w:rFonts w:ascii="Times New Roman" w:hAnsi="Times New Roman"/>
          <w:sz w:val="28"/>
          <w:szCs w:val="28"/>
          <w:lang w:eastAsia="ru-RU"/>
        </w:rPr>
        <w:t>обоснованных расходов субъектов предпринимательской и инвестиционной деятельности, а также необоснованных расходов местного бюджета, при пров</w:t>
      </w:r>
      <w:r w:rsidRPr="00E32611">
        <w:rPr>
          <w:rFonts w:ascii="Times New Roman" w:hAnsi="Times New Roman"/>
          <w:sz w:val="28"/>
          <w:szCs w:val="28"/>
          <w:lang w:eastAsia="ru-RU"/>
        </w:rPr>
        <w:t>е</w:t>
      </w:r>
      <w:r w:rsidRPr="00E32611">
        <w:rPr>
          <w:rFonts w:ascii="Times New Roman" w:hAnsi="Times New Roman"/>
          <w:sz w:val="28"/>
          <w:szCs w:val="28"/>
          <w:lang w:eastAsia="ru-RU"/>
        </w:rPr>
        <w:t>дении оценки регулирующего воздействия устанавливает:</w:t>
      </w:r>
    </w:p>
    <w:p w:rsidR="00C3114A" w:rsidRPr="00E32611" w:rsidRDefault="00C3114A" w:rsidP="00F410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1) потенциальные группы участников общественных отношений, интер</w:t>
      </w:r>
      <w:r w:rsidRPr="00E32611">
        <w:rPr>
          <w:rFonts w:ascii="Times New Roman" w:hAnsi="Times New Roman"/>
          <w:sz w:val="28"/>
          <w:szCs w:val="28"/>
          <w:lang w:eastAsia="ru-RU"/>
        </w:rPr>
        <w:t>е</w:t>
      </w:r>
      <w:r w:rsidRPr="00E32611">
        <w:rPr>
          <w:rFonts w:ascii="Times New Roman" w:hAnsi="Times New Roman"/>
          <w:sz w:val="28"/>
          <w:szCs w:val="28"/>
          <w:lang w:eastAsia="ru-RU"/>
        </w:rPr>
        <w:t>сы которых будут затронуты правовым регулированием в части прав и обяза</w:t>
      </w:r>
      <w:r w:rsidRPr="00E32611">
        <w:rPr>
          <w:rFonts w:ascii="Times New Roman" w:hAnsi="Times New Roman"/>
          <w:sz w:val="28"/>
          <w:szCs w:val="28"/>
          <w:lang w:eastAsia="ru-RU"/>
        </w:rPr>
        <w:t>н</w:t>
      </w:r>
      <w:r w:rsidRPr="00E32611">
        <w:rPr>
          <w:rFonts w:ascii="Times New Roman" w:hAnsi="Times New Roman"/>
          <w:sz w:val="28"/>
          <w:szCs w:val="28"/>
          <w:lang w:eastAsia="ru-RU"/>
        </w:rPr>
        <w:t>ностей субъектов пред</w:t>
      </w:r>
      <w:r>
        <w:rPr>
          <w:rFonts w:ascii="Times New Roman" w:hAnsi="Times New Roman"/>
          <w:sz w:val="28"/>
          <w:szCs w:val="28"/>
          <w:lang w:eastAsia="ru-RU"/>
        </w:rPr>
        <w:t>принимательской и иной экономической</w:t>
      </w:r>
      <w:r w:rsidRPr="00E32611">
        <w:rPr>
          <w:rFonts w:ascii="Times New Roman" w:hAnsi="Times New Roman"/>
          <w:sz w:val="28"/>
          <w:szCs w:val="28"/>
          <w:lang w:eastAsia="ru-RU"/>
        </w:rPr>
        <w:t xml:space="preserve"> деятельности;</w:t>
      </w:r>
    </w:p>
    <w:p w:rsidR="00C3114A" w:rsidRPr="00E32611" w:rsidRDefault="00C3114A" w:rsidP="00F410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lastRenderedPageBreak/>
        <w:t xml:space="preserve">2) проблему, на решение которой направлено правовое регулирование в части прав и обязанностей субъектов предпринимательской и </w:t>
      </w:r>
      <w:r>
        <w:rPr>
          <w:rFonts w:ascii="Times New Roman" w:hAnsi="Times New Roman"/>
          <w:sz w:val="28"/>
          <w:szCs w:val="28"/>
          <w:lang w:eastAsia="ru-RU"/>
        </w:rPr>
        <w:t>иной экономич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 xml:space="preserve">ской </w:t>
      </w:r>
      <w:r w:rsidRPr="00E32611">
        <w:rPr>
          <w:rFonts w:ascii="Times New Roman" w:hAnsi="Times New Roman"/>
          <w:sz w:val="28"/>
          <w:szCs w:val="28"/>
          <w:lang w:eastAsia="ru-RU"/>
        </w:rPr>
        <w:t xml:space="preserve">деятельности, предусмотренных проектом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</w:t>
      </w:r>
      <w:r w:rsidRPr="00E32611">
        <w:rPr>
          <w:rFonts w:ascii="Times New Roman" w:hAnsi="Times New Roman"/>
          <w:sz w:val="28"/>
          <w:szCs w:val="28"/>
          <w:lang w:eastAsia="ru-RU"/>
        </w:rPr>
        <w:t>нормативного правового акта, а также возможность ее решения иными правовыми, информ</w:t>
      </w:r>
      <w:r w:rsidRPr="00E32611">
        <w:rPr>
          <w:rFonts w:ascii="Times New Roman" w:hAnsi="Times New Roman"/>
          <w:sz w:val="28"/>
          <w:szCs w:val="28"/>
          <w:lang w:eastAsia="ru-RU"/>
        </w:rPr>
        <w:t>а</w:t>
      </w:r>
      <w:r w:rsidRPr="00E32611">
        <w:rPr>
          <w:rFonts w:ascii="Times New Roman" w:hAnsi="Times New Roman"/>
          <w:sz w:val="28"/>
          <w:szCs w:val="28"/>
          <w:lang w:eastAsia="ru-RU"/>
        </w:rPr>
        <w:t>ционными или организационными средствами;</w:t>
      </w:r>
    </w:p>
    <w:p w:rsidR="00C3114A" w:rsidRPr="00E32611" w:rsidRDefault="00C3114A" w:rsidP="00F410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 xml:space="preserve">3) цели, предусмотренные проектом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</w:t>
      </w:r>
      <w:r w:rsidRPr="00E32611">
        <w:rPr>
          <w:rFonts w:ascii="Times New Roman" w:hAnsi="Times New Roman"/>
          <w:sz w:val="28"/>
          <w:szCs w:val="28"/>
          <w:lang w:eastAsia="ru-RU"/>
        </w:rPr>
        <w:t>нормативного пр</w:t>
      </w:r>
      <w:r w:rsidRPr="00E32611">
        <w:rPr>
          <w:rFonts w:ascii="Times New Roman" w:hAnsi="Times New Roman"/>
          <w:sz w:val="28"/>
          <w:szCs w:val="28"/>
          <w:lang w:eastAsia="ru-RU"/>
        </w:rPr>
        <w:t>а</w:t>
      </w:r>
      <w:r w:rsidRPr="00E32611">
        <w:rPr>
          <w:rFonts w:ascii="Times New Roman" w:hAnsi="Times New Roman"/>
          <w:sz w:val="28"/>
          <w:szCs w:val="28"/>
          <w:lang w:eastAsia="ru-RU"/>
        </w:rPr>
        <w:t>вового акта правового регулирования, и их соответствие принципам правового регулирования, установленным законодательством Российской Федерации и Краснодарского края;</w:t>
      </w:r>
    </w:p>
    <w:p w:rsidR="00C3114A" w:rsidRPr="00E32611" w:rsidRDefault="00C3114A" w:rsidP="00F410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 xml:space="preserve">4) предусматривает ли проект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</w:t>
      </w:r>
      <w:r w:rsidRPr="00E32611">
        <w:rPr>
          <w:rFonts w:ascii="Times New Roman" w:hAnsi="Times New Roman"/>
          <w:sz w:val="28"/>
          <w:szCs w:val="28"/>
          <w:lang w:eastAsia="ru-RU"/>
        </w:rPr>
        <w:t>нормативного правового акта положения, которыми изменяется содержание прав и обязанностей субъе</w:t>
      </w:r>
      <w:r w:rsidRPr="00E32611">
        <w:rPr>
          <w:rFonts w:ascii="Times New Roman" w:hAnsi="Times New Roman"/>
          <w:sz w:val="28"/>
          <w:szCs w:val="28"/>
          <w:lang w:eastAsia="ru-RU"/>
        </w:rPr>
        <w:t>к</w:t>
      </w:r>
      <w:r w:rsidRPr="00E32611">
        <w:rPr>
          <w:rFonts w:ascii="Times New Roman" w:hAnsi="Times New Roman"/>
          <w:sz w:val="28"/>
          <w:szCs w:val="28"/>
          <w:lang w:eastAsia="ru-RU"/>
        </w:rPr>
        <w:t xml:space="preserve">тов предпринимательской и </w:t>
      </w:r>
      <w:r>
        <w:rPr>
          <w:rFonts w:ascii="Times New Roman" w:hAnsi="Times New Roman"/>
          <w:sz w:val="28"/>
          <w:szCs w:val="28"/>
          <w:lang w:eastAsia="ru-RU"/>
        </w:rPr>
        <w:t xml:space="preserve">иной экономической </w:t>
      </w:r>
      <w:r w:rsidRPr="00E32611">
        <w:rPr>
          <w:rFonts w:ascii="Times New Roman" w:hAnsi="Times New Roman"/>
          <w:sz w:val="28"/>
          <w:szCs w:val="28"/>
          <w:lang w:eastAsia="ru-RU"/>
        </w:rPr>
        <w:t>деятельности, изменяется ли содержание или порядок реализации полномочий органов местного самоупра</w:t>
      </w:r>
      <w:r w:rsidRPr="00E32611">
        <w:rPr>
          <w:rFonts w:ascii="Times New Roman" w:hAnsi="Times New Roman"/>
          <w:sz w:val="28"/>
          <w:szCs w:val="28"/>
          <w:lang w:eastAsia="ru-RU"/>
        </w:rPr>
        <w:t>в</w:t>
      </w:r>
      <w:r w:rsidRPr="00E32611">
        <w:rPr>
          <w:rFonts w:ascii="Times New Roman" w:hAnsi="Times New Roman"/>
          <w:sz w:val="28"/>
          <w:szCs w:val="28"/>
          <w:lang w:eastAsia="ru-RU"/>
        </w:rPr>
        <w:t xml:space="preserve">ления в отношениях с субъектами предпринимательской и </w:t>
      </w:r>
      <w:r>
        <w:rPr>
          <w:rFonts w:ascii="Times New Roman" w:hAnsi="Times New Roman"/>
          <w:sz w:val="28"/>
          <w:szCs w:val="28"/>
          <w:lang w:eastAsia="ru-RU"/>
        </w:rPr>
        <w:t xml:space="preserve">иной экономической </w:t>
      </w:r>
      <w:r w:rsidRPr="00E32611">
        <w:rPr>
          <w:rFonts w:ascii="Times New Roman" w:hAnsi="Times New Roman"/>
          <w:sz w:val="28"/>
          <w:szCs w:val="28"/>
          <w:lang w:eastAsia="ru-RU"/>
        </w:rPr>
        <w:t>деятельности.</w:t>
      </w:r>
    </w:p>
    <w:p w:rsidR="00C3114A" w:rsidRPr="00E32611" w:rsidRDefault="00C3114A" w:rsidP="00F410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5) возможные риски недостижения целей правового регулирования, а также возможные негативные последствия от введения правового регулиров</w:t>
      </w:r>
      <w:r w:rsidRPr="00E32611">
        <w:rPr>
          <w:rFonts w:ascii="Times New Roman" w:hAnsi="Times New Roman"/>
          <w:sz w:val="28"/>
          <w:szCs w:val="28"/>
          <w:lang w:eastAsia="ru-RU"/>
        </w:rPr>
        <w:t>а</w:t>
      </w:r>
      <w:r w:rsidRPr="00E32611">
        <w:rPr>
          <w:rFonts w:ascii="Times New Roman" w:hAnsi="Times New Roman"/>
          <w:sz w:val="28"/>
          <w:szCs w:val="28"/>
          <w:lang w:eastAsia="ru-RU"/>
        </w:rPr>
        <w:t>ния для развития отраслей экономики муниципального образования Щербино</w:t>
      </w:r>
      <w:r w:rsidRPr="00E32611">
        <w:rPr>
          <w:rFonts w:ascii="Times New Roman" w:hAnsi="Times New Roman"/>
          <w:sz w:val="28"/>
          <w:szCs w:val="28"/>
          <w:lang w:eastAsia="ru-RU"/>
        </w:rPr>
        <w:t>в</w:t>
      </w:r>
      <w:r w:rsidRPr="00E32611">
        <w:rPr>
          <w:rFonts w:ascii="Times New Roman" w:hAnsi="Times New Roman"/>
          <w:sz w:val="28"/>
          <w:szCs w:val="28"/>
          <w:lang w:eastAsia="ru-RU"/>
        </w:rPr>
        <w:t>ский район;</w:t>
      </w:r>
    </w:p>
    <w:p w:rsidR="00C3114A" w:rsidRPr="00E32611" w:rsidRDefault="00C3114A" w:rsidP="00F410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6) возможные расходы местного бюджета, а также предполагаемые ра</w:t>
      </w:r>
      <w:r w:rsidRPr="00E32611">
        <w:rPr>
          <w:rFonts w:ascii="Times New Roman" w:hAnsi="Times New Roman"/>
          <w:sz w:val="28"/>
          <w:szCs w:val="28"/>
          <w:lang w:eastAsia="ru-RU"/>
        </w:rPr>
        <w:t>с</w:t>
      </w:r>
      <w:r w:rsidRPr="00E32611">
        <w:rPr>
          <w:rFonts w:ascii="Times New Roman" w:hAnsi="Times New Roman"/>
          <w:sz w:val="28"/>
          <w:szCs w:val="28"/>
          <w:lang w:eastAsia="ru-RU"/>
        </w:rPr>
        <w:t>ходы субъектов пред</w:t>
      </w:r>
      <w:r>
        <w:rPr>
          <w:rFonts w:ascii="Times New Roman" w:hAnsi="Times New Roman"/>
          <w:sz w:val="28"/>
          <w:szCs w:val="28"/>
          <w:lang w:eastAsia="ru-RU"/>
        </w:rPr>
        <w:t>принимательской и иной экономической</w:t>
      </w:r>
      <w:r w:rsidRPr="00E32611">
        <w:rPr>
          <w:rFonts w:ascii="Times New Roman" w:hAnsi="Times New Roman"/>
          <w:sz w:val="28"/>
          <w:szCs w:val="28"/>
          <w:lang w:eastAsia="ru-RU"/>
        </w:rPr>
        <w:t xml:space="preserve"> деятельности в случае принятия предлагаемого проектом нормативного правового акта.</w:t>
      </w:r>
    </w:p>
    <w:p w:rsidR="00C3114A" w:rsidRPr="00E32611" w:rsidRDefault="00C3114A" w:rsidP="00F410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3.8. Замечания и предложения участников публичных консультаций, п</w:t>
      </w:r>
      <w:r w:rsidRPr="00E32611">
        <w:rPr>
          <w:rFonts w:ascii="Times New Roman" w:hAnsi="Times New Roman"/>
          <w:sz w:val="28"/>
          <w:szCs w:val="28"/>
          <w:lang w:eastAsia="ru-RU"/>
        </w:rPr>
        <w:t>о</w:t>
      </w:r>
      <w:r w:rsidRPr="00E32611">
        <w:rPr>
          <w:rFonts w:ascii="Times New Roman" w:hAnsi="Times New Roman"/>
          <w:sz w:val="28"/>
          <w:szCs w:val="28"/>
          <w:lang w:eastAsia="ru-RU"/>
        </w:rPr>
        <w:t>ступившие по проекту нормативного правового акта, в обязательном порядке рассматриваются уполномоченным органом при подготовке заключения по оценке регулирующего воздействия.</w:t>
      </w:r>
    </w:p>
    <w:p w:rsidR="00C3114A" w:rsidRPr="00E32611" w:rsidRDefault="00C3114A" w:rsidP="00F41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Уполномоченный орган по итогам рассмотрения поступивших в устано</w:t>
      </w:r>
      <w:r w:rsidRPr="00E32611">
        <w:rPr>
          <w:rFonts w:ascii="Times New Roman" w:hAnsi="Times New Roman"/>
          <w:sz w:val="28"/>
          <w:szCs w:val="28"/>
          <w:lang w:eastAsia="ru-RU"/>
        </w:rPr>
        <w:t>в</w:t>
      </w:r>
      <w:r w:rsidRPr="00E32611">
        <w:rPr>
          <w:rFonts w:ascii="Times New Roman" w:hAnsi="Times New Roman"/>
          <w:sz w:val="28"/>
          <w:szCs w:val="28"/>
          <w:lang w:eastAsia="ru-RU"/>
        </w:rPr>
        <w:t>ленный срок замечаний и предложений составляет свод предложений, соде</w:t>
      </w:r>
      <w:r w:rsidRPr="00E32611">
        <w:rPr>
          <w:rFonts w:ascii="Times New Roman" w:hAnsi="Times New Roman"/>
          <w:sz w:val="28"/>
          <w:szCs w:val="28"/>
          <w:lang w:eastAsia="ru-RU"/>
        </w:rPr>
        <w:t>р</w:t>
      </w:r>
      <w:r w:rsidRPr="00E32611">
        <w:rPr>
          <w:rFonts w:ascii="Times New Roman" w:hAnsi="Times New Roman"/>
          <w:sz w:val="28"/>
          <w:szCs w:val="28"/>
          <w:lang w:eastAsia="ru-RU"/>
        </w:rPr>
        <w:t>жащий сведения об авторе и содержании предложения, а также сведения об учете или причинах отклонения предложений регулирующим органом, который подлежит обязательному размещению на официальном сайте администрации муниципального образования Щербиновский район в сети Интернет в срок не позднее 5 рабочих дней со дня окончания публичных консультаций.</w:t>
      </w:r>
    </w:p>
    <w:p w:rsidR="00C3114A" w:rsidRPr="00E32611" w:rsidRDefault="00C3114A" w:rsidP="00F41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Также в своде предложений указывается перечень органов и организаций, которым были направлены уведомления о проведении публичных консульт</w:t>
      </w:r>
      <w:r w:rsidRPr="00E32611">
        <w:rPr>
          <w:rFonts w:ascii="Times New Roman" w:hAnsi="Times New Roman"/>
          <w:sz w:val="28"/>
          <w:szCs w:val="28"/>
          <w:lang w:eastAsia="ru-RU"/>
        </w:rPr>
        <w:t>а</w:t>
      </w:r>
      <w:r w:rsidRPr="00E32611">
        <w:rPr>
          <w:rFonts w:ascii="Times New Roman" w:hAnsi="Times New Roman"/>
          <w:sz w:val="28"/>
          <w:szCs w:val="28"/>
          <w:lang w:eastAsia="ru-RU"/>
        </w:rPr>
        <w:t>ций.</w:t>
      </w:r>
    </w:p>
    <w:p w:rsidR="00C3114A" w:rsidRPr="00E32611" w:rsidRDefault="00C3114A" w:rsidP="00F41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Форма свода предложений приведена в приложении № 5 к настоящему Порядку.</w:t>
      </w:r>
    </w:p>
    <w:p w:rsidR="00C3114A" w:rsidRPr="00E32611" w:rsidRDefault="00C3114A" w:rsidP="00F41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При отсутствии замечаний и предложений по итогам публичных консул</w:t>
      </w:r>
      <w:r w:rsidRPr="00E32611">
        <w:rPr>
          <w:rFonts w:ascii="Times New Roman" w:hAnsi="Times New Roman"/>
          <w:sz w:val="28"/>
          <w:szCs w:val="28"/>
          <w:lang w:eastAsia="ru-RU"/>
        </w:rPr>
        <w:t>ь</w:t>
      </w:r>
      <w:r w:rsidRPr="00E32611">
        <w:rPr>
          <w:rFonts w:ascii="Times New Roman" w:hAnsi="Times New Roman"/>
          <w:sz w:val="28"/>
          <w:szCs w:val="28"/>
          <w:lang w:eastAsia="ru-RU"/>
        </w:rPr>
        <w:t>таций в сводном отчете делается соответствующая запись.</w:t>
      </w:r>
    </w:p>
    <w:p w:rsidR="00C3114A" w:rsidRPr="00E32611" w:rsidRDefault="00C3114A" w:rsidP="00F410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3.9. По результатам проведения процедуры оценки регулирующего во</w:t>
      </w:r>
      <w:r w:rsidRPr="00E32611">
        <w:rPr>
          <w:rFonts w:ascii="Times New Roman" w:hAnsi="Times New Roman"/>
          <w:sz w:val="28"/>
          <w:szCs w:val="28"/>
          <w:lang w:eastAsia="ru-RU"/>
        </w:rPr>
        <w:t>з</w:t>
      </w:r>
      <w:r w:rsidRPr="00E32611">
        <w:rPr>
          <w:rFonts w:ascii="Times New Roman" w:hAnsi="Times New Roman"/>
          <w:sz w:val="28"/>
          <w:szCs w:val="28"/>
          <w:lang w:eastAsia="ru-RU"/>
        </w:rPr>
        <w:t>действия уполномоченный орган составляет заключение.</w:t>
      </w:r>
    </w:p>
    <w:p w:rsidR="00C3114A" w:rsidRPr="00E32611" w:rsidRDefault="00C3114A" w:rsidP="00F410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3114A" w:rsidRPr="00E32611" w:rsidRDefault="00C3114A" w:rsidP="00F4104A">
      <w:pPr>
        <w:spacing w:after="0" w:line="240" w:lineRule="auto"/>
        <w:ind w:left="600" w:right="638"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 xml:space="preserve">4. Подготовка заключения об оценке регулирующего </w:t>
      </w:r>
    </w:p>
    <w:p w:rsidR="00C3114A" w:rsidRPr="00E32611" w:rsidRDefault="00C3114A" w:rsidP="00665162">
      <w:pPr>
        <w:spacing w:after="0" w:line="240" w:lineRule="auto"/>
        <w:ind w:left="600" w:right="638"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lastRenderedPageBreak/>
        <w:t xml:space="preserve">воздействия проекта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</w:t>
      </w:r>
      <w:r w:rsidRPr="00E32611">
        <w:rPr>
          <w:rFonts w:ascii="Times New Roman" w:hAnsi="Times New Roman"/>
          <w:sz w:val="28"/>
          <w:szCs w:val="28"/>
          <w:lang w:eastAsia="ru-RU"/>
        </w:rPr>
        <w:t>нормативного правового акта уполномоченным органом</w:t>
      </w:r>
    </w:p>
    <w:p w:rsidR="00C3114A" w:rsidRPr="00E32611" w:rsidRDefault="00C3114A" w:rsidP="00F4104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C3114A" w:rsidRPr="00E32611" w:rsidRDefault="00C3114A" w:rsidP="00F410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4.1. В заключении об оценке регулирующего воздействия описывается предлагаемый регулирующим органом вариант правового регулирования, с</w:t>
      </w:r>
      <w:r w:rsidRPr="00E32611">
        <w:rPr>
          <w:rFonts w:ascii="Times New Roman" w:hAnsi="Times New Roman"/>
          <w:sz w:val="28"/>
          <w:szCs w:val="28"/>
          <w:lang w:eastAsia="ru-RU"/>
        </w:rPr>
        <w:t>о</w:t>
      </w:r>
      <w:r w:rsidRPr="00E32611">
        <w:rPr>
          <w:rFonts w:ascii="Times New Roman" w:hAnsi="Times New Roman"/>
          <w:sz w:val="28"/>
          <w:szCs w:val="28"/>
          <w:lang w:eastAsia="ru-RU"/>
        </w:rPr>
        <w:t xml:space="preserve">держащийся в соответствующих разделах сводного отчета, а также выявленные уполномоченным органом в проекте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</w:t>
      </w:r>
      <w:r w:rsidRPr="00E32611">
        <w:rPr>
          <w:rFonts w:ascii="Times New Roman" w:hAnsi="Times New Roman"/>
          <w:sz w:val="28"/>
          <w:szCs w:val="28"/>
          <w:lang w:eastAsia="ru-RU"/>
        </w:rPr>
        <w:t xml:space="preserve">нормативного правового акта положения, вводящие избыточные обязанности, запреты и ограничения для субъектов предпринимательской и </w:t>
      </w:r>
      <w:r>
        <w:rPr>
          <w:rFonts w:ascii="Times New Roman" w:hAnsi="Times New Roman"/>
          <w:sz w:val="28"/>
          <w:szCs w:val="28"/>
          <w:lang w:eastAsia="ru-RU"/>
        </w:rPr>
        <w:t xml:space="preserve">иной экономической </w:t>
      </w:r>
      <w:r w:rsidRPr="00E32611">
        <w:rPr>
          <w:rFonts w:ascii="Times New Roman" w:hAnsi="Times New Roman"/>
          <w:sz w:val="28"/>
          <w:szCs w:val="28"/>
          <w:lang w:eastAsia="ru-RU"/>
        </w:rPr>
        <w:t>деятельности или способствующие их введению, а также положения, способствующие возникн</w:t>
      </w:r>
      <w:r w:rsidRPr="00E32611">
        <w:rPr>
          <w:rFonts w:ascii="Times New Roman" w:hAnsi="Times New Roman"/>
          <w:sz w:val="28"/>
          <w:szCs w:val="28"/>
          <w:lang w:eastAsia="ru-RU"/>
        </w:rPr>
        <w:t>о</w:t>
      </w:r>
      <w:r w:rsidRPr="00E32611">
        <w:rPr>
          <w:rFonts w:ascii="Times New Roman" w:hAnsi="Times New Roman"/>
          <w:sz w:val="28"/>
          <w:szCs w:val="28"/>
          <w:lang w:eastAsia="ru-RU"/>
        </w:rPr>
        <w:t>вению необоснованных расходов субъектов предпринимательской и ин</w:t>
      </w:r>
      <w:r>
        <w:rPr>
          <w:rFonts w:ascii="Times New Roman" w:hAnsi="Times New Roman"/>
          <w:sz w:val="28"/>
          <w:szCs w:val="28"/>
          <w:lang w:eastAsia="ru-RU"/>
        </w:rPr>
        <w:t>ой эк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номической</w:t>
      </w:r>
      <w:r w:rsidRPr="00E32611">
        <w:rPr>
          <w:rFonts w:ascii="Times New Roman" w:hAnsi="Times New Roman"/>
          <w:sz w:val="28"/>
          <w:szCs w:val="28"/>
          <w:lang w:eastAsia="ru-RU"/>
        </w:rPr>
        <w:t xml:space="preserve"> деятельно</w:t>
      </w:r>
      <w:r>
        <w:rPr>
          <w:rFonts w:ascii="Times New Roman" w:hAnsi="Times New Roman"/>
          <w:sz w:val="28"/>
          <w:szCs w:val="28"/>
          <w:lang w:eastAsia="ru-RU"/>
        </w:rPr>
        <w:t>сти,</w:t>
      </w:r>
      <w:r w:rsidRPr="00E32611">
        <w:rPr>
          <w:rFonts w:ascii="Times New Roman" w:hAnsi="Times New Roman"/>
          <w:sz w:val="28"/>
          <w:szCs w:val="28"/>
          <w:lang w:eastAsia="ru-RU"/>
        </w:rPr>
        <w:t xml:space="preserve"> местного бюджета. Также в заключении об оценке регулирующего воздействия отражаются сведения о соблюдении регулиру</w:t>
      </w:r>
      <w:r w:rsidRPr="00E32611">
        <w:rPr>
          <w:rFonts w:ascii="Times New Roman" w:hAnsi="Times New Roman"/>
          <w:sz w:val="28"/>
          <w:szCs w:val="28"/>
          <w:lang w:eastAsia="ru-RU"/>
        </w:rPr>
        <w:t>ю</w:t>
      </w:r>
      <w:r w:rsidRPr="00E32611">
        <w:rPr>
          <w:rFonts w:ascii="Times New Roman" w:hAnsi="Times New Roman"/>
          <w:sz w:val="28"/>
          <w:szCs w:val="28"/>
          <w:lang w:eastAsia="ru-RU"/>
        </w:rPr>
        <w:t>щим органом процедур, предусмотренных настоящим Порядком.</w:t>
      </w:r>
    </w:p>
    <w:p w:rsidR="00C3114A" w:rsidRPr="00E32611" w:rsidRDefault="00C3114A" w:rsidP="00F410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Примерная форма заключения об оценке регулирующего воздействия приведена в приложении № 4 к настоящему Порядку.</w:t>
      </w:r>
    </w:p>
    <w:p w:rsidR="00C3114A" w:rsidRPr="00E32611" w:rsidRDefault="00C3114A" w:rsidP="00F410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4.2. В случае выявления несоответствия положениям, установленным пунктом 4.1 раздела 4 настоящего Порядка, и требованиям, предусмотренным настоящим Порядком, уполномоченный орган направляет в регулирующий о</w:t>
      </w:r>
      <w:r w:rsidRPr="00E32611">
        <w:rPr>
          <w:rFonts w:ascii="Times New Roman" w:hAnsi="Times New Roman"/>
          <w:sz w:val="28"/>
          <w:szCs w:val="28"/>
          <w:lang w:eastAsia="ru-RU"/>
        </w:rPr>
        <w:t>р</w:t>
      </w:r>
      <w:r w:rsidRPr="00E32611">
        <w:rPr>
          <w:rFonts w:ascii="Times New Roman" w:hAnsi="Times New Roman"/>
          <w:sz w:val="28"/>
          <w:szCs w:val="28"/>
          <w:lang w:eastAsia="ru-RU"/>
        </w:rPr>
        <w:t>ган заключение с перечнем замечаний к проведенной оценке и при необход</w:t>
      </w:r>
      <w:r w:rsidRPr="00E32611">
        <w:rPr>
          <w:rFonts w:ascii="Times New Roman" w:hAnsi="Times New Roman"/>
          <w:sz w:val="28"/>
          <w:szCs w:val="28"/>
          <w:lang w:eastAsia="ru-RU"/>
        </w:rPr>
        <w:t>и</w:t>
      </w:r>
      <w:r w:rsidRPr="00E32611">
        <w:rPr>
          <w:rFonts w:ascii="Times New Roman" w:hAnsi="Times New Roman"/>
          <w:sz w:val="28"/>
          <w:szCs w:val="28"/>
          <w:lang w:eastAsia="ru-RU"/>
        </w:rPr>
        <w:t xml:space="preserve">мости к предмету предполагаемого регулирования. </w:t>
      </w:r>
    </w:p>
    <w:p w:rsidR="00C3114A" w:rsidRPr="00E32611" w:rsidRDefault="00C3114A" w:rsidP="00F410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 xml:space="preserve">4.3. В случае отсутствия замечаний к проекту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</w:t>
      </w:r>
      <w:r w:rsidRPr="00E32611">
        <w:rPr>
          <w:rFonts w:ascii="Times New Roman" w:hAnsi="Times New Roman"/>
          <w:sz w:val="28"/>
          <w:szCs w:val="28"/>
          <w:lang w:eastAsia="ru-RU"/>
        </w:rPr>
        <w:t>нормати</w:t>
      </w:r>
      <w:r w:rsidRPr="00E32611">
        <w:rPr>
          <w:rFonts w:ascii="Times New Roman" w:hAnsi="Times New Roman"/>
          <w:sz w:val="28"/>
          <w:szCs w:val="28"/>
          <w:lang w:eastAsia="ru-RU"/>
        </w:rPr>
        <w:t>в</w:t>
      </w:r>
      <w:r w:rsidRPr="00E32611">
        <w:rPr>
          <w:rFonts w:ascii="Times New Roman" w:hAnsi="Times New Roman"/>
          <w:sz w:val="28"/>
          <w:szCs w:val="28"/>
          <w:lang w:eastAsia="ru-RU"/>
        </w:rPr>
        <w:t>ного правового акта, требующих устранения, уполномоченный орган направл</w:t>
      </w:r>
      <w:r w:rsidRPr="00E32611">
        <w:rPr>
          <w:rFonts w:ascii="Times New Roman" w:hAnsi="Times New Roman"/>
          <w:sz w:val="28"/>
          <w:szCs w:val="28"/>
          <w:lang w:eastAsia="ru-RU"/>
        </w:rPr>
        <w:t>я</w:t>
      </w:r>
      <w:r w:rsidRPr="00E32611">
        <w:rPr>
          <w:rFonts w:ascii="Times New Roman" w:hAnsi="Times New Roman"/>
          <w:sz w:val="28"/>
          <w:szCs w:val="28"/>
          <w:lang w:eastAsia="ru-RU"/>
        </w:rPr>
        <w:t>ет в регулирующий орган положительное заключение.</w:t>
      </w:r>
    </w:p>
    <w:p w:rsidR="00C3114A" w:rsidRPr="00E32611" w:rsidRDefault="00C3114A" w:rsidP="00F410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 xml:space="preserve">4.4. Регулирующий орган учитывает выводы, изложенные в заключении уполномоченного органа, при доработке проекта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</w:t>
      </w:r>
      <w:r w:rsidRPr="00E32611">
        <w:rPr>
          <w:rFonts w:ascii="Times New Roman" w:hAnsi="Times New Roman"/>
          <w:sz w:val="28"/>
          <w:szCs w:val="28"/>
          <w:lang w:eastAsia="ru-RU"/>
        </w:rPr>
        <w:t>нормативн</w:t>
      </w:r>
      <w:r w:rsidRPr="00E32611">
        <w:rPr>
          <w:rFonts w:ascii="Times New Roman" w:hAnsi="Times New Roman"/>
          <w:sz w:val="28"/>
          <w:szCs w:val="28"/>
          <w:lang w:eastAsia="ru-RU"/>
        </w:rPr>
        <w:t>о</w:t>
      </w:r>
      <w:r w:rsidRPr="00E32611">
        <w:rPr>
          <w:rFonts w:ascii="Times New Roman" w:hAnsi="Times New Roman"/>
          <w:sz w:val="28"/>
          <w:szCs w:val="28"/>
          <w:lang w:eastAsia="ru-RU"/>
        </w:rPr>
        <w:t xml:space="preserve">го правового акта, в том числе при выборе наиболее эффективного варианта решения проблемы. По итогам доработки проекта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</w:t>
      </w:r>
      <w:r w:rsidRPr="00E32611">
        <w:rPr>
          <w:rFonts w:ascii="Times New Roman" w:hAnsi="Times New Roman"/>
          <w:sz w:val="28"/>
          <w:szCs w:val="28"/>
          <w:lang w:eastAsia="ru-RU"/>
        </w:rPr>
        <w:t>нормати</w:t>
      </w:r>
      <w:r w:rsidRPr="00E32611">
        <w:rPr>
          <w:rFonts w:ascii="Times New Roman" w:hAnsi="Times New Roman"/>
          <w:sz w:val="28"/>
          <w:szCs w:val="28"/>
          <w:lang w:eastAsia="ru-RU"/>
        </w:rPr>
        <w:t>в</w:t>
      </w:r>
      <w:r w:rsidRPr="00E32611">
        <w:rPr>
          <w:rFonts w:ascii="Times New Roman" w:hAnsi="Times New Roman"/>
          <w:sz w:val="28"/>
          <w:szCs w:val="28"/>
          <w:lang w:eastAsia="ru-RU"/>
        </w:rPr>
        <w:t xml:space="preserve">ного правового акта регулирующий орган повторно (без проведения публичных консультаций) направляет проект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</w:t>
      </w:r>
      <w:r w:rsidRPr="00E32611">
        <w:rPr>
          <w:rFonts w:ascii="Times New Roman" w:hAnsi="Times New Roman"/>
          <w:sz w:val="28"/>
          <w:szCs w:val="28"/>
          <w:lang w:eastAsia="ru-RU"/>
        </w:rPr>
        <w:t>нормативного правового а</w:t>
      </w:r>
      <w:r w:rsidRPr="00E32611">
        <w:rPr>
          <w:rFonts w:ascii="Times New Roman" w:hAnsi="Times New Roman"/>
          <w:sz w:val="28"/>
          <w:szCs w:val="28"/>
          <w:lang w:eastAsia="ru-RU"/>
        </w:rPr>
        <w:t>к</w:t>
      </w:r>
      <w:r w:rsidRPr="00E32611">
        <w:rPr>
          <w:rFonts w:ascii="Times New Roman" w:hAnsi="Times New Roman"/>
          <w:sz w:val="28"/>
          <w:szCs w:val="28"/>
          <w:lang w:eastAsia="ru-RU"/>
        </w:rPr>
        <w:t>та в уполномоченный орган для получения заключения.</w:t>
      </w:r>
    </w:p>
    <w:p w:rsidR="00C3114A" w:rsidRPr="00E32611" w:rsidRDefault="00C3114A" w:rsidP="00F410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 xml:space="preserve">Если в результате доработки регулирующим органом с учетом выводов, изложенных в заключении уполномоченного органа, в проект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</w:t>
      </w:r>
      <w:r w:rsidRPr="00E32611">
        <w:rPr>
          <w:rFonts w:ascii="Times New Roman" w:hAnsi="Times New Roman"/>
          <w:sz w:val="28"/>
          <w:szCs w:val="28"/>
          <w:lang w:eastAsia="ru-RU"/>
        </w:rPr>
        <w:t>нормативного правового акта внесены изменения, содержащие положения с высокой степенью регулирующего воздействия или средней степенью регул</w:t>
      </w:r>
      <w:r w:rsidRPr="00E32611">
        <w:rPr>
          <w:rFonts w:ascii="Times New Roman" w:hAnsi="Times New Roman"/>
          <w:sz w:val="28"/>
          <w:szCs w:val="28"/>
          <w:lang w:eastAsia="ru-RU"/>
        </w:rPr>
        <w:t>и</w:t>
      </w:r>
      <w:r w:rsidRPr="00E32611">
        <w:rPr>
          <w:rFonts w:ascii="Times New Roman" w:hAnsi="Times New Roman"/>
          <w:sz w:val="28"/>
          <w:szCs w:val="28"/>
          <w:lang w:eastAsia="ru-RU"/>
        </w:rPr>
        <w:t>рующего воздействия, в отношении которых не проведены публичные консул</w:t>
      </w:r>
      <w:r w:rsidRPr="00E32611">
        <w:rPr>
          <w:rFonts w:ascii="Times New Roman" w:hAnsi="Times New Roman"/>
          <w:sz w:val="28"/>
          <w:szCs w:val="28"/>
          <w:lang w:eastAsia="ru-RU"/>
        </w:rPr>
        <w:t>ь</w:t>
      </w:r>
      <w:r w:rsidRPr="00E32611">
        <w:rPr>
          <w:rFonts w:ascii="Times New Roman" w:hAnsi="Times New Roman"/>
          <w:sz w:val="28"/>
          <w:szCs w:val="28"/>
          <w:lang w:eastAsia="ru-RU"/>
        </w:rPr>
        <w:t xml:space="preserve">тации, проект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</w:t>
      </w:r>
      <w:r w:rsidRPr="00E32611">
        <w:rPr>
          <w:rFonts w:ascii="Times New Roman" w:hAnsi="Times New Roman"/>
          <w:sz w:val="28"/>
          <w:szCs w:val="28"/>
          <w:lang w:eastAsia="ru-RU"/>
        </w:rPr>
        <w:t>нормативного правового акта подлежит повто</w:t>
      </w:r>
      <w:r w:rsidRPr="00E32611">
        <w:rPr>
          <w:rFonts w:ascii="Times New Roman" w:hAnsi="Times New Roman"/>
          <w:sz w:val="28"/>
          <w:szCs w:val="28"/>
          <w:lang w:eastAsia="ru-RU"/>
        </w:rPr>
        <w:t>р</w:t>
      </w:r>
      <w:r w:rsidRPr="00E32611">
        <w:rPr>
          <w:rFonts w:ascii="Times New Roman" w:hAnsi="Times New Roman"/>
          <w:sz w:val="28"/>
          <w:szCs w:val="28"/>
          <w:lang w:eastAsia="ru-RU"/>
        </w:rPr>
        <w:t>ному размещению на официальном сайте администрации муниципального о</w:t>
      </w:r>
      <w:r w:rsidRPr="00E32611">
        <w:rPr>
          <w:rFonts w:ascii="Times New Roman" w:hAnsi="Times New Roman"/>
          <w:sz w:val="28"/>
          <w:szCs w:val="28"/>
          <w:lang w:eastAsia="ru-RU"/>
        </w:rPr>
        <w:t>б</w:t>
      </w:r>
      <w:r w:rsidRPr="00E32611">
        <w:rPr>
          <w:rFonts w:ascii="Times New Roman" w:hAnsi="Times New Roman"/>
          <w:sz w:val="28"/>
          <w:szCs w:val="28"/>
          <w:lang w:eastAsia="ru-RU"/>
        </w:rPr>
        <w:t>разования Щербиновский район в сети Интернет с целью проведения публи</w:t>
      </w:r>
      <w:r w:rsidRPr="00E32611">
        <w:rPr>
          <w:rFonts w:ascii="Times New Roman" w:hAnsi="Times New Roman"/>
          <w:sz w:val="28"/>
          <w:szCs w:val="28"/>
          <w:lang w:eastAsia="ru-RU"/>
        </w:rPr>
        <w:t>ч</w:t>
      </w:r>
      <w:r w:rsidRPr="00E32611">
        <w:rPr>
          <w:rFonts w:ascii="Times New Roman" w:hAnsi="Times New Roman"/>
          <w:sz w:val="28"/>
          <w:szCs w:val="28"/>
          <w:lang w:eastAsia="ru-RU"/>
        </w:rPr>
        <w:t>ных консультаций в соответствии с пунктами 3.1 - 3.5 раздела 3 настоящего Порядка.</w:t>
      </w:r>
    </w:p>
    <w:p w:rsidR="00C3114A" w:rsidRPr="00E32611" w:rsidRDefault="00C3114A" w:rsidP="00F410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По окончании публичных консультаций, в соответствии с абзацем вт</w:t>
      </w:r>
      <w:r w:rsidRPr="00E32611">
        <w:rPr>
          <w:rFonts w:ascii="Times New Roman" w:hAnsi="Times New Roman"/>
          <w:sz w:val="28"/>
          <w:szCs w:val="28"/>
          <w:lang w:eastAsia="ru-RU"/>
        </w:rPr>
        <w:t>о</w:t>
      </w:r>
      <w:r w:rsidRPr="00E32611">
        <w:rPr>
          <w:rFonts w:ascii="Times New Roman" w:hAnsi="Times New Roman"/>
          <w:sz w:val="28"/>
          <w:szCs w:val="28"/>
          <w:lang w:eastAsia="ru-RU"/>
        </w:rPr>
        <w:t xml:space="preserve">рым настоящего пункта, проект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</w:t>
      </w:r>
      <w:r w:rsidRPr="00E32611">
        <w:rPr>
          <w:rFonts w:ascii="Times New Roman" w:hAnsi="Times New Roman"/>
          <w:sz w:val="28"/>
          <w:szCs w:val="28"/>
          <w:lang w:eastAsia="ru-RU"/>
        </w:rPr>
        <w:t>нормативного правового акта со всеми поступившими к нему замечаниями и предложениями, а также со св</w:t>
      </w:r>
      <w:r w:rsidRPr="00E32611">
        <w:rPr>
          <w:rFonts w:ascii="Times New Roman" w:hAnsi="Times New Roman"/>
          <w:sz w:val="28"/>
          <w:szCs w:val="28"/>
          <w:lang w:eastAsia="ru-RU"/>
        </w:rPr>
        <w:t>о</w:t>
      </w:r>
      <w:r w:rsidRPr="00E32611">
        <w:rPr>
          <w:rFonts w:ascii="Times New Roman" w:hAnsi="Times New Roman"/>
          <w:sz w:val="28"/>
          <w:szCs w:val="28"/>
          <w:lang w:eastAsia="ru-RU"/>
        </w:rPr>
        <w:lastRenderedPageBreak/>
        <w:t>дом предложений, подготовленными в соответствии пунктом 3.7 раздела 3 н</w:t>
      </w:r>
      <w:r w:rsidRPr="00E32611">
        <w:rPr>
          <w:rFonts w:ascii="Times New Roman" w:hAnsi="Times New Roman"/>
          <w:sz w:val="28"/>
          <w:szCs w:val="28"/>
          <w:lang w:eastAsia="ru-RU"/>
        </w:rPr>
        <w:t>а</w:t>
      </w:r>
      <w:r w:rsidRPr="00E32611">
        <w:rPr>
          <w:rFonts w:ascii="Times New Roman" w:hAnsi="Times New Roman"/>
          <w:sz w:val="28"/>
          <w:szCs w:val="28"/>
          <w:lang w:eastAsia="ru-RU"/>
        </w:rPr>
        <w:t>стоящего Порядка, повторно направляется в уполномоченный орган для пол</w:t>
      </w:r>
      <w:r w:rsidRPr="00E32611">
        <w:rPr>
          <w:rFonts w:ascii="Times New Roman" w:hAnsi="Times New Roman"/>
          <w:sz w:val="28"/>
          <w:szCs w:val="28"/>
          <w:lang w:eastAsia="ru-RU"/>
        </w:rPr>
        <w:t>у</w:t>
      </w:r>
      <w:r w:rsidRPr="00E32611">
        <w:rPr>
          <w:rFonts w:ascii="Times New Roman" w:hAnsi="Times New Roman"/>
          <w:sz w:val="28"/>
          <w:szCs w:val="28"/>
          <w:lang w:eastAsia="ru-RU"/>
        </w:rPr>
        <w:t>чения заключения.</w:t>
      </w:r>
    </w:p>
    <w:p w:rsidR="00C3114A" w:rsidRPr="00E32611" w:rsidRDefault="00C3114A" w:rsidP="00F41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4.5. В случае несогласия регулирующего органа с замечаниями, изложе</w:t>
      </w:r>
      <w:r w:rsidRPr="00E32611">
        <w:rPr>
          <w:rFonts w:ascii="Times New Roman" w:hAnsi="Times New Roman"/>
          <w:sz w:val="28"/>
          <w:szCs w:val="28"/>
          <w:lang w:eastAsia="ru-RU"/>
        </w:rPr>
        <w:t>н</w:t>
      </w:r>
      <w:r w:rsidRPr="00E32611">
        <w:rPr>
          <w:rFonts w:ascii="Times New Roman" w:hAnsi="Times New Roman"/>
          <w:sz w:val="28"/>
          <w:szCs w:val="28"/>
          <w:lang w:eastAsia="ru-RU"/>
        </w:rPr>
        <w:t>ными в заключении уполномоченного органа, регулирующий орган направляет в уполномоченный орган пояснительную записку с изложением разногласий, подписанную руководителем регулирующего органа.</w:t>
      </w:r>
    </w:p>
    <w:p w:rsidR="00C3114A" w:rsidRPr="00E32611" w:rsidRDefault="00C3114A" w:rsidP="00F41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Форма пояснительной записки с изложением разногласий приведена в приложении № 6 к настоящему Порядку.</w:t>
      </w:r>
    </w:p>
    <w:p w:rsidR="00C3114A" w:rsidRPr="00E32611" w:rsidRDefault="00C3114A" w:rsidP="00F41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Уполномоченный орган в течение 7 рабочих дней после получения поя</w:t>
      </w:r>
      <w:r w:rsidRPr="00E32611">
        <w:rPr>
          <w:rFonts w:ascii="Times New Roman" w:hAnsi="Times New Roman"/>
          <w:sz w:val="28"/>
          <w:szCs w:val="28"/>
          <w:lang w:eastAsia="ru-RU"/>
        </w:rPr>
        <w:t>с</w:t>
      </w:r>
      <w:r w:rsidRPr="00E32611">
        <w:rPr>
          <w:rFonts w:ascii="Times New Roman" w:hAnsi="Times New Roman"/>
          <w:sz w:val="28"/>
          <w:szCs w:val="28"/>
          <w:lang w:eastAsia="ru-RU"/>
        </w:rPr>
        <w:t>нительной записки с изложением разногласий рассматривает их и в письменной форме уведомляет регулирующий орган о согласии (либо о несогласии) с пре</w:t>
      </w:r>
      <w:r w:rsidRPr="00E32611">
        <w:rPr>
          <w:rFonts w:ascii="Times New Roman" w:hAnsi="Times New Roman"/>
          <w:sz w:val="28"/>
          <w:szCs w:val="28"/>
          <w:lang w:eastAsia="ru-RU"/>
        </w:rPr>
        <w:t>д</w:t>
      </w:r>
      <w:r w:rsidRPr="00E32611">
        <w:rPr>
          <w:rFonts w:ascii="Times New Roman" w:hAnsi="Times New Roman"/>
          <w:sz w:val="28"/>
          <w:szCs w:val="28"/>
          <w:lang w:eastAsia="ru-RU"/>
        </w:rPr>
        <w:t>ставленными разногласиями.</w:t>
      </w:r>
    </w:p>
    <w:p w:rsidR="00C3114A" w:rsidRPr="00E32611" w:rsidRDefault="00C3114A" w:rsidP="00F41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В целях устранения неурегулированных разногласий регулирующий о</w:t>
      </w:r>
      <w:r w:rsidRPr="00E32611">
        <w:rPr>
          <w:rFonts w:ascii="Times New Roman" w:hAnsi="Times New Roman"/>
          <w:sz w:val="28"/>
          <w:szCs w:val="28"/>
          <w:lang w:eastAsia="ru-RU"/>
        </w:rPr>
        <w:t>р</w:t>
      </w:r>
      <w:r w:rsidRPr="00E32611">
        <w:rPr>
          <w:rFonts w:ascii="Times New Roman" w:hAnsi="Times New Roman"/>
          <w:sz w:val="28"/>
          <w:szCs w:val="28"/>
          <w:lang w:eastAsia="ru-RU"/>
        </w:rPr>
        <w:t>ган организует и проводит согласительное совещание с участием уполномоче</w:t>
      </w:r>
      <w:r w:rsidRPr="00E32611">
        <w:rPr>
          <w:rFonts w:ascii="Times New Roman" w:hAnsi="Times New Roman"/>
          <w:sz w:val="28"/>
          <w:szCs w:val="28"/>
          <w:lang w:eastAsia="ru-RU"/>
        </w:rPr>
        <w:t>н</w:t>
      </w:r>
      <w:r w:rsidRPr="00E32611">
        <w:rPr>
          <w:rFonts w:ascii="Times New Roman" w:hAnsi="Times New Roman"/>
          <w:sz w:val="28"/>
          <w:szCs w:val="28"/>
          <w:lang w:eastAsia="ru-RU"/>
        </w:rPr>
        <w:t>ного органа и иных заинтересованных лиц. Дата, время и место определяются регулирующим органом.</w:t>
      </w:r>
    </w:p>
    <w:p w:rsidR="00C3114A" w:rsidRPr="00E32611" w:rsidRDefault="00C3114A" w:rsidP="00F41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Результаты проведения согласительного совещания оформляются прот</w:t>
      </w:r>
      <w:r w:rsidRPr="00E32611">
        <w:rPr>
          <w:rFonts w:ascii="Times New Roman" w:hAnsi="Times New Roman"/>
          <w:sz w:val="28"/>
          <w:szCs w:val="28"/>
          <w:lang w:eastAsia="ru-RU"/>
        </w:rPr>
        <w:t>о</w:t>
      </w:r>
      <w:r w:rsidRPr="00E32611">
        <w:rPr>
          <w:rFonts w:ascii="Times New Roman" w:hAnsi="Times New Roman"/>
          <w:sz w:val="28"/>
          <w:szCs w:val="28"/>
          <w:lang w:eastAsia="ru-RU"/>
        </w:rPr>
        <w:t>колом. Протокол составляется регулирующим органом и подписывается всеми присутствовавшими на совещании представителями регулирующего и уполн</w:t>
      </w:r>
      <w:r w:rsidRPr="00E32611">
        <w:rPr>
          <w:rFonts w:ascii="Times New Roman" w:hAnsi="Times New Roman"/>
          <w:sz w:val="28"/>
          <w:szCs w:val="28"/>
          <w:lang w:eastAsia="ru-RU"/>
        </w:rPr>
        <w:t>о</w:t>
      </w:r>
      <w:r w:rsidRPr="00E32611">
        <w:rPr>
          <w:rFonts w:ascii="Times New Roman" w:hAnsi="Times New Roman"/>
          <w:sz w:val="28"/>
          <w:szCs w:val="28"/>
          <w:lang w:eastAsia="ru-RU"/>
        </w:rPr>
        <w:t>моченного органов не позднее 3 рабочих дней с даты проведения согласител</w:t>
      </w:r>
      <w:r w:rsidRPr="00E32611">
        <w:rPr>
          <w:rFonts w:ascii="Times New Roman" w:hAnsi="Times New Roman"/>
          <w:sz w:val="28"/>
          <w:szCs w:val="28"/>
          <w:lang w:eastAsia="ru-RU"/>
        </w:rPr>
        <w:t>ь</w:t>
      </w:r>
      <w:r w:rsidRPr="00E32611">
        <w:rPr>
          <w:rFonts w:ascii="Times New Roman" w:hAnsi="Times New Roman"/>
          <w:sz w:val="28"/>
          <w:szCs w:val="28"/>
          <w:lang w:eastAsia="ru-RU"/>
        </w:rPr>
        <w:t>ного совещания.</w:t>
      </w:r>
    </w:p>
    <w:p w:rsidR="00C3114A" w:rsidRPr="00E32611" w:rsidRDefault="00C3114A" w:rsidP="00F41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В случае если вопросы разногласий не удалось решить в указанном п</w:t>
      </w:r>
      <w:r w:rsidRPr="00E32611">
        <w:rPr>
          <w:rFonts w:ascii="Times New Roman" w:hAnsi="Times New Roman"/>
          <w:sz w:val="28"/>
          <w:szCs w:val="28"/>
          <w:lang w:eastAsia="ru-RU"/>
        </w:rPr>
        <w:t>о</w:t>
      </w:r>
      <w:r w:rsidRPr="00E32611">
        <w:rPr>
          <w:rFonts w:ascii="Times New Roman" w:hAnsi="Times New Roman"/>
          <w:sz w:val="28"/>
          <w:szCs w:val="28"/>
          <w:lang w:eastAsia="ru-RU"/>
        </w:rPr>
        <w:t xml:space="preserve">рядке, решение о дальнейшем согласовании проекта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</w:t>
      </w:r>
      <w:r w:rsidRPr="00E32611">
        <w:rPr>
          <w:rFonts w:ascii="Times New Roman" w:hAnsi="Times New Roman"/>
          <w:sz w:val="28"/>
          <w:szCs w:val="28"/>
          <w:lang w:eastAsia="ru-RU"/>
        </w:rPr>
        <w:t>норм</w:t>
      </w:r>
      <w:r w:rsidRPr="00E32611">
        <w:rPr>
          <w:rFonts w:ascii="Times New Roman" w:hAnsi="Times New Roman"/>
          <w:sz w:val="28"/>
          <w:szCs w:val="28"/>
          <w:lang w:eastAsia="ru-RU"/>
        </w:rPr>
        <w:t>а</w:t>
      </w:r>
      <w:r w:rsidRPr="00E32611">
        <w:rPr>
          <w:rFonts w:ascii="Times New Roman" w:hAnsi="Times New Roman"/>
          <w:sz w:val="28"/>
          <w:szCs w:val="28"/>
          <w:lang w:eastAsia="ru-RU"/>
        </w:rPr>
        <w:t>тивного правового акта принимается заместителем главы муниципального о</w:t>
      </w:r>
      <w:r w:rsidRPr="00E32611">
        <w:rPr>
          <w:rFonts w:ascii="Times New Roman" w:hAnsi="Times New Roman"/>
          <w:sz w:val="28"/>
          <w:szCs w:val="28"/>
          <w:lang w:eastAsia="ru-RU"/>
        </w:rPr>
        <w:t>б</w:t>
      </w:r>
      <w:r w:rsidRPr="00E32611">
        <w:rPr>
          <w:rFonts w:ascii="Times New Roman" w:hAnsi="Times New Roman"/>
          <w:sz w:val="28"/>
          <w:szCs w:val="28"/>
          <w:lang w:eastAsia="ru-RU"/>
        </w:rPr>
        <w:t>разования Щербиновский район, курирующим деятельность регулирующего органа, с учетом содержания протокола согласительного совещания.</w:t>
      </w:r>
    </w:p>
    <w:p w:rsidR="00C3114A" w:rsidRPr="00E32611" w:rsidRDefault="00C3114A" w:rsidP="00F41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4.6. В случае получения Советом муниципального образования Щерб</w:t>
      </w:r>
      <w:r w:rsidRPr="00E32611">
        <w:rPr>
          <w:rFonts w:ascii="Times New Roman" w:hAnsi="Times New Roman"/>
          <w:sz w:val="28"/>
          <w:szCs w:val="28"/>
          <w:lang w:eastAsia="ru-RU"/>
        </w:rPr>
        <w:t>и</w:t>
      </w:r>
      <w:r w:rsidRPr="00E32611">
        <w:rPr>
          <w:rFonts w:ascii="Times New Roman" w:hAnsi="Times New Roman"/>
          <w:sz w:val="28"/>
          <w:szCs w:val="28"/>
          <w:lang w:eastAsia="ru-RU"/>
        </w:rPr>
        <w:t xml:space="preserve">новский район заключения уполномоченного органа с перечнем </w:t>
      </w:r>
      <w:r>
        <w:rPr>
          <w:rFonts w:ascii="Times New Roman" w:hAnsi="Times New Roman"/>
          <w:sz w:val="28"/>
          <w:szCs w:val="28"/>
          <w:lang w:eastAsia="ru-RU"/>
        </w:rPr>
        <w:t xml:space="preserve">замечаний </w:t>
      </w:r>
      <w:r w:rsidRPr="00E32611">
        <w:rPr>
          <w:rFonts w:ascii="Times New Roman" w:hAnsi="Times New Roman"/>
          <w:sz w:val="28"/>
          <w:szCs w:val="28"/>
          <w:lang w:eastAsia="ru-RU"/>
        </w:rPr>
        <w:t>к проведенной оценке Советом муниципального образования Щербиновский район могут быть направлены разногласия.</w:t>
      </w:r>
    </w:p>
    <w:p w:rsidR="00C3114A" w:rsidRPr="00E32611" w:rsidRDefault="00C3114A" w:rsidP="00F41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Уполномоченный орган в течение 7 рабочих дней после получения разн</w:t>
      </w:r>
      <w:r w:rsidRPr="00E32611">
        <w:rPr>
          <w:rFonts w:ascii="Times New Roman" w:hAnsi="Times New Roman"/>
          <w:sz w:val="28"/>
          <w:szCs w:val="28"/>
          <w:lang w:eastAsia="ru-RU"/>
        </w:rPr>
        <w:t>о</w:t>
      </w:r>
      <w:r w:rsidRPr="00E32611">
        <w:rPr>
          <w:rFonts w:ascii="Times New Roman" w:hAnsi="Times New Roman"/>
          <w:sz w:val="28"/>
          <w:szCs w:val="28"/>
          <w:lang w:eastAsia="ru-RU"/>
        </w:rPr>
        <w:t>гласий рассматривает их и в письменной форме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E32611">
        <w:rPr>
          <w:rFonts w:ascii="Times New Roman" w:hAnsi="Times New Roman"/>
          <w:sz w:val="28"/>
          <w:szCs w:val="28"/>
          <w:lang w:eastAsia="ru-RU"/>
        </w:rPr>
        <w:t xml:space="preserve"> уведомляет Совет муниц</w:t>
      </w:r>
      <w:r w:rsidRPr="00E32611">
        <w:rPr>
          <w:rFonts w:ascii="Times New Roman" w:hAnsi="Times New Roman"/>
          <w:sz w:val="28"/>
          <w:szCs w:val="28"/>
          <w:lang w:eastAsia="ru-RU"/>
        </w:rPr>
        <w:t>и</w:t>
      </w:r>
      <w:r w:rsidRPr="00E32611">
        <w:rPr>
          <w:rFonts w:ascii="Times New Roman" w:hAnsi="Times New Roman"/>
          <w:sz w:val="28"/>
          <w:szCs w:val="28"/>
          <w:lang w:eastAsia="ru-RU"/>
        </w:rPr>
        <w:t>пального образования Щербиновский район о согласии (либо о несогласии) с представленными разногласиями.</w:t>
      </w:r>
    </w:p>
    <w:p w:rsidR="00C3114A" w:rsidRPr="00E32611" w:rsidRDefault="00C3114A" w:rsidP="00F41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В целях устранения неурегулированных разногласий между Советом м</w:t>
      </w:r>
      <w:r w:rsidRPr="00E32611">
        <w:rPr>
          <w:rFonts w:ascii="Times New Roman" w:hAnsi="Times New Roman"/>
          <w:sz w:val="28"/>
          <w:szCs w:val="28"/>
          <w:lang w:eastAsia="ru-RU"/>
        </w:rPr>
        <w:t>у</w:t>
      </w:r>
      <w:r w:rsidRPr="00E32611">
        <w:rPr>
          <w:rFonts w:ascii="Times New Roman" w:hAnsi="Times New Roman"/>
          <w:sz w:val="28"/>
          <w:szCs w:val="28"/>
          <w:lang w:eastAsia="ru-RU"/>
        </w:rPr>
        <w:t xml:space="preserve">ниципального образования Щербиновский район и уполномоченным органом в отношении проекта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</w:t>
      </w:r>
      <w:r w:rsidRPr="00E32611">
        <w:rPr>
          <w:rFonts w:ascii="Times New Roman" w:hAnsi="Times New Roman"/>
          <w:sz w:val="28"/>
          <w:szCs w:val="28"/>
          <w:lang w:eastAsia="ru-RU"/>
        </w:rPr>
        <w:t>нормативного правового акта применяю</w:t>
      </w:r>
      <w:r w:rsidRPr="00E32611">
        <w:rPr>
          <w:rFonts w:ascii="Times New Roman" w:hAnsi="Times New Roman"/>
          <w:sz w:val="28"/>
          <w:szCs w:val="28"/>
          <w:lang w:eastAsia="ru-RU"/>
        </w:rPr>
        <w:t>т</w:t>
      </w:r>
      <w:r w:rsidRPr="00E32611">
        <w:rPr>
          <w:rFonts w:ascii="Times New Roman" w:hAnsi="Times New Roman"/>
          <w:sz w:val="28"/>
          <w:szCs w:val="28"/>
          <w:lang w:eastAsia="ru-RU"/>
        </w:rPr>
        <w:t>ся согласительные процедуры (создание комиссий, рабочих групп, проведение согласительных совещаний с участием заинтересованных сторон).</w:t>
      </w:r>
    </w:p>
    <w:p w:rsidR="00C3114A" w:rsidRPr="00E32611" w:rsidRDefault="00C3114A" w:rsidP="00F41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 xml:space="preserve">Решение о необходимости доработки проекта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</w:t>
      </w:r>
      <w:r w:rsidRPr="00E32611">
        <w:rPr>
          <w:rFonts w:ascii="Times New Roman" w:hAnsi="Times New Roman"/>
          <w:sz w:val="28"/>
          <w:szCs w:val="28"/>
          <w:lang w:eastAsia="ru-RU"/>
        </w:rPr>
        <w:t>нормати</w:t>
      </w:r>
      <w:r w:rsidRPr="00E32611">
        <w:rPr>
          <w:rFonts w:ascii="Times New Roman" w:hAnsi="Times New Roman"/>
          <w:sz w:val="28"/>
          <w:szCs w:val="28"/>
          <w:lang w:eastAsia="ru-RU"/>
        </w:rPr>
        <w:t>в</w:t>
      </w:r>
      <w:r w:rsidRPr="00E32611">
        <w:rPr>
          <w:rFonts w:ascii="Times New Roman" w:hAnsi="Times New Roman"/>
          <w:sz w:val="28"/>
          <w:szCs w:val="28"/>
          <w:lang w:eastAsia="ru-RU"/>
        </w:rPr>
        <w:t xml:space="preserve">ного правового акта и (или) дальнейшем согласовании проекта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</w:t>
      </w:r>
      <w:r w:rsidRPr="00E32611">
        <w:rPr>
          <w:rFonts w:ascii="Times New Roman" w:hAnsi="Times New Roman"/>
          <w:sz w:val="28"/>
          <w:szCs w:val="28"/>
          <w:lang w:eastAsia="ru-RU"/>
        </w:rPr>
        <w:t>нормативного правового акта принимается по итогам проведенных соглас</w:t>
      </w:r>
      <w:r w:rsidRPr="00E32611">
        <w:rPr>
          <w:rFonts w:ascii="Times New Roman" w:hAnsi="Times New Roman"/>
          <w:sz w:val="28"/>
          <w:szCs w:val="28"/>
          <w:lang w:eastAsia="ru-RU"/>
        </w:rPr>
        <w:t>и</w:t>
      </w:r>
      <w:r w:rsidRPr="00E32611">
        <w:rPr>
          <w:rFonts w:ascii="Times New Roman" w:hAnsi="Times New Roman"/>
          <w:sz w:val="28"/>
          <w:szCs w:val="28"/>
          <w:lang w:eastAsia="ru-RU"/>
        </w:rPr>
        <w:lastRenderedPageBreak/>
        <w:t>тельных процедур председателем Совета муниципального образования Щерб</w:t>
      </w:r>
      <w:r w:rsidRPr="00E32611">
        <w:rPr>
          <w:rFonts w:ascii="Times New Roman" w:hAnsi="Times New Roman"/>
          <w:sz w:val="28"/>
          <w:szCs w:val="28"/>
          <w:lang w:eastAsia="ru-RU"/>
        </w:rPr>
        <w:t>и</w:t>
      </w:r>
      <w:r w:rsidRPr="00E32611">
        <w:rPr>
          <w:rFonts w:ascii="Times New Roman" w:hAnsi="Times New Roman"/>
          <w:sz w:val="28"/>
          <w:szCs w:val="28"/>
          <w:lang w:eastAsia="ru-RU"/>
        </w:rPr>
        <w:t>новский район.</w:t>
      </w:r>
    </w:p>
    <w:p w:rsidR="00C3114A" w:rsidRPr="00E32611" w:rsidRDefault="00C3114A" w:rsidP="00F410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 xml:space="preserve">4.7. При согласовании проекта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</w:t>
      </w:r>
      <w:r w:rsidRPr="00E32611">
        <w:rPr>
          <w:rFonts w:ascii="Times New Roman" w:hAnsi="Times New Roman"/>
          <w:sz w:val="28"/>
          <w:szCs w:val="28"/>
          <w:lang w:eastAsia="ru-RU"/>
        </w:rPr>
        <w:t xml:space="preserve">нормативного правового акта уполномоченный орган в нижней части оборотной стороны каждого листа, прошедшего оценку регулирующего воздействия проекта </w:t>
      </w:r>
      <w:r>
        <w:rPr>
          <w:rFonts w:ascii="Times New Roman" w:hAnsi="Times New Roman"/>
          <w:sz w:val="28"/>
          <w:szCs w:val="28"/>
          <w:lang w:eastAsia="ru-RU"/>
        </w:rPr>
        <w:t>муниципального</w:t>
      </w:r>
      <w:r w:rsidRPr="00E32611">
        <w:rPr>
          <w:rFonts w:ascii="Times New Roman" w:hAnsi="Times New Roman"/>
          <w:sz w:val="28"/>
          <w:szCs w:val="28"/>
          <w:lang w:eastAsia="ru-RU"/>
        </w:rPr>
        <w:t xml:space="preserve"> нормативного правового акта (за исключением листа согласования), проставл</w:t>
      </w:r>
      <w:r w:rsidRPr="00E32611">
        <w:rPr>
          <w:rFonts w:ascii="Times New Roman" w:hAnsi="Times New Roman"/>
          <w:sz w:val="28"/>
          <w:szCs w:val="28"/>
          <w:lang w:eastAsia="ru-RU"/>
        </w:rPr>
        <w:t>я</w:t>
      </w:r>
      <w:r w:rsidRPr="00E32611">
        <w:rPr>
          <w:rFonts w:ascii="Times New Roman" w:hAnsi="Times New Roman"/>
          <w:sz w:val="28"/>
          <w:szCs w:val="28"/>
          <w:lang w:eastAsia="ru-RU"/>
        </w:rPr>
        <w:t>ет печать «Для служебных документов (отдел экономики администрации мун</w:t>
      </w:r>
      <w:r w:rsidRPr="00E32611">
        <w:rPr>
          <w:rFonts w:ascii="Times New Roman" w:hAnsi="Times New Roman"/>
          <w:sz w:val="28"/>
          <w:szCs w:val="28"/>
          <w:lang w:eastAsia="ru-RU"/>
        </w:rPr>
        <w:t>и</w:t>
      </w:r>
      <w:r w:rsidRPr="00E32611">
        <w:rPr>
          <w:rFonts w:ascii="Times New Roman" w:hAnsi="Times New Roman"/>
          <w:sz w:val="28"/>
          <w:szCs w:val="28"/>
          <w:lang w:eastAsia="ru-RU"/>
        </w:rPr>
        <w:t>ципального образования Щербиновский район)».</w:t>
      </w:r>
    </w:p>
    <w:p w:rsidR="00C3114A" w:rsidRPr="00E32611" w:rsidRDefault="00C3114A" w:rsidP="00F410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4.8. Подготовленное заключение об оценке регулирующего воздействия подлежит размещению уполномоченным органом на официальном сайте адм</w:t>
      </w:r>
      <w:r w:rsidRPr="00E32611">
        <w:rPr>
          <w:rFonts w:ascii="Times New Roman" w:hAnsi="Times New Roman"/>
          <w:sz w:val="28"/>
          <w:szCs w:val="28"/>
          <w:lang w:eastAsia="ru-RU"/>
        </w:rPr>
        <w:t>и</w:t>
      </w:r>
      <w:r w:rsidRPr="00E32611">
        <w:rPr>
          <w:rFonts w:ascii="Times New Roman" w:hAnsi="Times New Roman"/>
          <w:sz w:val="28"/>
          <w:szCs w:val="28"/>
          <w:lang w:eastAsia="ru-RU"/>
        </w:rPr>
        <w:t>нистрации муниципального образования Щербиновский район не позднее 3 р</w:t>
      </w:r>
      <w:r w:rsidRPr="00E32611">
        <w:rPr>
          <w:rFonts w:ascii="Times New Roman" w:hAnsi="Times New Roman"/>
          <w:sz w:val="28"/>
          <w:szCs w:val="28"/>
          <w:lang w:eastAsia="ru-RU"/>
        </w:rPr>
        <w:t>а</w:t>
      </w:r>
      <w:r w:rsidRPr="00E32611">
        <w:rPr>
          <w:rFonts w:ascii="Times New Roman" w:hAnsi="Times New Roman"/>
          <w:sz w:val="28"/>
          <w:szCs w:val="28"/>
          <w:lang w:eastAsia="ru-RU"/>
        </w:rPr>
        <w:t>бочих дней со дня его подписания.</w:t>
      </w:r>
    </w:p>
    <w:p w:rsidR="00C3114A" w:rsidRPr="00E32611" w:rsidRDefault="00C3114A" w:rsidP="00F410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4.9. </w:t>
      </w:r>
      <w:r w:rsidRPr="00E32611">
        <w:rPr>
          <w:rFonts w:ascii="Times New Roman" w:hAnsi="Times New Roman"/>
          <w:sz w:val="28"/>
          <w:szCs w:val="28"/>
          <w:lang w:eastAsia="ru-RU"/>
        </w:rPr>
        <w:t xml:space="preserve">В случае повторного поступления проекта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</w:t>
      </w:r>
      <w:r w:rsidRPr="00E32611">
        <w:rPr>
          <w:rFonts w:ascii="Times New Roman" w:hAnsi="Times New Roman"/>
          <w:sz w:val="28"/>
          <w:szCs w:val="28"/>
          <w:lang w:eastAsia="ru-RU"/>
        </w:rPr>
        <w:t>норм</w:t>
      </w:r>
      <w:r w:rsidRPr="00E32611">
        <w:rPr>
          <w:rFonts w:ascii="Times New Roman" w:hAnsi="Times New Roman"/>
          <w:sz w:val="28"/>
          <w:szCs w:val="28"/>
          <w:lang w:eastAsia="ru-RU"/>
        </w:rPr>
        <w:t>а</w:t>
      </w:r>
      <w:r w:rsidRPr="00E32611">
        <w:rPr>
          <w:rFonts w:ascii="Times New Roman" w:hAnsi="Times New Roman"/>
          <w:sz w:val="28"/>
          <w:szCs w:val="28"/>
          <w:lang w:eastAsia="ru-RU"/>
        </w:rPr>
        <w:t>тивного правового акта, получившего по результатам проведения оценки рег</w:t>
      </w:r>
      <w:r w:rsidRPr="00E32611">
        <w:rPr>
          <w:rFonts w:ascii="Times New Roman" w:hAnsi="Times New Roman"/>
          <w:sz w:val="28"/>
          <w:szCs w:val="28"/>
          <w:lang w:eastAsia="ru-RU"/>
        </w:rPr>
        <w:t>у</w:t>
      </w:r>
      <w:r w:rsidRPr="00E32611">
        <w:rPr>
          <w:rFonts w:ascii="Times New Roman" w:hAnsi="Times New Roman"/>
          <w:sz w:val="28"/>
          <w:szCs w:val="28"/>
          <w:lang w:eastAsia="ru-RU"/>
        </w:rPr>
        <w:t>лирующего воздействия положительное заключение уполномоченного органа, в связи с внесением регулирующим органом изменений, выработанных в проце</w:t>
      </w:r>
      <w:r w:rsidRPr="00E32611">
        <w:rPr>
          <w:rFonts w:ascii="Times New Roman" w:hAnsi="Times New Roman"/>
          <w:sz w:val="28"/>
          <w:szCs w:val="28"/>
          <w:lang w:eastAsia="ru-RU"/>
        </w:rPr>
        <w:t>с</w:t>
      </w:r>
      <w:r w:rsidRPr="00E32611">
        <w:rPr>
          <w:rFonts w:ascii="Times New Roman" w:hAnsi="Times New Roman"/>
          <w:sz w:val="28"/>
          <w:szCs w:val="28"/>
          <w:lang w:eastAsia="ru-RU"/>
        </w:rPr>
        <w:t>се дальнейшего согласования проекта, не содержащих положений с высокой степенью регулирующего воздействия, в нижней части оборотной стороны с</w:t>
      </w:r>
      <w:r w:rsidRPr="00E32611">
        <w:rPr>
          <w:rFonts w:ascii="Times New Roman" w:hAnsi="Times New Roman"/>
          <w:sz w:val="28"/>
          <w:szCs w:val="28"/>
          <w:lang w:eastAsia="ru-RU"/>
        </w:rPr>
        <w:t>о</w:t>
      </w:r>
      <w:r w:rsidRPr="00E32611">
        <w:rPr>
          <w:rFonts w:ascii="Times New Roman" w:hAnsi="Times New Roman"/>
          <w:sz w:val="28"/>
          <w:szCs w:val="28"/>
          <w:lang w:eastAsia="ru-RU"/>
        </w:rPr>
        <w:t>ответствующих листов повторно проставляется печать «Для служебных док</w:t>
      </w:r>
      <w:r w:rsidRPr="00E32611">
        <w:rPr>
          <w:rFonts w:ascii="Times New Roman" w:hAnsi="Times New Roman"/>
          <w:sz w:val="28"/>
          <w:szCs w:val="28"/>
          <w:lang w:eastAsia="ru-RU"/>
        </w:rPr>
        <w:t>у</w:t>
      </w:r>
      <w:r w:rsidRPr="00E32611">
        <w:rPr>
          <w:rFonts w:ascii="Times New Roman" w:hAnsi="Times New Roman"/>
          <w:sz w:val="28"/>
          <w:szCs w:val="28"/>
          <w:lang w:eastAsia="ru-RU"/>
        </w:rPr>
        <w:t xml:space="preserve">ментов (отдел экономики администрации муниципального </w:t>
      </w:r>
      <w:r>
        <w:rPr>
          <w:rFonts w:ascii="Times New Roman" w:hAnsi="Times New Roman"/>
          <w:sz w:val="28"/>
          <w:szCs w:val="28"/>
          <w:lang w:eastAsia="ru-RU"/>
        </w:rPr>
        <w:t>образования Ще</w:t>
      </w:r>
      <w:r>
        <w:rPr>
          <w:rFonts w:ascii="Times New Roman" w:hAnsi="Times New Roman"/>
          <w:sz w:val="28"/>
          <w:szCs w:val="28"/>
          <w:lang w:eastAsia="ru-RU"/>
        </w:rPr>
        <w:t>р</w:t>
      </w:r>
      <w:r>
        <w:rPr>
          <w:rFonts w:ascii="Times New Roman" w:hAnsi="Times New Roman"/>
          <w:sz w:val="28"/>
          <w:szCs w:val="28"/>
          <w:lang w:eastAsia="ru-RU"/>
        </w:rPr>
        <w:t>биновский район)</w:t>
      </w:r>
      <w:r w:rsidRPr="00E32611">
        <w:rPr>
          <w:rFonts w:ascii="Times New Roman" w:hAnsi="Times New Roman"/>
          <w:sz w:val="28"/>
          <w:szCs w:val="28"/>
          <w:lang w:eastAsia="ru-RU"/>
        </w:rPr>
        <w:t>.</w:t>
      </w:r>
    </w:p>
    <w:p w:rsidR="00C3114A" w:rsidRPr="00E32611" w:rsidRDefault="00C3114A" w:rsidP="00F410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Перештамповка проекта осуществляется должностным лицом уполном</w:t>
      </w:r>
      <w:r w:rsidRPr="00E32611">
        <w:rPr>
          <w:rFonts w:ascii="Times New Roman" w:hAnsi="Times New Roman"/>
          <w:sz w:val="28"/>
          <w:szCs w:val="28"/>
          <w:lang w:eastAsia="ru-RU"/>
        </w:rPr>
        <w:t>о</w:t>
      </w:r>
      <w:r w:rsidRPr="00E32611">
        <w:rPr>
          <w:rFonts w:ascii="Times New Roman" w:hAnsi="Times New Roman"/>
          <w:sz w:val="28"/>
          <w:szCs w:val="28"/>
          <w:lang w:eastAsia="ru-RU"/>
        </w:rPr>
        <w:t xml:space="preserve">ченного органа, подготовившим соответствующее положительное заключение по результатам проведения процедуры оценки регулирующего воздействия, по согласованию с начальником отдела </w:t>
      </w:r>
      <w:r>
        <w:rPr>
          <w:rFonts w:ascii="Times New Roman" w:hAnsi="Times New Roman"/>
          <w:sz w:val="28"/>
          <w:szCs w:val="28"/>
          <w:lang w:eastAsia="ru-RU"/>
        </w:rPr>
        <w:t xml:space="preserve">экономики </w:t>
      </w:r>
      <w:r w:rsidRPr="00E32611">
        <w:rPr>
          <w:rFonts w:ascii="Times New Roman" w:hAnsi="Times New Roman"/>
          <w:sz w:val="28"/>
          <w:szCs w:val="28"/>
          <w:lang w:eastAsia="ru-RU"/>
        </w:rPr>
        <w:t>администрации муниципальн</w:t>
      </w:r>
      <w:r w:rsidRPr="00E32611">
        <w:rPr>
          <w:rFonts w:ascii="Times New Roman" w:hAnsi="Times New Roman"/>
          <w:sz w:val="28"/>
          <w:szCs w:val="28"/>
          <w:lang w:eastAsia="ru-RU"/>
        </w:rPr>
        <w:t>о</w:t>
      </w:r>
      <w:r w:rsidRPr="00E32611">
        <w:rPr>
          <w:rFonts w:ascii="Times New Roman" w:hAnsi="Times New Roman"/>
          <w:sz w:val="28"/>
          <w:szCs w:val="28"/>
          <w:lang w:eastAsia="ru-RU"/>
        </w:rPr>
        <w:t>го образования Щербиновский район при наличии оригинала соответствующ</w:t>
      </w:r>
      <w:r w:rsidRPr="00E32611">
        <w:rPr>
          <w:rFonts w:ascii="Times New Roman" w:hAnsi="Times New Roman"/>
          <w:sz w:val="28"/>
          <w:szCs w:val="28"/>
          <w:lang w:eastAsia="ru-RU"/>
        </w:rPr>
        <w:t>е</w:t>
      </w:r>
      <w:r w:rsidRPr="00E32611">
        <w:rPr>
          <w:rFonts w:ascii="Times New Roman" w:hAnsi="Times New Roman"/>
          <w:sz w:val="28"/>
          <w:szCs w:val="28"/>
          <w:lang w:eastAsia="ru-RU"/>
        </w:rPr>
        <w:t>го заключения и всех листов ранее проштампованного проекта.</w:t>
      </w:r>
    </w:p>
    <w:p w:rsidR="00C3114A" w:rsidRPr="00E32611" w:rsidRDefault="00C3114A" w:rsidP="00F410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Повторное размещение данного проекта на официальном сайте уполн</w:t>
      </w:r>
      <w:r w:rsidRPr="00E32611">
        <w:rPr>
          <w:rFonts w:ascii="Times New Roman" w:hAnsi="Times New Roman"/>
          <w:sz w:val="28"/>
          <w:szCs w:val="28"/>
          <w:lang w:eastAsia="ru-RU"/>
        </w:rPr>
        <w:t>о</w:t>
      </w:r>
      <w:r w:rsidRPr="00E32611">
        <w:rPr>
          <w:rFonts w:ascii="Times New Roman" w:hAnsi="Times New Roman"/>
          <w:sz w:val="28"/>
          <w:szCs w:val="28"/>
          <w:lang w:eastAsia="ru-RU"/>
        </w:rPr>
        <w:t>моченного органа для проведения публичных консультаций не осуществляется.</w:t>
      </w:r>
    </w:p>
    <w:p w:rsidR="00C3114A" w:rsidRPr="00E32611" w:rsidRDefault="00C3114A" w:rsidP="00F4104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3114A" w:rsidRPr="00DF0898" w:rsidRDefault="00C3114A" w:rsidP="00F4104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DF0898">
        <w:rPr>
          <w:rFonts w:ascii="Times New Roman" w:hAnsi="Times New Roman"/>
          <w:sz w:val="28"/>
          <w:szCs w:val="28"/>
          <w:lang w:eastAsia="ru-RU"/>
        </w:rPr>
        <w:t>5. Оценка фактического воздействия</w:t>
      </w:r>
    </w:p>
    <w:p w:rsidR="00C3114A" w:rsidRPr="00DF0898" w:rsidRDefault="00C3114A" w:rsidP="00F4104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DF0898">
        <w:rPr>
          <w:rFonts w:ascii="Times New Roman" w:hAnsi="Times New Roman"/>
          <w:sz w:val="28"/>
          <w:szCs w:val="28"/>
          <w:lang w:eastAsia="ru-RU"/>
        </w:rPr>
        <w:t>нормативных правовых актов</w:t>
      </w:r>
    </w:p>
    <w:p w:rsidR="00C3114A" w:rsidRPr="00DF0898" w:rsidRDefault="00C3114A" w:rsidP="00F4104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C3114A" w:rsidRPr="00DF0898" w:rsidRDefault="00C3114A" w:rsidP="00F4104A">
      <w:pPr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DF0898">
        <w:rPr>
          <w:rFonts w:ascii="Times New Roman" w:hAnsi="Times New Roman"/>
          <w:sz w:val="28"/>
          <w:szCs w:val="28"/>
          <w:lang w:eastAsia="ru-RU"/>
        </w:rPr>
        <w:t>5.1. Нормативные правовые акты, прошедшие процедуру оценки регул</w:t>
      </w:r>
      <w:r w:rsidRPr="00DF0898">
        <w:rPr>
          <w:rFonts w:ascii="Times New Roman" w:hAnsi="Times New Roman"/>
          <w:sz w:val="28"/>
          <w:szCs w:val="28"/>
          <w:lang w:eastAsia="ru-RU"/>
        </w:rPr>
        <w:t>и</w:t>
      </w:r>
      <w:r w:rsidRPr="00DF0898">
        <w:rPr>
          <w:rFonts w:ascii="Times New Roman" w:hAnsi="Times New Roman"/>
          <w:sz w:val="28"/>
          <w:szCs w:val="28"/>
          <w:lang w:eastAsia="ru-RU"/>
        </w:rPr>
        <w:t>рующего воздействия, подлежат оценке фактического воздействия в рамках проведения экспертизы нормативных правовых актов муниципального образ</w:t>
      </w:r>
      <w:r w:rsidRPr="00DF0898">
        <w:rPr>
          <w:rFonts w:ascii="Times New Roman" w:hAnsi="Times New Roman"/>
          <w:sz w:val="28"/>
          <w:szCs w:val="28"/>
          <w:lang w:eastAsia="ru-RU"/>
        </w:rPr>
        <w:t>о</w:t>
      </w:r>
      <w:r w:rsidRPr="00DF0898">
        <w:rPr>
          <w:rFonts w:ascii="Times New Roman" w:hAnsi="Times New Roman"/>
          <w:sz w:val="28"/>
          <w:szCs w:val="28"/>
          <w:lang w:eastAsia="ru-RU"/>
        </w:rPr>
        <w:t xml:space="preserve">вания Щербиновский район, </w:t>
      </w:r>
      <w:r w:rsidRPr="00DF0898">
        <w:rPr>
          <w:rFonts w:ascii="Times New Roman" w:hAnsi="Times New Roman"/>
          <w:sz w:val="28"/>
          <w:szCs w:val="28"/>
        </w:rPr>
        <w:t>устанавливающих новые или изменяющих ранее предусмотренные муниципальными нормативными правовыми актами обяз</w:t>
      </w:r>
      <w:r w:rsidRPr="00DF0898">
        <w:rPr>
          <w:rFonts w:ascii="Times New Roman" w:hAnsi="Times New Roman"/>
          <w:sz w:val="28"/>
          <w:szCs w:val="28"/>
        </w:rPr>
        <w:t>а</w:t>
      </w:r>
      <w:r w:rsidRPr="00DF0898">
        <w:rPr>
          <w:rFonts w:ascii="Times New Roman" w:hAnsi="Times New Roman"/>
          <w:sz w:val="28"/>
          <w:szCs w:val="28"/>
        </w:rPr>
        <w:t xml:space="preserve">тельные требования для субъектов предпринимательской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DF0898">
        <w:rPr>
          <w:rFonts w:ascii="Times New Roman" w:hAnsi="Times New Roman"/>
          <w:sz w:val="28"/>
          <w:szCs w:val="28"/>
        </w:rPr>
        <w:t>иной экономич</w:t>
      </w:r>
      <w:r w:rsidRPr="00DF0898">
        <w:rPr>
          <w:rFonts w:ascii="Times New Roman" w:hAnsi="Times New Roman"/>
          <w:sz w:val="28"/>
          <w:szCs w:val="28"/>
        </w:rPr>
        <w:t>е</w:t>
      </w:r>
      <w:r w:rsidRPr="00DF0898">
        <w:rPr>
          <w:rFonts w:ascii="Times New Roman" w:hAnsi="Times New Roman"/>
          <w:sz w:val="28"/>
          <w:szCs w:val="28"/>
        </w:rPr>
        <w:t>ской деятельности, обязанности для субъектов инвестиционной деятельности</w:t>
      </w:r>
      <w:r w:rsidRPr="00DF0898">
        <w:rPr>
          <w:rFonts w:ascii="Times New Roman" w:hAnsi="Times New Roman"/>
          <w:sz w:val="28"/>
          <w:szCs w:val="28"/>
          <w:lang w:eastAsia="ru-RU"/>
        </w:rPr>
        <w:t>, в соответствии с Порядком проведения экспертизы нормативных правовых актов муниципального образования Щербиновский район, затрагивающих вопросы осуществления предпринимательской и инвестиционной деятельности, в целях выявления в них положений, необоснованно затрудняющих ведение предпр</w:t>
      </w:r>
      <w:r w:rsidRPr="00DF0898">
        <w:rPr>
          <w:rFonts w:ascii="Times New Roman" w:hAnsi="Times New Roman"/>
          <w:sz w:val="28"/>
          <w:szCs w:val="28"/>
          <w:lang w:eastAsia="ru-RU"/>
        </w:rPr>
        <w:t>и</w:t>
      </w:r>
      <w:r w:rsidRPr="00DF0898">
        <w:rPr>
          <w:rFonts w:ascii="Times New Roman" w:hAnsi="Times New Roman"/>
          <w:sz w:val="28"/>
          <w:szCs w:val="28"/>
          <w:lang w:eastAsia="ru-RU"/>
        </w:rPr>
        <w:lastRenderedPageBreak/>
        <w:t>нимательской и инвестиционной деятельности, утвержденным постановлением администрации муниципального образования Щербиновский район от 10 июля 2020 года № 399.</w:t>
      </w:r>
    </w:p>
    <w:p w:rsidR="00C3114A" w:rsidRPr="00DF0898" w:rsidRDefault="00C3114A" w:rsidP="00F4104A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F0898">
        <w:rPr>
          <w:rFonts w:ascii="Times New Roman" w:hAnsi="Times New Roman"/>
          <w:sz w:val="28"/>
          <w:szCs w:val="28"/>
          <w:lang w:eastAsia="ru-RU"/>
        </w:rPr>
        <w:t>5.2. Уполномоченный орган проводит мониторинг фактического возде</w:t>
      </w:r>
      <w:r w:rsidRPr="00DF0898">
        <w:rPr>
          <w:rFonts w:ascii="Times New Roman" w:hAnsi="Times New Roman"/>
          <w:sz w:val="28"/>
          <w:szCs w:val="28"/>
          <w:lang w:eastAsia="ru-RU"/>
        </w:rPr>
        <w:t>й</w:t>
      </w:r>
      <w:r w:rsidRPr="00DF0898">
        <w:rPr>
          <w:rFonts w:ascii="Times New Roman" w:hAnsi="Times New Roman"/>
          <w:sz w:val="28"/>
          <w:szCs w:val="28"/>
          <w:lang w:eastAsia="ru-RU"/>
        </w:rPr>
        <w:t>ствия в отношении муниципальных нормативных правовых актов, при подг</w:t>
      </w:r>
      <w:r w:rsidRPr="00DF0898">
        <w:rPr>
          <w:rFonts w:ascii="Times New Roman" w:hAnsi="Times New Roman"/>
          <w:sz w:val="28"/>
          <w:szCs w:val="28"/>
          <w:lang w:eastAsia="ru-RU"/>
        </w:rPr>
        <w:t>о</w:t>
      </w:r>
      <w:r w:rsidRPr="00DF0898">
        <w:rPr>
          <w:rFonts w:ascii="Times New Roman" w:hAnsi="Times New Roman"/>
          <w:sz w:val="28"/>
          <w:szCs w:val="28"/>
          <w:lang w:eastAsia="ru-RU"/>
        </w:rPr>
        <w:t>товке которых проводилась процедура оценки регулирующего воздействия (д</w:t>
      </w:r>
      <w:r w:rsidRPr="00DF0898">
        <w:rPr>
          <w:rFonts w:ascii="Times New Roman" w:hAnsi="Times New Roman"/>
          <w:sz w:val="28"/>
          <w:szCs w:val="28"/>
          <w:lang w:eastAsia="ru-RU"/>
        </w:rPr>
        <w:t>а</w:t>
      </w:r>
      <w:r w:rsidRPr="00DF0898">
        <w:rPr>
          <w:rFonts w:ascii="Times New Roman" w:hAnsi="Times New Roman"/>
          <w:sz w:val="28"/>
          <w:szCs w:val="28"/>
          <w:lang w:eastAsia="ru-RU"/>
        </w:rPr>
        <w:t>лее – мониторинг фактического воздействия муниципальных нормативных правовых актов).</w:t>
      </w:r>
    </w:p>
    <w:p w:rsidR="00C3114A" w:rsidRPr="00DF0898" w:rsidRDefault="00C3114A" w:rsidP="00F4104A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5.3</w:t>
      </w:r>
      <w:r w:rsidRPr="00DF0898">
        <w:rPr>
          <w:rFonts w:ascii="Times New Roman" w:hAnsi="Times New Roman"/>
          <w:sz w:val="28"/>
          <w:szCs w:val="28"/>
          <w:lang w:eastAsia="ru-RU"/>
        </w:rPr>
        <w:t xml:space="preserve">. Регулирующий орган, вносивший проект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</w:t>
      </w:r>
      <w:r w:rsidRPr="00DF0898">
        <w:rPr>
          <w:rFonts w:ascii="Times New Roman" w:hAnsi="Times New Roman"/>
          <w:sz w:val="28"/>
          <w:szCs w:val="28"/>
          <w:lang w:eastAsia="ru-RU"/>
        </w:rPr>
        <w:t>нормати</w:t>
      </w:r>
      <w:r w:rsidRPr="00DF0898">
        <w:rPr>
          <w:rFonts w:ascii="Times New Roman" w:hAnsi="Times New Roman"/>
          <w:sz w:val="28"/>
          <w:szCs w:val="28"/>
          <w:lang w:eastAsia="ru-RU"/>
        </w:rPr>
        <w:t>в</w:t>
      </w:r>
      <w:r w:rsidRPr="00DF0898">
        <w:rPr>
          <w:rFonts w:ascii="Times New Roman" w:hAnsi="Times New Roman"/>
          <w:sz w:val="28"/>
          <w:szCs w:val="28"/>
          <w:lang w:eastAsia="ru-RU"/>
        </w:rPr>
        <w:t>ного правового акта, при подготовке которого проводилась процедура оценки регулирующего воздействия, в течение 5 рабочих дней со дня его принятия размещает официально опубликованный текст нормативного правового акта на официальном сайте администрации муниципального образования Щербино</w:t>
      </w:r>
      <w:r w:rsidRPr="00DF0898">
        <w:rPr>
          <w:rFonts w:ascii="Times New Roman" w:hAnsi="Times New Roman"/>
          <w:sz w:val="28"/>
          <w:szCs w:val="28"/>
          <w:lang w:eastAsia="ru-RU"/>
        </w:rPr>
        <w:t>в</w:t>
      </w:r>
      <w:r w:rsidRPr="00DF0898">
        <w:rPr>
          <w:rFonts w:ascii="Times New Roman" w:hAnsi="Times New Roman"/>
          <w:sz w:val="28"/>
          <w:szCs w:val="28"/>
          <w:lang w:eastAsia="ru-RU"/>
        </w:rPr>
        <w:t>ский район в сети Интернет.</w:t>
      </w:r>
    </w:p>
    <w:p w:rsidR="00C3114A" w:rsidRPr="00DF0898" w:rsidRDefault="00C3114A" w:rsidP="00F4104A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3114A" w:rsidRPr="00DF0898" w:rsidRDefault="00C3114A" w:rsidP="00F4104A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8"/>
          <w:szCs w:val="28"/>
          <w:lang w:eastAsia="ru-RU"/>
        </w:rPr>
      </w:pPr>
      <w:r w:rsidRPr="00DF0898">
        <w:rPr>
          <w:rFonts w:ascii="Times New Roman" w:hAnsi="Times New Roman"/>
          <w:sz w:val="28"/>
          <w:szCs w:val="28"/>
          <w:lang w:eastAsia="ru-RU"/>
        </w:rPr>
        <w:t xml:space="preserve">Исполняющий обязанности начальника </w:t>
      </w:r>
    </w:p>
    <w:p w:rsidR="00C3114A" w:rsidRPr="00DF0898" w:rsidRDefault="00C3114A" w:rsidP="00F4104A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8"/>
          <w:szCs w:val="28"/>
          <w:lang w:eastAsia="ru-RU"/>
        </w:rPr>
      </w:pPr>
      <w:r w:rsidRPr="00DF0898">
        <w:rPr>
          <w:rFonts w:ascii="Times New Roman" w:hAnsi="Times New Roman"/>
          <w:sz w:val="28"/>
          <w:szCs w:val="28"/>
          <w:lang w:eastAsia="ru-RU"/>
        </w:rPr>
        <w:t xml:space="preserve">отдела экономики администрации </w:t>
      </w:r>
    </w:p>
    <w:p w:rsidR="00C3114A" w:rsidRPr="00DF0898" w:rsidRDefault="00C3114A" w:rsidP="00F4104A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8"/>
          <w:szCs w:val="28"/>
          <w:lang w:eastAsia="ru-RU"/>
        </w:rPr>
      </w:pPr>
      <w:r w:rsidRPr="00DF0898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:rsidR="00C3114A" w:rsidRPr="00DF0898" w:rsidRDefault="00C3114A" w:rsidP="00F4104A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8"/>
          <w:szCs w:val="28"/>
          <w:lang w:eastAsia="ru-RU"/>
        </w:rPr>
      </w:pPr>
      <w:r w:rsidRPr="00DF0898">
        <w:rPr>
          <w:rFonts w:ascii="Times New Roman" w:hAnsi="Times New Roman"/>
          <w:sz w:val="28"/>
          <w:szCs w:val="28"/>
          <w:lang w:eastAsia="ru-RU"/>
        </w:rPr>
        <w:t xml:space="preserve">Щербиновский район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</w:t>
      </w:r>
      <w:r w:rsidRPr="00DF0898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А.Ю. Жучкова</w:t>
      </w:r>
    </w:p>
    <w:p w:rsidR="00C3114A" w:rsidRPr="00DF0898" w:rsidRDefault="00C3114A" w:rsidP="00F4104A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3114A" w:rsidRDefault="00C3114A" w:rsidP="00F4104A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7"/>
          <w:szCs w:val="27"/>
          <w:lang w:eastAsia="ru-RU"/>
        </w:rPr>
      </w:pPr>
    </w:p>
    <w:p w:rsidR="00C3114A" w:rsidRDefault="00C3114A" w:rsidP="00F4104A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7"/>
          <w:szCs w:val="27"/>
          <w:lang w:eastAsia="ru-RU"/>
        </w:rPr>
      </w:pPr>
    </w:p>
    <w:p w:rsidR="00C3114A" w:rsidRDefault="00C3114A" w:rsidP="00F4104A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7"/>
          <w:szCs w:val="27"/>
          <w:lang w:eastAsia="ru-RU"/>
        </w:rPr>
      </w:pPr>
    </w:p>
    <w:p w:rsidR="00C3114A" w:rsidRDefault="00C3114A" w:rsidP="00F4104A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7"/>
          <w:szCs w:val="27"/>
          <w:lang w:eastAsia="ru-RU"/>
        </w:rPr>
      </w:pPr>
    </w:p>
    <w:p w:rsidR="00C3114A" w:rsidRDefault="00C3114A" w:rsidP="00F4104A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7"/>
          <w:szCs w:val="27"/>
          <w:lang w:eastAsia="ru-RU"/>
        </w:rPr>
      </w:pPr>
    </w:p>
    <w:p w:rsidR="00C3114A" w:rsidRDefault="00C3114A" w:rsidP="00F4104A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7"/>
          <w:szCs w:val="27"/>
          <w:lang w:eastAsia="ru-RU"/>
        </w:rPr>
      </w:pPr>
    </w:p>
    <w:p w:rsidR="00C3114A" w:rsidRDefault="00C3114A" w:rsidP="00F4104A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7"/>
          <w:szCs w:val="27"/>
          <w:lang w:eastAsia="ru-RU"/>
        </w:rPr>
      </w:pPr>
    </w:p>
    <w:p w:rsidR="00C3114A" w:rsidRPr="00E32611" w:rsidRDefault="00C3114A" w:rsidP="00F4104A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7"/>
          <w:szCs w:val="27"/>
          <w:lang w:eastAsia="ru-RU"/>
        </w:rPr>
      </w:pPr>
    </w:p>
    <w:p w:rsidR="00C3114A" w:rsidRPr="00E32611" w:rsidRDefault="00C3114A" w:rsidP="00F4104A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Приложение № 1</w:t>
      </w:r>
    </w:p>
    <w:p w:rsidR="00C3114A" w:rsidRPr="00E32611" w:rsidRDefault="00C3114A" w:rsidP="00F4104A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к Порядку проведения оценки</w:t>
      </w:r>
    </w:p>
    <w:p w:rsidR="00C3114A" w:rsidRPr="00E32611" w:rsidRDefault="00C3114A" w:rsidP="00F4104A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регулирующего воздействия</w:t>
      </w:r>
    </w:p>
    <w:p w:rsidR="00C3114A" w:rsidRPr="00E32611" w:rsidRDefault="00C3114A" w:rsidP="00F4104A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 xml:space="preserve">проектов нормативных правовых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</w:t>
      </w:r>
      <w:r w:rsidRPr="00E32611">
        <w:rPr>
          <w:rFonts w:ascii="Times New Roman" w:hAnsi="Times New Roman"/>
          <w:sz w:val="28"/>
          <w:szCs w:val="28"/>
          <w:lang w:eastAsia="ru-RU"/>
        </w:rPr>
        <w:t>актов муниципального образования</w:t>
      </w:r>
    </w:p>
    <w:p w:rsidR="00C3114A" w:rsidRPr="00E32611" w:rsidRDefault="00C3114A" w:rsidP="00F4104A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Щербиновский район</w:t>
      </w:r>
    </w:p>
    <w:p w:rsidR="00C3114A" w:rsidRPr="00E32611" w:rsidRDefault="00C3114A" w:rsidP="00F4104A">
      <w:pPr>
        <w:widowControl w:val="0"/>
        <w:autoSpaceDE w:val="0"/>
        <w:autoSpaceDN w:val="0"/>
        <w:adjustRightInd w:val="0"/>
        <w:spacing w:after="0" w:line="240" w:lineRule="auto"/>
        <w:ind w:left="5245" w:firstLine="54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3114A" w:rsidRPr="00E32611" w:rsidRDefault="00C3114A" w:rsidP="00F410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3114A" w:rsidRPr="00E32611" w:rsidRDefault="00C3114A" w:rsidP="00F410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ФОРМА</w:t>
      </w:r>
    </w:p>
    <w:p w:rsidR="00C3114A" w:rsidRPr="00E32611" w:rsidRDefault="00C3114A" w:rsidP="00F410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32611">
        <w:rPr>
          <w:rFonts w:ascii="Times New Roman" w:hAnsi="Times New Roman"/>
          <w:b/>
          <w:sz w:val="24"/>
          <w:szCs w:val="24"/>
          <w:lang w:eastAsia="ru-RU"/>
        </w:rPr>
        <w:t>уведомления о проведении публичных консультаций</w:t>
      </w:r>
    </w:p>
    <w:p w:rsidR="00C3114A" w:rsidRPr="00E32611" w:rsidRDefault="00C3114A" w:rsidP="00F4104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3114A" w:rsidRPr="00E32611" w:rsidRDefault="00C3114A" w:rsidP="00F4104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2611">
        <w:rPr>
          <w:rFonts w:ascii="Times New Roman" w:hAnsi="Times New Roman"/>
          <w:sz w:val="24"/>
          <w:szCs w:val="24"/>
          <w:lang w:eastAsia="ru-RU"/>
        </w:rPr>
        <w:t>Настоящим_____________________________________________________</w:t>
      </w:r>
    </w:p>
    <w:p w:rsidR="00C3114A" w:rsidRPr="00E32611" w:rsidRDefault="00C3114A" w:rsidP="00F4104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2611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(наименование уполномоченного органа)</w:t>
      </w:r>
    </w:p>
    <w:p w:rsidR="00C3114A" w:rsidRPr="00E32611" w:rsidRDefault="00C3114A" w:rsidP="00F4104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2611">
        <w:rPr>
          <w:rFonts w:ascii="Times New Roman" w:hAnsi="Times New Roman"/>
          <w:sz w:val="24"/>
          <w:szCs w:val="24"/>
          <w:lang w:eastAsia="ru-RU"/>
        </w:rPr>
        <w:t xml:space="preserve">извещает о начале обсуждения проекта </w:t>
      </w:r>
      <w:r>
        <w:rPr>
          <w:rFonts w:ascii="Times New Roman" w:hAnsi="Times New Roman"/>
          <w:sz w:val="24"/>
          <w:szCs w:val="24"/>
          <w:lang w:eastAsia="ru-RU"/>
        </w:rPr>
        <w:t xml:space="preserve">муниципального </w:t>
      </w:r>
      <w:r w:rsidRPr="00E32611">
        <w:rPr>
          <w:rFonts w:ascii="Times New Roman" w:hAnsi="Times New Roman"/>
          <w:sz w:val="24"/>
          <w:szCs w:val="24"/>
          <w:lang w:eastAsia="ru-RU"/>
        </w:rPr>
        <w:t>нормативного правового акта пре</w:t>
      </w:r>
      <w:r w:rsidRPr="00E32611">
        <w:rPr>
          <w:rFonts w:ascii="Times New Roman" w:hAnsi="Times New Roman"/>
          <w:sz w:val="24"/>
          <w:szCs w:val="24"/>
          <w:lang w:eastAsia="ru-RU"/>
        </w:rPr>
        <w:t>д</w:t>
      </w:r>
      <w:r w:rsidRPr="00E32611">
        <w:rPr>
          <w:rFonts w:ascii="Times New Roman" w:hAnsi="Times New Roman"/>
          <w:sz w:val="24"/>
          <w:szCs w:val="24"/>
          <w:lang w:eastAsia="ru-RU"/>
        </w:rPr>
        <w:t>лагаемого правового регулирования _______________________________________</w:t>
      </w:r>
    </w:p>
    <w:p w:rsidR="00C3114A" w:rsidRPr="00E32611" w:rsidRDefault="00C3114A" w:rsidP="00F4104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2611">
        <w:rPr>
          <w:rFonts w:ascii="Times New Roman" w:hAnsi="Times New Roman"/>
          <w:sz w:val="24"/>
          <w:szCs w:val="24"/>
          <w:lang w:eastAsia="ru-RU"/>
        </w:rPr>
        <w:t xml:space="preserve">                                  </w:t>
      </w:r>
      <w:r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Pr="00E32611">
        <w:rPr>
          <w:rFonts w:ascii="Times New Roman" w:hAnsi="Times New Roman"/>
          <w:sz w:val="24"/>
          <w:szCs w:val="24"/>
          <w:lang w:eastAsia="ru-RU"/>
        </w:rPr>
        <w:t xml:space="preserve"> (наименование проекта </w:t>
      </w:r>
      <w:r>
        <w:rPr>
          <w:rFonts w:ascii="Times New Roman" w:hAnsi="Times New Roman"/>
          <w:sz w:val="24"/>
          <w:szCs w:val="24"/>
          <w:lang w:eastAsia="ru-RU"/>
        </w:rPr>
        <w:t xml:space="preserve">муниципального </w:t>
      </w:r>
      <w:r w:rsidRPr="00E32611">
        <w:rPr>
          <w:rFonts w:ascii="Times New Roman" w:hAnsi="Times New Roman"/>
          <w:sz w:val="24"/>
          <w:szCs w:val="24"/>
          <w:lang w:eastAsia="ru-RU"/>
        </w:rPr>
        <w:t>нормативного правового акта)</w:t>
      </w:r>
    </w:p>
    <w:p w:rsidR="00C3114A" w:rsidRPr="00E32611" w:rsidRDefault="00C3114A" w:rsidP="00F4104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2611">
        <w:rPr>
          <w:rFonts w:ascii="Times New Roman" w:hAnsi="Times New Roman"/>
          <w:sz w:val="24"/>
          <w:szCs w:val="24"/>
          <w:lang w:eastAsia="ru-RU"/>
        </w:rPr>
        <w:t>и сборе предложений заинтересованных лиц.</w:t>
      </w:r>
    </w:p>
    <w:p w:rsidR="00C3114A" w:rsidRPr="00E32611" w:rsidRDefault="00C3114A" w:rsidP="00F4104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2611">
        <w:rPr>
          <w:rFonts w:ascii="Times New Roman" w:hAnsi="Times New Roman"/>
          <w:sz w:val="24"/>
          <w:szCs w:val="24"/>
          <w:lang w:eastAsia="ru-RU"/>
        </w:rPr>
        <w:t>Предложения принимаются по адресу: __________________________________,</w:t>
      </w:r>
    </w:p>
    <w:p w:rsidR="00C3114A" w:rsidRPr="00E32611" w:rsidRDefault="00C3114A" w:rsidP="00F4104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2611">
        <w:rPr>
          <w:rFonts w:ascii="Times New Roman" w:hAnsi="Times New Roman"/>
          <w:sz w:val="24"/>
          <w:szCs w:val="24"/>
          <w:lang w:eastAsia="ru-RU"/>
        </w:rPr>
        <w:lastRenderedPageBreak/>
        <w:t>а также по адресу электронной почты: ___________________________________</w:t>
      </w:r>
    </w:p>
    <w:p w:rsidR="00C3114A" w:rsidRPr="00E32611" w:rsidRDefault="00C3114A" w:rsidP="00F4104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2611">
        <w:rPr>
          <w:rFonts w:ascii="Times New Roman" w:hAnsi="Times New Roman"/>
          <w:sz w:val="24"/>
          <w:szCs w:val="24"/>
          <w:lang w:eastAsia="ru-RU"/>
        </w:rPr>
        <w:t>Сроки приема предложений: ___________________________________________</w:t>
      </w:r>
    </w:p>
    <w:p w:rsidR="00C3114A" w:rsidRPr="00E32611" w:rsidRDefault="00C3114A" w:rsidP="00F4104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2611">
        <w:rPr>
          <w:rFonts w:ascii="Times New Roman" w:hAnsi="Times New Roman"/>
          <w:sz w:val="24"/>
          <w:szCs w:val="24"/>
          <w:lang w:eastAsia="ru-RU"/>
        </w:rPr>
        <w:t>Место размещения уведомления о подготовке проекта нормативного правового</w:t>
      </w:r>
    </w:p>
    <w:p w:rsidR="00C3114A" w:rsidRPr="00E32611" w:rsidRDefault="00C3114A" w:rsidP="00F4104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2611">
        <w:rPr>
          <w:rFonts w:ascii="Times New Roman" w:hAnsi="Times New Roman"/>
          <w:sz w:val="24"/>
          <w:szCs w:val="24"/>
          <w:lang w:eastAsia="ru-RU"/>
        </w:rPr>
        <w:t>акта в информационно-телекоммуникационной сети Интернет (полный электронный адрес): __________________________________________________.</w:t>
      </w:r>
    </w:p>
    <w:p w:rsidR="00C3114A" w:rsidRPr="00E32611" w:rsidRDefault="00C3114A" w:rsidP="00F4104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2611">
        <w:rPr>
          <w:rFonts w:ascii="Times New Roman" w:hAnsi="Times New Roman"/>
          <w:sz w:val="24"/>
          <w:szCs w:val="24"/>
          <w:lang w:eastAsia="ru-RU"/>
        </w:rPr>
        <w:t>Все поступившие предложения будут рассмотрены. Свод предложений будет разм</w:t>
      </w:r>
      <w:r w:rsidRPr="00E32611">
        <w:rPr>
          <w:rFonts w:ascii="Times New Roman" w:hAnsi="Times New Roman"/>
          <w:sz w:val="24"/>
          <w:szCs w:val="24"/>
          <w:lang w:eastAsia="ru-RU"/>
        </w:rPr>
        <w:t>е</w:t>
      </w:r>
      <w:r w:rsidRPr="00E32611">
        <w:rPr>
          <w:rFonts w:ascii="Times New Roman" w:hAnsi="Times New Roman"/>
          <w:sz w:val="24"/>
          <w:szCs w:val="24"/>
          <w:lang w:eastAsia="ru-RU"/>
        </w:rPr>
        <w:t>щен на сайте ____________________ не позднее ________________</w:t>
      </w:r>
    </w:p>
    <w:p w:rsidR="00C3114A" w:rsidRPr="00E32611" w:rsidRDefault="00C3114A" w:rsidP="00F4104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2611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(адрес официального сайта)                         (число, месяц, год)</w:t>
      </w:r>
    </w:p>
    <w:p w:rsidR="00C3114A" w:rsidRPr="00E32611" w:rsidRDefault="00C3114A" w:rsidP="00F4104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2611">
        <w:rPr>
          <w:rFonts w:ascii="Times New Roman" w:hAnsi="Times New Roman"/>
          <w:sz w:val="24"/>
          <w:szCs w:val="24"/>
          <w:lang w:eastAsia="ru-RU"/>
        </w:rPr>
        <w:t>Иная информация по решению уполномоченного органа, относящаяся к сведениям о предлагаемом правовом регулировании: ______________________</w:t>
      </w:r>
    </w:p>
    <w:p w:rsidR="00C3114A" w:rsidRPr="00E32611" w:rsidRDefault="00C3114A" w:rsidP="00F4104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2611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(место для текстового описания)</w:t>
      </w:r>
    </w:p>
    <w:p w:rsidR="00C3114A" w:rsidRPr="00E32611" w:rsidRDefault="00C3114A" w:rsidP="00F4104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C3114A" w:rsidRPr="00E32611" w:rsidRDefault="00C3114A" w:rsidP="00F4104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Наименование должности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руководителя уполномоченного органа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_________________________                         _____________          ______________________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(инициалы, фамилия)                                         (дата)                                   (подпись)</w:t>
      </w:r>
    </w:p>
    <w:p w:rsidR="00C3114A" w:rsidRPr="00E32611" w:rsidRDefault="00C3114A" w:rsidP="00F410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3114A" w:rsidRPr="00E32611" w:rsidRDefault="00C3114A" w:rsidP="00F4104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C3114A" w:rsidRPr="00E32611" w:rsidRDefault="00C3114A" w:rsidP="00F4104A">
      <w:pPr>
        <w:spacing w:after="0" w:line="240" w:lineRule="auto"/>
        <w:ind w:left="6360"/>
        <w:rPr>
          <w:rFonts w:ascii="Times New Roman" w:hAnsi="Times New Roman"/>
          <w:sz w:val="24"/>
          <w:szCs w:val="24"/>
          <w:lang w:eastAsia="ru-RU"/>
        </w:rPr>
      </w:pPr>
    </w:p>
    <w:p w:rsidR="00C3114A" w:rsidRPr="00E32611" w:rsidRDefault="00C3114A" w:rsidP="00F4104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C3114A" w:rsidRPr="00E32611" w:rsidRDefault="00C3114A" w:rsidP="00F4104A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Приложение № 2</w:t>
      </w:r>
    </w:p>
    <w:p w:rsidR="00C3114A" w:rsidRPr="00E32611" w:rsidRDefault="00C3114A" w:rsidP="00F4104A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к Порядку проведения оценки</w:t>
      </w:r>
    </w:p>
    <w:p w:rsidR="00C3114A" w:rsidRPr="00E32611" w:rsidRDefault="00C3114A" w:rsidP="00F4104A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регулирующего воздействия</w:t>
      </w:r>
    </w:p>
    <w:p w:rsidR="00C3114A" w:rsidRPr="00E32611" w:rsidRDefault="00C3114A" w:rsidP="00F4104A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 xml:space="preserve">проектов нормативных правовых </w:t>
      </w:r>
      <w:r>
        <w:rPr>
          <w:rFonts w:ascii="Times New Roman" w:hAnsi="Times New Roman"/>
          <w:sz w:val="28"/>
          <w:szCs w:val="28"/>
          <w:lang w:eastAsia="ru-RU"/>
        </w:rPr>
        <w:t xml:space="preserve">     </w:t>
      </w:r>
      <w:r w:rsidRPr="00E32611">
        <w:rPr>
          <w:rFonts w:ascii="Times New Roman" w:hAnsi="Times New Roman"/>
          <w:sz w:val="28"/>
          <w:szCs w:val="28"/>
          <w:lang w:eastAsia="ru-RU"/>
        </w:rPr>
        <w:t xml:space="preserve">   актов муниципального образования</w:t>
      </w:r>
    </w:p>
    <w:p w:rsidR="00C3114A" w:rsidRPr="00E32611" w:rsidRDefault="00C3114A" w:rsidP="00F4104A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Щербиновский район</w:t>
      </w:r>
    </w:p>
    <w:p w:rsidR="00C3114A" w:rsidRPr="00E32611" w:rsidRDefault="00C3114A" w:rsidP="00F410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3114A" w:rsidRPr="00E32611" w:rsidRDefault="00C3114A" w:rsidP="00F4104A">
      <w:pPr>
        <w:spacing w:after="0" w:line="240" w:lineRule="auto"/>
        <w:ind w:left="600" w:right="518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3114A" w:rsidRPr="00E32611" w:rsidRDefault="00C3114A" w:rsidP="00F4104A">
      <w:pPr>
        <w:spacing w:after="0" w:line="240" w:lineRule="auto"/>
        <w:ind w:left="600" w:right="518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ФОРМА</w:t>
      </w:r>
    </w:p>
    <w:p w:rsidR="00C3114A" w:rsidRPr="00E32611" w:rsidRDefault="00C3114A" w:rsidP="00F4104A">
      <w:pPr>
        <w:spacing w:after="0" w:line="240" w:lineRule="auto"/>
        <w:ind w:left="600" w:right="518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32611">
        <w:rPr>
          <w:rFonts w:ascii="Times New Roman" w:hAnsi="Times New Roman"/>
          <w:b/>
          <w:sz w:val="24"/>
          <w:szCs w:val="24"/>
          <w:lang w:eastAsia="ru-RU"/>
        </w:rPr>
        <w:t xml:space="preserve">перечня вопросов для проведения обсуждения предлагаемого </w:t>
      </w:r>
    </w:p>
    <w:p w:rsidR="00C3114A" w:rsidRPr="00E32611" w:rsidRDefault="00C3114A" w:rsidP="00F4104A">
      <w:pPr>
        <w:spacing w:after="0" w:line="240" w:lineRule="auto"/>
        <w:ind w:left="600" w:right="518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32611">
        <w:rPr>
          <w:rFonts w:ascii="Times New Roman" w:hAnsi="Times New Roman"/>
          <w:b/>
          <w:sz w:val="24"/>
          <w:szCs w:val="24"/>
          <w:lang w:eastAsia="ru-RU"/>
        </w:rPr>
        <w:t>правового регулирования и проведения публичных консультаций по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         </w:t>
      </w:r>
      <w:r w:rsidRPr="00E32611">
        <w:rPr>
          <w:rFonts w:ascii="Times New Roman" w:hAnsi="Times New Roman"/>
          <w:b/>
          <w:sz w:val="24"/>
          <w:szCs w:val="24"/>
          <w:lang w:eastAsia="ru-RU"/>
        </w:rPr>
        <w:t xml:space="preserve"> проектам 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муниципальных </w:t>
      </w:r>
      <w:r w:rsidRPr="00E32611">
        <w:rPr>
          <w:rFonts w:ascii="Times New Roman" w:hAnsi="Times New Roman"/>
          <w:b/>
          <w:sz w:val="24"/>
          <w:szCs w:val="24"/>
          <w:lang w:eastAsia="ru-RU"/>
        </w:rPr>
        <w:t>нормативных правовых актов</w:t>
      </w:r>
    </w:p>
    <w:p w:rsidR="00C3114A" w:rsidRPr="00E32611" w:rsidRDefault="00C3114A" w:rsidP="00F4104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729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729"/>
      </w:tblGrid>
      <w:tr w:rsidR="00C3114A" w:rsidRPr="00E32611" w:rsidTr="00EB2CC8">
        <w:tc>
          <w:tcPr>
            <w:tcW w:w="9729" w:type="dxa"/>
            <w:tcBorders>
              <w:top w:val="single" w:sz="4" w:space="0" w:color="auto"/>
              <w:bottom w:val="nil"/>
            </w:tcBorders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Примерная форма перечня вопросов</w:t>
            </w:r>
          </w:p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для проведения обсуждения предлагаемого правового регулирования и проведения публичных консультаций</w:t>
            </w:r>
          </w:p>
        </w:tc>
      </w:tr>
      <w:tr w:rsidR="00C3114A" w:rsidRPr="00E32611" w:rsidTr="00EB2CC8">
        <w:tc>
          <w:tcPr>
            <w:tcW w:w="9729" w:type="dxa"/>
            <w:tcBorders>
              <w:top w:val="nil"/>
            </w:tcBorders>
            <w:vAlign w:val="bottom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Пожалуйста, заполните и направьте данную форму по электронной почте на адрес (указание адреса электронной почты ответственного должностного лица) не позднее (дата). Разработчик не будет рассматривать предложения, направленные после указанного срока, а также направленные не в соответствии с настоящей формой</w:t>
            </w:r>
          </w:p>
        </w:tc>
      </w:tr>
      <w:tr w:rsidR="00C3114A" w:rsidRPr="00E32611" w:rsidTr="00EB2CC8">
        <w:tblPrEx>
          <w:tblBorders>
            <w:left w:val="none" w:sz="0" w:space="0" w:color="auto"/>
            <w:right w:val="none" w:sz="0" w:space="0" w:color="auto"/>
            <w:insideH w:val="single" w:sz="4" w:space="0" w:color="auto"/>
          </w:tblBorders>
        </w:tblPrEx>
        <w:tc>
          <w:tcPr>
            <w:tcW w:w="9729" w:type="dxa"/>
            <w:tcBorders>
              <w:left w:val="nil"/>
              <w:right w:val="nil"/>
            </w:tcBorders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3114A" w:rsidRPr="00E32611" w:rsidTr="00EB2CC8">
        <w:tblPrEx>
          <w:tblBorders>
            <w:insideH w:val="single" w:sz="4" w:space="0" w:color="auto"/>
          </w:tblBorders>
        </w:tblPrEx>
        <w:tc>
          <w:tcPr>
            <w:tcW w:w="9729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информация:</w:t>
            </w:r>
          </w:p>
          <w:p w:rsidR="00C3114A" w:rsidRPr="00E32611" w:rsidRDefault="00C3114A" w:rsidP="00EB2C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________________________________________________________</w:t>
            </w:r>
          </w:p>
          <w:p w:rsidR="00C3114A" w:rsidRPr="00E32611" w:rsidRDefault="00C3114A" w:rsidP="00EB2C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наименование организации</w:t>
            </w:r>
          </w:p>
          <w:p w:rsidR="00C3114A" w:rsidRPr="00E32611" w:rsidRDefault="00C3114A" w:rsidP="00EB2C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________________________________________________________</w:t>
            </w:r>
          </w:p>
          <w:p w:rsidR="00C3114A" w:rsidRPr="00E32611" w:rsidRDefault="00C3114A" w:rsidP="00EB2C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сфера деятельности</w:t>
            </w:r>
          </w:p>
          <w:p w:rsidR="00C3114A" w:rsidRPr="00E32611" w:rsidRDefault="00C3114A" w:rsidP="00EB2C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________________________________________________________</w:t>
            </w:r>
          </w:p>
          <w:p w:rsidR="00C3114A" w:rsidRPr="00E32611" w:rsidRDefault="00C3114A" w:rsidP="00EB2C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lastRenderedPageBreak/>
              <w:t>Ф.И.О. контактного лица</w:t>
            </w:r>
          </w:p>
          <w:p w:rsidR="00C3114A" w:rsidRPr="00E32611" w:rsidRDefault="00C3114A" w:rsidP="00EB2C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________________________________________________________</w:t>
            </w:r>
          </w:p>
          <w:p w:rsidR="00C3114A" w:rsidRPr="00E32611" w:rsidRDefault="00C3114A" w:rsidP="00EB2C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номер контактного телефона</w:t>
            </w:r>
          </w:p>
          <w:p w:rsidR="00C3114A" w:rsidRPr="00E32611" w:rsidRDefault="00C3114A" w:rsidP="00EB2C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________________________________________________________</w:t>
            </w:r>
          </w:p>
          <w:p w:rsidR="00C3114A" w:rsidRPr="00E32611" w:rsidRDefault="00C3114A" w:rsidP="00EB2C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адрес электронной почты</w:t>
            </w:r>
          </w:p>
        </w:tc>
      </w:tr>
      <w:tr w:rsidR="00C3114A" w:rsidRPr="00E32611" w:rsidTr="00EB2CC8">
        <w:tblPrEx>
          <w:tblBorders>
            <w:left w:val="none" w:sz="0" w:space="0" w:color="auto"/>
            <w:right w:val="none" w:sz="0" w:space="0" w:color="auto"/>
            <w:insideH w:val="single" w:sz="4" w:space="0" w:color="auto"/>
          </w:tblBorders>
        </w:tblPrEx>
        <w:tc>
          <w:tcPr>
            <w:tcW w:w="9729" w:type="dxa"/>
            <w:tcBorders>
              <w:left w:val="nil"/>
              <w:right w:val="nil"/>
            </w:tcBorders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1. На решение какой проблемы, на Ваш взгляд, направлено предлагаемое правовое регулирование? Актуальна ли данная проблема сегодня?</w:t>
            </w:r>
          </w:p>
        </w:tc>
      </w:tr>
      <w:tr w:rsidR="00C3114A" w:rsidRPr="00E32611" w:rsidTr="00EB2CC8">
        <w:tblPrEx>
          <w:tblBorders>
            <w:insideH w:val="single" w:sz="4" w:space="0" w:color="auto"/>
          </w:tblBorders>
        </w:tblPrEx>
        <w:tc>
          <w:tcPr>
            <w:tcW w:w="9729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3114A" w:rsidRPr="00E32611" w:rsidTr="00EB2CC8">
        <w:tblPrEx>
          <w:tblBorders>
            <w:left w:val="none" w:sz="0" w:space="0" w:color="auto"/>
            <w:right w:val="none" w:sz="0" w:space="0" w:color="auto"/>
            <w:insideH w:val="single" w:sz="4" w:space="0" w:color="auto"/>
          </w:tblBorders>
        </w:tblPrEx>
        <w:tc>
          <w:tcPr>
            <w:tcW w:w="9729" w:type="dxa"/>
            <w:tcBorders>
              <w:left w:val="nil"/>
              <w:right w:val="nil"/>
            </w:tcBorders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2. Обосновал ли разработчик необходимость правового вмешательства? Соответств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ет ли цель предлагаемого правового регулирования проблеме, на решение которой оно н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правлено? Достигнет ли, на Ваш взгляд, предлагаемое правовое регулирование тех целей, на которые оно направлено?</w:t>
            </w:r>
          </w:p>
        </w:tc>
      </w:tr>
      <w:tr w:rsidR="00C3114A" w:rsidRPr="00E32611" w:rsidTr="00EB2CC8">
        <w:tblPrEx>
          <w:tblBorders>
            <w:insideH w:val="single" w:sz="4" w:space="0" w:color="auto"/>
          </w:tblBorders>
        </w:tblPrEx>
        <w:tc>
          <w:tcPr>
            <w:tcW w:w="9729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3114A" w:rsidRPr="00E32611" w:rsidTr="00EB2CC8">
        <w:tblPrEx>
          <w:tblBorders>
            <w:left w:val="none" w:sz="0" w:space="0" w:color="auto"/>
            <w:right w:val="none" w:sz="0" w:space="0" w:color="auto"/>
            <w:insideH w:val="single" w:sz="4" w:space="0" w:color="auto"/>
          </w:tblBorders>
        </w:tblPrEx>
        <w:tc>
          <w:tcPr>
            <w:tcW w:w="9729" w:type="dxa"/>
            <w:tcBorders>
              <w:left w:val="nil"/>
              <w:right w:val="nil"/>
            </w:tcBorders>
          </w:tcPr>
          <w:p w:rsidR="00C3114A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3. Является ли выбранный вариант решения проблемы оптимальным (в том числе с точки зрения выгод и издержек для общества в целом)?</w:t>
            </w:r>
          </w:p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3114A" w:rsidRPr="00E32611" w:rsidRDefault="00BC2CD5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2CD5">
              <w:rPr>
                <w:noProof/>
                <w:lang w:eastAsia="ru-RU"/>
              </w:rPr>
              <w:pict>
                <v:rect id="Прямоугольник 1" o:spid="_x0000_s1026" style="position:absolute;left:0;text-align:left;margin-left:-5.2pt;margin-top:29.5pt;width:495pt;height:27.75pt;z-index: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" strokecolor="white" strokeweight="2pt"/>
              </w:pict>
            </w:r>
            <w:r w:rsidR="00C3114A"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Существуют ли иные варианты достижения заявленных целей правового регулиров</w:t>
            </w:r>
            <w:r w:rsidR="00C3114A"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="00C3114A"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ния? Если да - выделите те из них, которые, по Вашему мнению, были бы менее затратны и (или) более эффективны.</w:t>
            </w:r>
          </w:p>
        </w:tc>
      </w:tr>
      <w:tr w:rsidR="00C3114A" w:rsidRPr="00E32611" w:rsidTr="00EB2CC8">
        <w:tblPrEx>
          <w:tblBorders>
            <w:insideH w:val="single" w:sz="4" w:space="0" w:color="auto"/>
          </w:tblBorders>
        </w:tblPrEx>
        <w:tc>
          <w:tcPr>
            <w:tcW w:w="9729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3114A" w:rsidRPr="00E32611" w:rsidTr="00EB2CC8">
        <w:tblPrEx>
          <w:tblBorders>
            <w:left w:val="none" w:sz="0" w:space="0" w:color="auto"/>
            <w:right w:val="none" w:sz="0" w:space="0" w:color="auto"/>
            <w:insideH w:val="single" w:sz="4" w:space="0" w:color="auto"/>
          </w:tblBorders>
        </w:tblPrEx>
        <w:tc>
          <w:tcPr>
            <w:tcW w:w="9729" w:type="dxa"/>
            <w:tcBorders>
              <w:left w:val="nil"/>
              <w:right w:val="nil"/>
            </w:tcBorders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4. Какие, по Вашей оценке, субъекты предпринимательской 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иной экономической 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деятельности будут затронуты предлагаемым правовым регулированием (по видам субъе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тов, по отраслям, по количеству таких субъектов в муниципальном образовании Щербино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ский район и прочее)?</w:t>
            </w:r>
          </w:p>
        </w:tc>
      </w:tr>
      <w:tr w:rsidR="00C3114A" w:rsidRPr="00E32611" w:rsidTr="00EB2CC8">
        <w:tblPrEx>
          <w:tblBorders>
            <w:insideH w:val="single" w:sz="4" w:space="0" w:color="auto"/>
          </w:tblBorders>
        </w:tblPrEx>
        <w:tc>
          <w:tcPr>
            <w:tcW w:w="9729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3114A" w:rsidRPr="00E32611" w:rsidTr="00EB2CC8">
        <w:tblPrEx>
          <w:tblBorders>
            <w:left w:val="none" w:sz="0" w:space="0" w:color="auto"/>
            <w:right w:val="none" w:sz="0" w:space="0" w:color="auto"/>
            <w:insideH w:val="single" w:sz="4" w:space="0" w:color="auto"/>
          </w:tblBorders>
        </w:tblPrEx>
        <w:tc>
          <w:tcPr>
            <w:tcW w:w="9729" w:type="dxa"/>
            <w:tcBorders>
              <w:left w:val="nil"/>
              <w:right w:val="nil"/>
            </w:tcBorders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5. Повлияет ли введение предлагаемого правового регулирования на конкурентную среду в отрасли, будет ли способствовать изменению расстановки сил в отрасли? Если да, то как? Приведите, по возможности, количественные оценки.</w:t>
            </w:r>
          </w:p>
        </w:tc>
      </w:tr>
      <w:tr w:rsidR="00C3114A" w:rsidRPr="00E32611" w:rsidTr="00EB2CC8">
        <w:tblPrEx>
          <w:tblBorders>
            <w:insideH w:val="single" w:sz="4" w:space="0" w:color="auto"/>
          </w:tblBorders>
        </w:tblPrEx>
        <w:tc>
          <w:tcPr>
            <w:tcW w:w="9729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3114A" w:rsidRPr="00E32611" w:rsidTr="00EB2CC8">
        <w:tblPrEx>
          <w:tblBorders>
            <w:left w:val="none" w:sz="0" w:space="0" w:color="auto"/>
            <w:right w:val="none" w:sz="0" w:space="0" w:color="auto"/>
            <w:insideH w:val="single" w:sz="4" w:space="0" w:color="auto"/>
          </w:tblBorders>
        </w:tblPrEx>
        <w:tc>
          <w:tcPr>
            <w:tcW w:w="9729" w:type="dxa"/>
            <w:tcBorders>
              <w:left w:val="nil"/>
              <w:right w:val="nil"/>
            </w:tcBorders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6. Оцените, насколько полно и точно отражены обязанности, ответственность субъе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тов государственного регулирования, а также насколько понятно прописаны администр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тивные процедуры, реализуемые ответственными отраслевыми (функциональными) орган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ми с правами юридического лица, структурными подразделениями администрации муниц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пального образования Щербиновский район функции и полномочия. Считаете ли Вы, что предлагаемые нормы не соответствуют или противоречат иным действующим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ным 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нормативным правовым актам? Если да, укажите такие нормы 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муниципальные 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но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мативные правовые акты.</w:t>
            </w:r>
          </w:p>
        </w:tc>
      </w:tr>
      <w:tr w:rsidR="00C3114A" w:rsidRPr="00E32611" w:rsidTr="00EB2CC8">
        <w:tblPrEx>
          <w:tblBorders>
            <w:insideH w:val="single" w:sz="4" w:space="0" w:color="auto"/>
          </w:tblBorders>
        </w:tblPrEx>
        <w:trPr>
          <w:trHeight w:val="264"/>
        </w:trPr>
        <w:tc>
          <w:tcPr>
            <w:tcW w:w="9729" w:type="dxa"/>
          </w:tcPr>
          <w:p w:rsidR="00C3114A" w:rsidRPr="00E32611" w:rsidRDefault="00C3114A" w:rsidP="00EB2CC8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3114A" w:rsidRPr="00E32611" w:rsidTr="00EB2CC8">
        <w:tblPrEx>
          <w:tblBorders>
            <w:left w:val="none" w:sz="0" w:space="0" w:color="auto"/>
            <w:right w:val="none" w:sz="0" w:space="0" w:color="auto"/>
            <w:insideH w:val="single" w:sz="4" w:space="0" w:color="auto"/>
          </w:tblBorders>
        </w:tblPrEx>
        <w:tc>
          <w:tcPr>
            <w:tcW w:w="9729" w:type="dxa"/>
            <w:tcBorders>
              <w:left w:val="nil"/>
              <w:right w:val="nil"/>
            </w:tcBorders>
          </w:tcPr>
          <w:p w:rsidR="00C3114A" w:rsidRPr="00E32611" w:rsidRDefault="00C3114A" w:rsidP="00EB2CC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7. Существуют ли в предлагаемом правовом регулировании положения, которые н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обоснованно затрудняют ведение предпринимательской и инвестиционной деятельности? Приведите обоснования по каждому указанному положению, дополнительно определив:</w:t>
            </w:r>
          </w:p>
          <w:p w:rsidR="00C3114A" w:rsidRPr="00E32611" w:rsidRDefault="00C3114A" w:rsidP="00EB2CC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имеется ли смысловое противоречие с целями правового регулирования или сущес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вующей проблемой либо положение не способствует достижению целей регулирования;</w:t>
            </w:r>
          </w:p>
          <w:p w:rsidR="00C3114A" w:rsidRPr="00E32611" w:rsidRDefault="00C3114A" w:rsidP="00EB2CC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имеются ли технические ошибки;</w:t>
            </w:r>
          </w:p>
          <w:p w:rsidR="00C3114A" w:rsidRPr="00E32611" w:rsidRDefault="00C3114A" w:rsidP="00EB2CC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приводит ли исполнение положений правового регулирования к избыточным дейс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виям или, наоборот, ограничивает действия субъектов предпринимательской и инвестиц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онной деятельности;</w:t>
            </w:r>
          </w:p>
          <w:p w:rsidR="00C3114A" w:rsidRPr="00E32611" w:rsidRDefault="00C3114A" w:rsidP="00EB2CC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приводит ли исполнение положения к возникновению избыточных обязанностей для субъектов предпринимательской и инвестиционной деятельности, к необоснованному сущ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ственному росту отдельных видов затрат или появлению новых необоснованных видов з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трат;</w:t>
            </w:r>
          </w:p>
          <w:p w:rsidR="00C3114A" w:rsidRPr="00E32611" w:rsidRDefault="00C3114A" w:rsidP="00EB2CC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устанавливается ли положением необоснованное ограничение выбора субъектов предпринимательской и инвестиционной деятельности существующих или возможных п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ставщиков или потребителей;</w:t>
            </w:r>
          </w:p>
          <w:p w:rsidR="00C3114A" w:rsidRPr="00E32611" w:rsidRDefault="00C3114A" w:rsidP="00EB2CC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создает ли исполнение положений правового регулирования существенные риски в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дения предпринимательской и инвестиционной деятельности, способствует ли возникнов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нию необоснованных прав отраслевых (функциональных) органов администрации муниц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с правами юридических лиц, структурных по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разделений администрации муниципального образования Щербиновский район и должнос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ных лиц, допускает ли возможность избирательного применения норм;</w:t>
            </w:r>
          </w:p>
          <w:p w:rsidR="00C3114A" w:rsidRPr="00E32611" w:rsidRDefault="00C3114A" w:rsidP="00EB2CC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приводит ли к невозможности совершения законных действий предпринимателей или инвесторов (например, в связи с отсутствием требуемой новым правовым регулированием инфраструктуры, организационных или технических условий, технологий);</w:t>
            </w:r>
          </w:p>
          <w:p w:rsidR="00C3114A" w:rsidRPr="00E32611" w:rsidRDefault="00BC2CD5" w:rsidP="00EB2CC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2CD5">
              <w:rPr>
                <w:noProof/>
                <w:lang w:eastAsia="ru-RU"/>
              </w:rPr>
              <w:pict>
                <v:rect id="Прямоугольник 5" o:spid="_x0000_s1027" style="position:absolute;left:0;text-align:left;margin-left:-5.35pt;margin-top:-32.6pt;width:501.75pt;height:11.25pt;z-index: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" strokecolor="white" strokeweight="2pt"/>
              </w:pict>
            </w:r>
            <w:r w:rsidRPr="00BC2CD5">
              <w:rPr>
                <w:noProof/>
                <w:lang w:eastAsia="ru-RU"/>
              </w:rPr>
              <w:pict>
                <v:rect id="Прямоугольник 4" o:spid="_x0000_s1028" style="position:absolute;left:0;text-align:left;margin-left:-4.45pt;margin-top:18.2pt;width:496.5pt;height:9pt;z-index: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" strokecolor="white" strokeweight="2pt"/>
              </w:pict>
            </w:r>
            <w:r w:rsidR="00C3114A"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соответствует ли обычаям деловой практики, сложившейся в отрасли, либо сущес</w:t>
            </w:r>
            <w:r w:rsidR="00C3114A"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="00C3114A"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вующим международным практикам, используемым в данный момент.</w:t>
            </w:r>
          </w:p>
        </w:tc>
      </w:tr>
      <w:tr w:rsidR="00C3114A" w:rsidRPr="00E32611" w:rsidTr="00EB2CC8">
        <w:tblPrEx>
          <w:tblBorders>
            <w:insideH w:val="single" w:sz="4" w:space="0" w:color="auto"/>
          </w:tblBorders>
        </w:tblPrEx>
        <w:tc>
          <w:tcPr>
            <w:tcW w:w="9729" w:type="dxa"/>
          </w:tcPr>
          <w:p w:rsidR="00C3114A" w:rsidRPr="00E32611" w:rsidRDefault="00C3114A" w:rsidP="00EB2CC8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3114A" w:rsidRPr="00E32611" w:rsidTr="00EB2CC8">
        <w:tblPrEx>
          <w:tblBorders>
            <w:left w:val="none" w:sz="0" w:space="0" w:color="auto"/>
            <w:right w:val="none" w:sz="0" w:space="0" w:color="auto"/>
            <w:insideH w:val="single" w:sz="4" w:space="0" w:color="auto"/>
          </w:tblBorders>
        </w:tblPrEx>
        <w:tc>
          <w:tcPr>
            <w:tcW w:w="9729" w:type="dxa"/>
            <w:tcBorders>
              <w:left w:val="nil"/>
              <w:right w:val="nil"/>
            </w:tcBorders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8. К каким последствиям может привести принятие нового правового регулирования в части невозможности исполнения физическими и юридическими лицами дополнительных обязанностей, возникновения избыточных административных и иных ограничений и обяза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ностей в сфере предпринимательской и инвестиционной деятельности? Приведите конкре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ные примеры.</w:t>
            </w:r>
          </w:p>
        </w:tc>
      </w:tr>
      <w:tr w:rsidR="00C3114A" w:rsidRPr="00E32611" w:rsidTr="00EB2CC8">
        <w:tblPrEx>
          <w:tblBorders>
            <w:insideH w:val="single" w:sz="4" w:space="0" w:color="auto"/>
          </w:tblBorders>
        </w:tblPrEx>
        <w:tc>
          <w:tcPr>
            <w:tcW w:w="9729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3114A" w:rsidRPr="00E32611" w:rsidTr="00EB2CC8">
        <w:tblPrEx>
          <w:tblBorders>
            <w:left w:val="none" w:sz="0" w:space="0" w:color="auto"/>
            <w:right w:val="none" w:sz="0" w:space="0" w:color="auto"/>
            <w:insideH w:val="single" w:sz="4" w:space="0" w:color="auto"/>
          </w:tblBorders>
        </w:tblPrEx>
        <w:tc>
          <w:tcPr>
            <w:tcW w:w="9729" w:type="dxa"/>
            <w:tcBorders>
              <w:left w:val="nil"/>
              <w:right w:val="nil"/>
            </w:tcBorders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9. Оцените издержки (упущенную выгоду) субъектов предпринимательской и инв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стиционной деятельности, возникающие при введении предлагаемого регулирования.</w:t>
            </w:r>
          </w:p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Отдельно укажите временные издержки, которые понесут субъекты предприним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тельской и инвестиционной деятельности вследствие необходимости соблюдения админис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ративных процедур, предусмотренных проектом предлагаемого правового регулирования. Какие из указанных издержек Вы считаете избыточными (бесполезными) и почему? Если возможно, оцените затраты по выполнению вновь вводимых требований количественно (в часах рабочего времени, в денежном эквиваленте и прочее).</w:t>
            </w:r>
          </w:p>
        </w:tc>
      </w:tr>
      <w:tr w:rsidR="00C3114A" w:rsidRPr="00E32611" w:rsidTr="00EB2CC8">
        <w:tblPrEx>
          <w:tblBorders>
            <w:insideH w:val="single" w:sz="4" w:space="0" w:color="auto"/>
          </w:tblBorders>
        </w:tblPrEx>
        <w:tc>
          <w:tcPr>
            <w:tcW w:w="9729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3114A" w:rsidRPr="00E32611" w:rsidTr="00EB2CC8">
        <w:tblPrEx>
          <w:tblBorders>
            <w:left w:val="none" w:sz="0" w:space="0" w:color="auto"/>
            <w:right w:val="none" w:sz="0" w:space="0" w:color="auto"/>
            <w:insideH w:val="single" w:sz="4" w:space="0" w:color="auto"/>
          </w:tblBorders>
        </w:tblPrEx>
        <w:tc>
          <w:tcPr>
            <w:tcW w:w="9729" w:type="dxa"/>
            <w:tcBorders>
              <w:left w:val="nil"/>
              <w:right w:val="nil"/>
            </w:tcBorders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10. Какие, на Ваш взгляд, могут возникнуть проблемы и трудности в осуществлении контроля за соблюдением требований и норм, вводимых данным нормативным актом? Явл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ется ли предлагаемое правовое регулирование недискриминационным по отношению ко всем его адресатам, то есть все ли потенциальные адресаты правового регулирования ок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жутся в одинаковых условиях после его введения?</w:t>
            </w:r>
          </w:p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Предусмотрен ли в нем механизм защиты прав хозяйствующих субъектов?</w:t>
            </w:r>
          </w:p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Существуют ли, на Ваш взгляд, особенности при контроле за соблюдением требов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ний вновь вводимого правового регулирования различными группами адресатов регулир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вания?</w:t>
            </w:r>
          </w:p>
        </w:tc>
      </w:tr>
      <w:tr w:rsidR="00C3114A" w:rsidRPr="00E32611" w:rsidTr="00EB2CC8">
        <w:tblPrEx>
          <w:tblBorders>
            <w:insideH w:val="single" w:sz="4" w:space="0" w:color="auto"/>
          </w:tblBorders>
        </w:tblPrEx>
        <w:tc>
          <w:tcPr>
            <w:tcW w:w="9729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3114A" w:rsidRPr="00E32611" w:rsidTr="00EB2CC8">
        <w:tblPrEx>
          <w:tblBorders>
            <w:left w:val="none" w:sz="0" w:space="0" w:color="auto"/>
            <w:right w:val="none" w:sz="0" w:space="0" w:color="auto"/>
            <w:insideH w:val="single" w:sz="4" w:space="0" w:color="auto"/>
          </w:tblBorders>
        </w:tblPrEx>
        <w:tc>
          <w:tcPr>
            <w:tcW w:w="9729" w:type="dxa"/>
            <w:tcBorders>
              <w:left w:val="nil"/>
              <w:right w:val="nil"/>
            </w:tcBorders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11. Требуется ли переходный период для вступления в силу предлагаемого правового регулирования (если да, какова его продолжительность), какие ограничения по срокам вв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дения нового правового регулирования необходимо учесть?</w:t>
            </w:r>
          </w:p>
        </w:tc>
      </w:tr>
      <w:tr w:rsidR="00C3114A" w:rsidRPr="00E32611" w:rsidTr="00EB2CC8">
        <w:tblPrEx>
          <w:tblBorders>
            <w:insideH w:val="single" w:sz="4" w:space="0" w:color="auto"/>
          </w:tblBorders>
        </w:tblPrEx>
        <w:tc>
          <w:tcPr>
            <w:tcW w:w="9729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3114A" w:rsidRPr="00E32611" w:rsidTr="00EB2CC8">
        <w:tblPrEx>
          <w:tblBorders>
            <w:left w:val="none" w:sz="0" w:space="0" w:color="auto"/>
            <w:right w:val="none" w:sz="0" w:space="0" w:color="auto"/>
            <w:insideH w:val="single" w:sz="4" w:space="0" w:color="auto"/>
          </w:tblBorders>
        </w:tblPrEx>
        <w:tc>
          <w:tcPr>
            <w:tcW w:w="9729" w:type="dxa"/>
            <w:tcBorders>
              <w:left w:val="nil"/>
              <w:right w:val="nil"/>
            </w:tcBorders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12. Какие, на Ваш взгляд, целесообразно применить исключения по введению прав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вого регулирования в отношении отдельных групп лиц? Приведите соответствующее обо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нование.</w:t>
            </w:r>
          </w:p>
        </w:tc>
      </w:tr>
      <w:tr w:rsidR="00C3114A" w:rsidRPr="00E32611" w:rsidTr="00EB2CC8">
        <w:tblPrEx>
          <w:tblBorders>
            <w:insideH w:val="single" w:sz="4" w:space="0" w:color="auto"/>
          </w:tblBorders>
        </w:tblPrEx>
        <w:tc>
          <w:tcPr>
            <w:tcW w:w="9729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3114A" w:rsidRPr="00E32611" w:rsidTr="00EB2CC8">
        <w:tblPrEx>
          <w:tblBorders>
            <w:left w:val="none" w:sz="0" w:space="0" w:color="auto"/>
            <w:right w:val="none" w:sz="0" w:space="0" w:color="auto"/>
            <w:insideH w:val="single" w:sz="4" w:space="0" w:color="auto"/>
          </w:tblBorders>
        </w:tblPrEx>
        <w:tc>
          <w:tcPr>
            <w:tcW w:w="9729" w:type="dxa"/>
            <w:tcBorders>
              <w:left w:val="nil"/>
              <w:right w:val="nil"/>
            </w:tcBorders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13. Специальные вопросы, касающиеся конкретных положений и норм  предлагаем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го правового регулирования, которые разработчику необходимо прояснить:</w:t>
            </w:r>
          </w:p>
        </w:tc>
      </w:tr>
      <w:tr w:rsidR="00C3114A" w:rsidRPr="00E32611" w:rsidTr="00EB2CC8">
        <w:tblPrEx>
          <w:tblBorders>
            <w:insideH w:val="single" w:sz="4" w:space="0" w:color="auto"/>
          </w:tblBorders>
        </w:tblPrEx>
        <w:tc>
          <w:tcPr>
            <w:tcW w:w="9729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3114A" w:rsidRPr="00E32611" w:rsidTr="00EB2CC8">
        <w:tblPrEx>
          <w:tblBorders>
            <w:left w:val="none" w:sz="0" w:space="0" w:color="auto"/>
            <w:right w:val="none" w:sz="0" w:space="0" w:color="auto"/>
            <w:insideH w:val="single" w:sz="4" w:space="0" w:color="auto"/>
          </w:tblBorders>
        </w:tblPrEx>
        <w:tc>
          <w:tcPr>
            <w:tcW w:w="9729" w:type="dxa"/>
            <w:tcBorders>
              <w:left w:val="nil"/>
              <w:right w:val="nil"/>
            </w:tcBorders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3114A" w:rsidRPr="00E32611" w:rsidRDefault="00BC2CD5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2CD5">
              <w:rPr>
                <w:noProof/>
                <w:lang w:eastAsia="ru-RU"/>
              </w:rPr>
              <w:pict>
                <v:rect id="Прямоугольник 6" o:spid="_x0000_s1029" style="position:absolute;left:0;text-align:left;margin-left:-17.95pt;margin-top:-29.95pt;width:505.5pt;height:14.25pt;z-index: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" stroked="f" strokeweight="2pt"/>
              </w:pict>
            </w:r>
            <w:r w:rsidRPr="00BC2CD5">
              <w:rPr>
                <w:noProof/>
                <w:lang w:eastAsia="ru-RU"/>
              </w:rPr>
              <w:pict>
                <v:rect id="Прямоугольник 7" o:spid="_x0000_s1030" style="position:absolute;left:0;text-align:left;margin-left:-8.95pt;margin-top:-10.55pt;width:505.5pt;height:9pt;z-index: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" strokecolor="white" strokeweight="2pt"/>
              </w:pict>
            </w:r>
            <w:r w:rsidR="00C3114A"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Иные предложения и замечания, которые, по Вашему мнению, целесообразно учесть в ра</w:t>
            </w:r>
            <w:r w:rsidR="00C3114A"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="00C3114A"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ках оценки регулирующего воздействия:</w:t>
            </w:r>
          </w:p>
        </w:tc>
      </w:tr>
      <w:tr w:rsidR="00C3114A" w:rsidRPr="00E32611" w:rsidTr="00EB2CC8">
        <w:tblPrEx>
          <w:tblBorders>
            <w:insideH w:val="single" w:sz="4" w:space="0" w:color="auto"/>
          </w:tblBorders>
        </w:tblPrEx>
        <w:tc>
          <w:tcPr>
            <w:tcW w:w="9729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3114A" w:rsidRPr="00E32611" w:rsidRDefault="00C3114A" w:rsidP="00F4104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C3114A" w:rsidRPr="00E32611" w:rsidRDefault="00C3114A" w:rsidP="00F4104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C3114A" w:rsidRPr="00E32611" w:rsidRDefault="00C3114A" w:rsidP="00F4104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Наименование должности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руководителя уполномоченного органа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_________________________                         _____________          ______________________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(инициалы, фамилия)                                         (дата)                                   (подпись)</w:t>
      </w:r>
    </w:p>
    <w:p w:rsidR="00C3114A" w:rsidRPr="00E32611" w:rsidRDefault="00C3114A" w:rsidP="00F41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3114A" w:rsidRDefault="00C3114A" w:rsidP="009312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C3114A" w:rsidRPr="00E32611" w:rsidRDefault="00C3114A" w:rsidP="00F4104A">
      <w:pPr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Приложение № 3</w:t>
      </w:r>
    </w:p>
    <w:p w:rsidR="00C3114A" w:rsidRPr="00E32611" w:rsidRDefault="00C3114A" w:rsidP="00F4104A">
      <w:pPr>
        <w:spacing w:after="0" w:line="240" w:lineRule="auto"/>
        <w:ind w:left="467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к Порядку проведения оценки</w:t>
      </w:r>
    </w:p>
    <w:p w:rsidR="00C3114A" w:rsidRPr="00E32611" w:rsidRDefault="00C3114A" w:rsidP="00F4104A">
      <w:pPr>
        <w:spacing w:after="0" w:line="240" w:lineRule="auto"/>
        <w:ind w:left="467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регулирующего воздействия</w:t>
      </w:r>
    </w:p>
    <w:p w:rsidR="00C3114A" w:rsidRPr="00E32611" w:rsidRDefault="00C3114A" w:rsidP="00F4104A">
      <w:pPr>
        <w:spacing w:after="0" w:line="240" w:lineRule="auto"/>
        <w:ind w:left="467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 xml:space="preserve">проектов нормативных правовых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</w:t>
      </w:r>
      <w:r w:rsidRPr="00E32611">
        <w:rPr>
          <w:rFonts w:ascii="Times New Roman" w:hAnsi="Times New Roman"/>
          <w:sz w:val="28"/>
          <w:szCs w:val="28"/>
          <w:lang w:eastAsia="ru-RU"/>
        </w:rPr>
        <w:t xml:space="preserve"> актов муниципального образования</w:t>
      </w:r>
    </w:p>
    <w:p w:rsidR="00C3114A" w:rsidRPr="00E32611" w:rsidRDefault="00C3114A" w:rsidP="00F4104A">
      <w:pPr>
        <w:spacing w:after="0" w:line="240" w:lineRule="auto"/>
        <w:ind w:left="467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Щербиновский район</w:t>
      </w:r>
    </w:p>
    <w:p w:rsidR="00C3114A" w:rsidRPr="00E32611" w:rsidRDefault="00C3114A" w:rsidP="00F4104A">
      <w:pPr>
        <w:widowControl w:val="0"/>
        <w:autoSpaceDE w:val="0"/>
        <w:autoSpaceDN w:val="0"/>
        <w:adjustRightInd w:val="0"/>
        <w:spacing w:after="0" w:line="240" w:lineRule="auto"/>
        <w:ind w:left="5387" w:firstLine="54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3114A" w:rsidRPr="00E32611" w:rsidRDefault="00C3114A" w:rsidP="002730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3114A" w:rsidRPr="00E32611" w:rsidRDefault="00C3114A" w:rsidP="00F410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bookmarkStart w:id="6" w:name="P336"/>
      <w:bookmarkEnd w:id="6"/>
      <w:r>
        <w:rPr>
          <w:rFonts w:ascii="Times New Roman" w:hAnsi="Times New Roman"/>
          <w:b/>
          <w:sz w:val="24"/>
          <w:szCs w:val="24"/>
          <w:lang w:eastAsia="ru-RU"/>
        </w:rPr>
        <w:t>СВОДНЫЙ ОТЧЕТ</w:t>
      </w:r>
    </w:p>
    <w:p w:rsidR="00C3114A" w:rsidRPr="00E32611" w:rsidRDefault="00C3114A" w:rsidP="00F410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32611">
        <w:rPr>
          <w:rFonts w:ascii="Times New Roman" w:hAnsi="Times New Roman"/>
          <w:b/>
          <w:sz w:val="24"/>
          <w:szCs w:val="24"/>
          <w:lang w:eastAsia="ru-RU"/>
        </w:rPr>
        <w:t>о результатах проведения оценки регулирующего воздействия</w:t>
      </w:r>
    </w:p>
    <w:p w:rsidR="00C3114A" w:rsidRPr="00E32611" w:rsidRDefault="00C3114A" w:rsidP="00F410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32611">
        <w:rPr>
          <w:rFonts w:ascii="Times New Roman" w:hAnsi="Times New Roman"/>
          <w:b/>
          <w:sz w:val="24"/>
          <w:szCs w:val="24"/>
          <w:lang w:eastAsia="ru-RU"/>
        </w:rPr>
        <w:t>по проекту муниципального нормативного правового акта</w:t>
      </w:r>
    </w:p>
    <w:p w:rsidR="00C3114A" w:rsidRPr="00E32611" w:rsidRDefault="00C3114A" w:rsidP="00F410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3114A" w:rsidRPr="00E32611" w:rsidRDefault="00C3114A" w:rsidP="00F410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bookmarkStart w:id="7" w:name="P340"/>
      <w:bookmarkEnd w:id="7"/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lastRenderedPageBreak/>
        <w:t>1. Общая информация.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1.1. Регулирующий орган: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____________________________________________________________________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            (полное и краткое наименования)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1.2. Вид и наименование проекта </w:t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 xml:space="preserve">муниципального 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нормативного правового акта: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____________________________________________________________________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             (место для текстового описания)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1.3. Предполагаемая дата вступления в силу </w:t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 xml:space="preserve">муниципального 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нормативного правового акта: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____________________________________________________________________</w:t>
      </w:r>
    </w:p>
    <w:p w:rsidR="00C3114A" w:rsidRPr="00E32611" w:rsidRDefault="00C3114A" w:rsidP="00F4104A">
      <w:pPr>
        <w:widowControl w:val="0"/>
        <w:spacing w:after="0" w:line="240" w:lineRule="auto"/>
        <w:jc w:val="center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(указывается дата; если положения вводятся в действие в разное время, то это указывается </w:t>
      </w:r>
    </w:p>
    <w:p w:rsidR="00C3114A" w:rsidRPr="00E32611" w:rsidRDefault="00C3114A" w:rsidP="00F4104A">
      <w:pPr>
        <w:widowControl w:val="0"/>
        <w:spacing w:after="0" w:line="240" w:lineRule="auto"/>
        <w:jc w:val="center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в разделе 11)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1.4. Краткое описание проблемы, на решение которой направлено предлагаемое правовое регулирование: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____________________________________________________________________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              (место для текстового описания)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1.5. Краткое описание целей предлагаемого правового регулирования: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____________________________________________________________________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             (место для текстового описания)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1.6. Краткое описание содержания предлагаемого правового регулирования: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____________________________________________________________________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              (место для текстового описания)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1.6.1. Степень регулирующего воздействия _______________________________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Обоснование степени регулирующего воздействия: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___________________________________________________________________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              (место для текстового описания)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1.7. Контактная информация исполнителя в регулирующем органе: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Ф.И.О. ______________________________________________________________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Должность: __________________________________________________________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Тел.: _________________ Адрес электронной почты: _______________________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2. Описание проблемы, на решение которой направлено предлагаемое правовое регулиров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а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ние: _______________________________________________________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            (место для текстового описания)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2.1. Формулировка проблемы: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____________________________________________________________________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           (место для текстового описания)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2.2. Информация о возникновении, выявлении проблемы и мерах, принятых ранее для ее р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е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шения, достигнутых результатах и затраченных ресурсах: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____________________________________________________________________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            (место для текстового описания)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2.3. Субъекты общественных отношений, заинтересованные в устранении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проблемы, их количественная оценка: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____________________________________________________________________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                    (место для текстового описания)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2.4. Характеристика негативных эффектов, возникающих в связи с наличием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проблемы, их количественная оценка: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____________________________________________________________________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                    (место для текстового описания)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2.5. Причины возникновения проблемы и факторы, поддерживающие ее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существование: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____________________________________________________________________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lastRenderedPageBreak/>
        <w:t xml:space="preserve">                                                        (место для текстового описания)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2.6. Причины невозможности решения проблемы участниками соответствующих отношений самостоятельно, без вмешательства органов местного самоуправления муниципального о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б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разования Щербиновский район: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____________________________________________________________________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                     (место для текстового описания)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2.7. Опыт решения аналогичных проблем в других субъектах Российской Федерации, мун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и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ципальных образованиях Краснодарского края, иностранных государствах: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____________________________________________________________________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                    (место для текстового описания)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2.8. Источники данных: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____________________________________________________________________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                   (место для текстового описания)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2.9. Иная информация о проблеме: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____________________________________________________________________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                   (место для текстового описания)</w:t>
      </w:r>
    </w:p>
    <w:p w:rsidR="00C3114A" w:rsidRPr="00E32611" w:rsidRDefault="00C3114A" w:rsidP="00F410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3114A" w:rsidRPr="00E32611" w:rsidRDefault="00C3114A" w:rsidP="00F410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8" w:name="P403"/>
      <w:bookmarkEnd w:id="8"/>
      <w:r w:rsidRPr="00E32611">
        <w:rPr>
          <w:rFonts w:ascii="Times New Roman" w:hAnsi="Times New Roman"/>
          <w:sz w:val="24"/>
          <w:szCs w:val="24"/>
          <w:lang w:eastAsia="ru-RU"/>
        </w:rPr>
        <w:t>3. Определение целей предлагаемого правового регулирования и индикаторов для оценки их достижения:</w:t>
      </w:r>
    </w:p>
    <w:tbl>
      <w:tblPr>
        <w:tblW w:w="0" w:type="auto"/>
        <w:tblInd w:w="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80"/>
        <w:gridCol w:w="3240"/>
        <w:gridCol w:w="3000"/>
      </w:tblGrid>
      <w:tr w:rsidR="00C3114A" w:rsidRPr="00E32611" w:rsidTr="00EB2CC8">
        <w:tc>
          <w:tcPr>
            <w:tcW w:w="2880" w:type="dxa"/>
            <w:vAlign w:val="center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3.1. Цели предлагаемого правового регулирования</w:t>
            </w:r>
          </w:p>
        </w:tc>
        <w:tc>
          <w:tcPr>
            <w:tcW w:w="3240" w:type="dxa"/>
            <w:vAlign w:val="center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9" w:name="P406"/>
            <w:bookmarkEnd w:id="9"/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3.2. Сроки достижения целей предлагаемого правового р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гулирования</w:t>
            </w:r>
          </w:p>
        </w:tc>
        <w:tc>
          <w:tcPr>
            <w:tcW w:w="3000" w:type="dxa"/>
            <w:vAlign w:val="center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3.3. Периодичность мон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торинга достижения целей предлагаемого правового регулирования</w:t>
            </w:r>
          </w:p>
        </w:tc>
      </w:tr>
      <w:tr w:rsidR="00C3114A" w:rsidRPr="00E32611" w:rsidTr="00EB2CC8">
        <w:tc>
          <w:tcPr>
            <w:tcW w:w="288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4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0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C3114A" w:rsidRPr="00E32611" w:rsidTr="00EB2CC8">
        <w:tc>
          <w:tcPr>
            <w:tcW w:w="288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4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0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C3114A" w:rsidRPr="00E32611" w:rsidTr="00EB2CC8">
        <w:tc>
          <w:tcPr>
            <w:tcW w:w="288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Цель 1</w:t>
            </w:r>
          </w:p>
        </w:tc>
        <w:tc>
          <w:tcPr>
            <w:tcW w:w="324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3114A" w:rsidRPr="00E32611" w:rsidTr="00EB2CC8">
        <w:tc>
          <w:tcPr>
            <w:tcW w:w="288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Цель 2</w:t>
            </w:r>
          </w:p>
        </w:tc>
        <w:tc>
          <w:tcPr>
            <w:tcW w:w="324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3114A" w:rsidRPr="00E32611" w:rsidTr="00EB2CC8">
        <w:tc>
          <w:tcPr>
            <w:tcW w:w="288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Цель 3</w:t>
            </w:r>
          </w:p>
        </w:tc>
        <w:tc>
          <w:tcPr>
            <w:tcW w:w="324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3.4. Действующие </w:t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 xml:space="preserve">муниципальные 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нормативные правовые акты, поручения, другие решения, из которых вытекает необходимость разработки предлагаемого правового регулирования в данной области, которые определяют необходимость постановки указанных целей: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____________________________________________________________________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(указывается нормативный правовой акт более высокого уровня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        либо инициативный порядок разработки)</w:t>
      </w:r>
    </w:p>
    <w:p w:rsidR="00C3114A" w:rsidRPr="00E32611" w:rsidRDefault="00C3114A" w:rsidP="00F410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60"/>
        <w:gridCol w:w="2806"/>
        <w:gridCol w:w="1634"/>
        <w:gridCol w:w="2520"/>
      </w:tblGrid>
      <w:tr w:rsidR="00C3114A" w:rsidRPr="00E32611" w:rsidTr="00EB2CC8">
        <w:tc>
          <w:tcPr>
            <w:tcW w:w="216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3.5. Цели предл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гаемого правового регулирования</w:t>
            </w:r>
          </w:p>
        </w:tc>
        <w:tc>
          <w:tcPr>
            <w:tcW w:w="2806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0" w:name="P427"/>
            <w:bookmarkEnd w:id="10"/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3.6. Индикаторы дост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жения целей предлага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мого правового регул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рования</w:t>
            </w:r>
          </w:p>
        </w:tc>
        <w:tc>
          <w:tcPr>
            <w:tcW w:w="1634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3.7. Единица измерения индикаторов</w:t>
            </w:r>
          </w:p>
        </w:tc>
        <w:tc>
          <w:tcPr>
            <w:tcW w:w="252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1" w:name="P429"/>
            <w:bookmarkEnd w:id="11"/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3.8. Целевые значения индикаторов по годам</w:t>
            </w:r>
          </w:p>
        </w:tc>
      </w:tr>
      <w:tr w:rsidR="00C3114A" w:rsidRPr="00E32611" w:rsidTr="00EB2CC8">
        <w:tc>
          <w:tcPr>
            <w:tcW w:w="216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Цель 1</w:t>
            </w:r>
          </w:p>
        </w:tc>
        <w:tc>
          <w:tcPr>
            <w:tcW w:w="2806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1.1. Индикатор</w:t>
            </w:r>
          </w:p>
        </w:tc>
        <w:tc>
          <w:tcPr>
            <w:tcW w:w="1634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3114A" w:rsidRPr="00E32611" w:rsidTr="00EB2CC8">
        <w:tc>
          <w:tcPr>
            <w:tcW w:w="216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6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3114A" w:rsidRPr="00E32611" w:rsidTr="00EB2CC8">
        <w:tc>
          <w:tcPr>
            <w:tcW w:w="216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Цель 2</w:t>
            </w:r>
          </w:p>
        </w:tc>
        <w:tc>
          <w:tcPr>
            <w:tcW w:w="2806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1.2. Индикатор</w:t>
            </w:r>
          </w:p>
        </w:tc>
        <w:tc>
          <w:tcPr>
            <w:tcW w:w="1634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3114A" w:rsidRPr="00E32611" w:rsidTr="00EB2CC8">
        <w:tc>
          <w:tcPr>
            <w:tcW w:w="216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6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3114A" w:rsidRPr="00E32611" w:rsidRDefault="00C3114A" w:rsidP="00F410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>
        <w:rPr>
          <w:rFonts w:ascii="Times New Roman" w:hAnsi="Times New Roman"/>
          <w:snapToGrid w:val="0"/>
          <w:sz w:val="24"/>
          <w:szCs w:val="24"/>
          <w:lang w:eastAsia="ru-RU"/>
        </w:rPr>
        <w:t>3.6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. Методы расчета индикаторов достижения целей предлагаемого правового регулиров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а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ния, источники информации для расчетов: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____________________________________________________________________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         (место для текстового описания)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>
        <w:rPr>
          <w:rFonts w:ascii="Times New Roman" w:hAnsi="Times New Roman"/>
          <w:snapToGrid w:val="0"/>
          <w:sz w:val="24"/>
          <w:szCs w:val="24"/>
          <w:lang w:eastAsia="ru-RU"/>
        </w:rPr>
        <w:t>3.7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. Оценка затрат на проведение мониторинга достижения целей предлагаемого правового регулирования: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____________________________________________________________________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         (место для текстового описания)</w:t>
      </w:r>
    </w:p>
    <w:p w:rsidR="00C3114A" w:rsidRPr="00E32611" w:rsidRDefault="00C3114A" w:rsidP="00F410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2611">
        <w:rPr>
          <w:rFonts w:ascii="Times New Roman" w:hAnsi="Times New Roman"/>
          <w:sz w:val="24"/>
          <w:szCs w:val="24"/>
          <w:lang w:eastAsia="ru-RU"/>
        </w:rPr>
        <w:t>4. Качественная характеристика и оценка численности потенциальных адресатов пре</w:t>
      </w:r>
      <w:r w:rsidRPr="00E32611">
        <w:rPr>
          <w:rFonts w:ascii="Times New Roman" w:hAnsi="Times New Roman"/>
          <w:sz w:val="24"/>
          <w:szCs w:val="24"/>
          <w:lang w:eastAsia="ru-RU"/>
        </w:rPr>
        <w:t>д</w:t>
      </w:r>
      <w:r w:rsidRPr="00E32611">
        <w:rPr>
          <w:rFonts w:ascii="Times New Roman" w:hAnsi="Times New Roman"/>
          <w:sz w:val="24"/>
          <w:szCs w:val="24"/>
          <w:lang w:eastAsia="ru-RU"/>
        </w:rPr>
        <w:t>лагаемого правового регулирования (их групп):</w:t>
      </w:r>
    </w:p>
    <w:p w:rsidR="00C3114A" w:rsidRPr="00E32611" w:rsidRDefault="00C3114A" w:rsidP="00F410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00"/>
        <w:gridCol w:w="1920"/>
        <w:gridCol w:w="1800"/>
      </w:tblGrid>
      <w:tr w:rsidR="00C3114A" w:rsidRPr="00E32611" w:rsidTr="00EB2CC8">
        <w:trPr>
          <w:trHeight w:val="603"/>
        </w:trPr>
        <w:tc>
          <w:tcPr>
            <w:tcW w:w="540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2" w:name="P458"/>
            <w:bookmarkEnd w:id="12"/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4.1. Группы потенциальных адресатов предлага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мого правового регулирования (краткое описание их качественных характеристик)</w:t>
            </w:r>
          </w:p>
        </w:tc>
        <w:tc>
          <w:tcPr>
            <w:tcW w:w="192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4.2. Количество участников группы</w:t>
            </w:r>
          </w:p>
        </w:tc>
        <w:tc>
          <w:tcPr>
            <w:tcW w:w="180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4.3. Источники данных</w:t>
            </w:r>
          </w:p>
        </w:tc>
      </w:tr>
      <w:tr w:rsidR="00C3114A" w:rsidRPr="00E32611" w:rsidTr="00EB2CC8">
        <w:tc>
          <w:tcPr>
            <w:tcW w:w="540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(Группа 1)</w:t>
            </w:r>
          </w:p>
        </w:tc>
        <w:tc>
          <w:tcPr>
            <w:tcW w:w="192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3114A" w:rsidRPr="00E32611" w:rsidTr="00EB2CC8">
        <w:tc>
          <w:tcPr>
            <w:tcW w:w="540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(Группа 2)</w:t>
            </w:r>
          </w:p>
        </w:tc>
        <w:tc>
          <w:tcPr>
            <w:tcW w:w="192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3114A" w:rsidRPr="00E32611" w:rsidTr="00EB2CC8">
        <w:tc>
          <w:tcPr>
            <w:tcW w:w="540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(Группа 3)</w:t>
            </w:r>
          </w:p>
        </w:tc>
        <w:tc>
          <w:tcPr>
            <w:tcW w:w="192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3114A" w:rsidRPr="00E32611" w:rsidRDefault="00C3114A" w:rsidP="00F410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3114A" w:rsidRPr="00E32611" w:rsidRDefault="00C3114A" w:rsidP="00F410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2611">
        <w:rPr>
          <w:rFonts w:ascii="Times New Roman" w:hAnsi="Times New Roman"/>
          <w:sz w:val="24"/>
          <w:szCs w:val="24"/>
          <w:lang w:eastAsia="ru-RU"/>
        </w:rPr>
        <w:t>5. Изменение функций (полномочий, обязанностей, прав) органов местного самоупра</w:t>
      </w:r>
      <w:r w:rsidRPr="00E32611">
        <w:rPr>
          <w:rFonts w:ascii="Times New Roman" w:hAnsi="Times New Roman"/>
          <w:sz w:val="24"/>
          <w:szCs w:val="24"/>
          <w:lang w:eastAsia="ru-RU"/>
        </w:rPr>
        <w:t>в</w:t>
      </w:r>
      <w:r w:rsidRPr="00E32611">
        <w:rPr>
          <w:rFonts w:ascii="Times New Roman" w:hAnsi="Times New Roman"/>
          <w:sz w:val="24"/>
          <w:szCs w:val="24"/>
          <w:lang w:eastAsia="ru-RU"/>
        </w:rPr>
        <w:t>ления муниципального образования муниципального образования Щербиновский район, а также порядка их реализации в связи с введением предлагаемого правового регулирования:</w:t>
      </w:r>
    </w:p>
    <w:p w:rsidR="00C3114A" w:rsidRPr="00E32611" w:rsidRDefault="00C3114A" w:rsidP="00F410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60"/>
        <w:gridCol w:w="2040"/>
        <w:gridCol w:w="1800"/>
        <w:gridCol w:w="2160"/>
        <w:gridCol w:w="1680"/>
      </w:tblGrid>
      <w:tr w:rsidR="00C3114A" w:rsidRPr="00E32611" w:rsidTr="00EB2CC8">
        <w:trPr>
          <w:trHeight w:val="1084"/>
        </w:trPr>
        <w:tc>
          <w:tcPr>
            <w:tcW w:w="156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3" w:name="P473"/>
            <w:bookmarkEnd w:id="13"/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5.1. Наим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нование функции (полномочия, обязанности или права)</w:t>
            </w:r>
          </w:p>
        </w:tc>
        <w:tc>
          <w:tcPr>
            <w:tcW w:w="204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5.2. Характер функции (н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вая/изменяемая/отменяемая)</w:t>
            </w:r>
          </w:p>
        </w:tc>
        <w:tc>
          <w:tcPr>
            <w:tcW w:w="180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5.3. Предпол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гаемый порядок реализации</w:t>
            </w:r>
          </w:p>
        </w:tc>
        <w:tc>
          <w:tcPr>
            <w:tcW w:w="216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5.4. Оценка изм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нения трудовых затрат (чел./час в год), изменения численности с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трудников (чел.)</w:t>
            </w:r>
          </w:p>
        </w:tc>
        <w:tc>
          <w:tcPr>
            <w:tcW w:w="168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5.5. Оценка изменения п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требностей в других ресу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сах</w:t>
            </w:r>
          </w:p>
        </w:tc>
      </w:tr>
      <w:tr w:rsidR="00C3114A" w:rsidRPr="00E32611" w:rsidTr="00EB2CC8">
        <w:trPr>
          <w:trHeight w:val="164"/>
        </w:trPr>
        <w:tc>
          <w:tcPr>
            <w:tcW w:w="9240" w:type="dxa"/>
            <w:gridSpan w:val="5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1. Наименование органа местного самоуправления</w:t>
            </w:r>
          </w:p>
        </w:tc>
      </w:tr>
      <w:tr w:rsidR="00C3114A" w:rsidRPr="00E32611" w:rsidTr="00EB2CC8">
        <w:trPr>
          <w:trHeight w:val="826"/>
        </w:trPr>
        <w:tc>
          <w:tcPr>
            <w:tcW w:w="156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Функция (полномочие, обязанность или право)</w:t>
            </w:r>
          </w:p>
        </w:tc>
        <w:tc>
          <w:tcPr>
            <w:tcW w:w="204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3114A" w:rsidRPr="00E32611" w:rsidTr="00EB2CC8">
        <w:tc>
          <w:tcPr>
            <w:tcW w:w="156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Функция (полномочие, обязанность или право)</w:t>
            </w:r>
          </w:p>
        </w:tc>
        <w:tc>
          <w:tcPr>
            <w:tcW w:w="204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3114A" w:rsidRPr="00E32611" w:rsidTr="00EB2CC8">
        <w:tc>
          <w:tcPr>
            <w:tcW w:w="9240" w:type="dxa"/>
            <w:gridSpan w:val="5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2. Наименование органа местного самоуправления</w:t>
            </w:r>
          </w:p>
        </w:tc>
      </w:tr>
      <w:tr w:rsidR="00C3114A" w:rsidRPr="00E32611" w:rsidTr="00EB2CC8">
        <w:tc>
          <w:tcPr>
            <w:tcW w:w="156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Функция (полномочие, обязанность 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или право)</w:t>
            </w:r>
          </w:p>
        </w:tc>
        <w:tc>
          <w:tcPr>
            <w:tcW w:w="204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3114A" w:rsidRPr="00E32611" w:rsidTr="00EB2CC8">
        <w:tc>
          <w:tcPr>
            <w:tcW w:w="156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Функция (полномочие, обязанность или право)</w:t>
            </w:r>
          </w:p>
        </w:tc>
        <w:tc>
          <w:tcPr>
            <w:tcW w:w="204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3114A" w:rsidRPr="00E32611" w:rsidRDefault="00C3114A" w:rsidP="00F410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14" w:name="P501"/>
      <w:bookmarkEnd w:id="14"/>
    </w:p>
    <w:p w:rsidR="00C3114A" w:rsidRPr="00E32611" w:rsidRDefault="00C3114A" w:rsidP="00F410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2611">
        <w:rPr>
          <w:rFonts w:ascii="Times New Roman" w:hAnsi="Times New Roman"/>
          <w:sz w:val="24"/>
          <w:szCs w:val="24"/>
          <w:lang w:eastAsia="ru-RU"/>
        </w:rPr>
        <w:t>6. Оценка дополнительных расходов (доходов) местного бюджета (бюджета муниц</w:t>
      </w:r>
      <w:r w:rsidRPr="00E32611">
        <w:rPr>
          <w:rFonts w:ascii="Times New Roman" w:hAnsi="Times New Roman"/>
          <w:sz w:val="24"/>
          <w:szCs w:val="24"/>
          <w:lang w:eastAsia="ru-RU"/>
        </w:rPr>
        <w:t>и</w:t>
      </w:r>
      <w:r w:rsidRPr="00E32611">
        <w:rPr>
          <w:rFonts w:ascii="Times New Roman" w:hAnsi="Times New Roman"/>
          <w:sz w:val="24"/>
          <w:szCs w:val="24"/>
          <w:lang w:eastAsia="ru-RU"/>
        </w:rPr>
        <w:t>пального образования Щербиновский район), связанных с введением предлагаемого прав</w:t>
      </w:r>
      <w:r w:rsidRPr="00E32611">
        <w:rPr>
          <w:rFonts w:ascii="Times New Roman" w:hAnsi="Times New Roman"/>
          <w:sz w:val="24"/>
          <w:szCs w:val="24"/>
          <w:lang w:eastAsia="ru-RU"/>
        </w:rPr>
        <w:t>о</w:t>
      </w:r>
      <w:r w:rsidRPr="00E32611">
        <w:rPr>
          <w:rFonts w:ascii="Times New Roman" w:hAnsi="Times New Roman"/>
          <w:sz w:val="24"/>
          <w:szCs w:val="24"/>
          <w:lang w:eastAsia="ru-RU"/>
        </w:rPr>
        <w:t>вого регулирования:</w:t>
      </w:r>
    </w:p>
    <w:p w:rsidR="00C3114A" w:rsidRPr="00E32611" w:rsidRDefault="00C3114A" w:rsidP="00F410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120"/>
        <w:gridCol w:w="4080"/>
        <w:gridCol w:w="2280"/>
      </w:tblGrid>
      <w:tr w:rsidR="00C3114A" w:rsidRPr="00E32611" w:rsidTr="00EB2CC8">
        <w:tc>
          <w:tcPr>
            <w:tcW w:w="312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6.1. Наименование функции (полномочия, обязанности или права) (в соответствии с подпунктом 5.1 пункта 5 н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стоящего сводного отчета)</w:t>
            </w:r>
          </w:p>
        </w:tc>
        <w:tc>
          <w:tcPr>
            <w:tcW w:w="408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6.2. Виды расходов (возможных п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ступлений местного бюджета (бю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жета муниципального образования Щербиновский район)</w:t>
            </w:r>
          </w:p>
        </w:tc>
        <w:tc>
          <w:tcPr>
            <w:tcW w:w="228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6.3. Количественная оценка расходов и возможных посту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лений, млн. рублей</w:t>
            </w:r>
          </w:p>
        </w:tc>
      </w:tr>
      <w:tr w:rsidR="00C3114A" w:rsidRPr="00E32611" w:rsidTr="00EB2CC8">
        <w:tc>
          <w:tcPr>
            <w:tcW w:w="312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8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C3114A" w:rsidRPr="00E32611" w:rsidTr="00EB2CC8">
        <w:tc>
          <w:tcPr>
            <w:tcW w:w="9480" w:type="dxa"/>
            <w:gridSpan w:val="3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органа местного самоуправления</w:t>
            </w:r>
          </w:p>
        </w:tc>
      </w:tr>
      <w:tr w:rsidR="00C3114A" w:rsidRPr="00E32611" w:rsidTr="00EB2CC8">
        <w:tc>
          <w:tcPr>
            <w:tcW w:w="312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8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C3114A" w:rsidRPr="00E32611" w:rsidTr="00EB2CC8">
        <w:tc>
          <w:tcPr>
            <w:tcW w:w="3120" w:type="dxa"/>
            <w:vMerge w:val="restart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1. Функция (полномочие, обязанность или право)</w:t>
            </w:r>
          </w:p>
        </w:tc>
        <w:tc>
          <w:tcPr>
            <w:tcW w:w="408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Единовременные расходы в _____ г.:</w:t>
            </w:r>
          </w:p>
        </w:tc>
        <w:tc>
          <w:tcPr>
            <w:tcW w:w="228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3114A" w:rsidRPr="00E32611" w:rsidTr="00EB2CC8">
        <w:tc>
          <w:tcPr>
            <w:tcW w:w="3120" w:type="dxa"/>
            <w:vMerge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Периодические расходы за период __________ гг.:</w:t>
            </w:r>
          </w:p>
        </w:tc>
        <w:tc>
          <w:tcPr>
            <w:tcW w:w="228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3114A" w:rsidRPr="00E32611" w:rsidTr="00EB2CC8">
        <w:tc>
          <w:tcPr>
            <w:tcW w:w="3120" w:type="dxa"/>
            <w:vMerge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Возможные доходы за период __________ гг.:</w:t>
            </w:r>
          </w:p>
        </w:tc>
        <w:tc>
          <w:tcPr>
            <w:tcW w:w="228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3114A" w:rsidRPr="00E32611" w:rsidTr="00EB2CC8">
        <w:tc>
          <w:tcPr>
            <w:tcW w:w="3120" w:type="dxa"/>
            <w:vMerge w:val="restart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2. Функция (полномочие, обязанность или право)</w:t>
            </w:r>
          </w:p>
        </w:tc>
        <w:tc>
          <w:tcPr>
            <w:tcW w:w="408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Единовременные расходы в _____ г.:</w:t>
            </w:r>
          </w:p>
        </w:tc>
        <w:tc>
          <w:tcPr>
            <w:tcW w:w="228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3114A" w:rsidRPr="00E32611" w:rsidTr="00EB2CC8">
        <w:tc>
          <w:tcPr>
            <w:tcW w:w="3120" w:type="dxa"/>
            <w:vMerge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Периодические расходы за период __________ гг.:</w:t>
            </w:r>
          </w:p>
        </w:tc>
        <w:tc>
          <w:tcPr>
            <w:tcW w:w="228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3114A" w:rsidRPr="00E32611" w:rsidTr="00EB2CC8">
        <w:tc>
          <w:tcPr>
            <w:tcW w:w="3120" w:type="dxa"/>
            <w:vMerge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Возможные доходы за период __________ гг.:</w:t>
            </w:r>
          </w:p>
        </w:tc>
        <w:tc>
          <w:tcPr>
            <w:tcW w:w="228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3114A" w:rsidRPr="00E32611" w:rsidTr="00EB2CC8">
        <w:tc>
          <w:tcPr>
            <w:tcW w:w="7200" w:type="dxa"/>
            <w:gridSpan w:val="2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Итого единовременные расходы за период __________ гг.:</w:t>
            </w:r>
          </w:p>
        </w:tc>
        <w:tc>
          <w:tcPr>
            <w:tcW w:w="228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3114A" w:rsidRPr="00E32611" w:rsidTr="00EB2CC8">
        <w:tc>
          <w:tcPr>
            <w:tcW w:w="7200" w:type="dxa"/>
            <w:gridSpan w:val="2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Итого периодические расходы за период __________ гг.:</w:t>
            </w:r>
          </w:p>
        </w:tc>
        <w:tc>
          <w:tcPr>
            <w:tcW w:w="228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3114A" w:rsidRPr="00E32611" w:rsidTr="00EB2CC8">
        <w:tc>
          <w:tcPr>
            <w:tcW w:w="7200" w:type="dxa"/>
            <w:gridSpan w:val="2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Итого возможные доходы за период __________ гг.:</w:t>
            </w:r>
          </w:p>
        </w:tc>
        <w:tc>
          <w:tcPr>
            <w:tcW w:w="228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6.4. Другие сведения о дополнительных расходах (доходах) местного бюджета (бюджета м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у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ниципального образования Щербиновский район), возникающих в связи с введением предл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а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гаемого правового регулирования: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__________________________________________________________________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           (место для текстового описания)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6.5. Источники данных: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__________________________________________________________________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          (место для текстового описания)</w:t>
      </w:r>
    </w:p>
    <w:p w:rsidR="00C3114A" w:rsidRPr="00E32611" w:rsidRDefault="00C3114A" w:rsidP="00F410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2611">
        <w:rPr>
          <w:rFonts w:ascii="Times New Roman" w:hAnsi="Times New Roman"/>
          <w:sz w:val="24"/>
          <w:szCs w:val="24"/>
          <w:lang w:eastAsia="ru-RU"/>
        </w:rPr>
        <w:lastRenderedPageBreak/>
        <w:t>7. Изменение обязанностей (ограничений) потенциальных адресатов предлагаемого правового регулирования и связанные с ними дополнительные расходы (доходы):</w:t>
      </w:r>
    </w:p>
    <w:tbl>
      <w:tblPr>
        <w:tblW w:w="0" w:type="auto"/>
        <w:tblInd w:w="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60"/>
        <w:gridCol w:w="3120"/>
        <w:gridCol w:w="2040"/>
        <w:gridCol w:w="1920"/>
      </w:tblGrid>
      <w:tr w:rsidR="00C3114A" w:rsidRPr="00E32611" w:rsidTr="00EB2CC8">
        <w:tc>
          <w:tcPr>
            <w:tcW w:w="216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7.1. Группы поте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циальных адрес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тов предлагаемого правового регул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рования (в соотве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ствии с подпун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том 4.1 пункта 4 настоящего сво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ного отчета)</w:t>
            </w:r>
          </w:p>
        </w:tc>
        <w:tc>
          <w:tcPr>
            <w:tcW w:w="312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7.2. Новые обязанности и ограничения, изменения с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ществующих обязанностей и ограничений, вводимые предлагаемым правовым р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гулированием (с указанием соответствующих полож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ний проекта нормативного правового акта)</w:t>
            </w:r>
          </w:p>
        </w:tc>
        <w:tc>
          <w:tcPr>
            <w:tcW w:w="204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7.3. Описание расходов и во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можных доходов, связанных с вв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дением предл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гаемого правового регулирования</w:t>
            </w:r>
          </w:p>
        </w:tc>
        <w:tc>
          <w:tcPr>
            <w:tcW w:w="192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7.4. Количес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венная оценка, млн. рублей</w:t>
            </w:r>
          </w:p>
        </w:tc>
      </w:tr>
      <w:tr w:rsidR="00C3114A" w:rsidRPr="00E32611" w:rsidTr="00EB2CC8">
        <w:tc>
          <w:tcPr>
            <w:tcW w:w="2160" w:type="dxa"/>
            <w:vMerge w:val="restart"/>
            <w:vAlign w:val="center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Группа 1</w:t>
            </w:r>
          </w:p>
        </w:tc>
        <w:tc>
          <w:tcPr>
            <w:tcW w:w="312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3114A" w:rsidRPr="00E32611" w:rsidTr="00EB2CC8">
        <w:tc>
          <w:tcPr>
            <w:tcW w:w="2160" w:type="dxa"/>
            <w:vMerge/>
          </w:tcPr>
          <w:p w:rsidR="00C3114A" w:rsidRPr="00E32611" w:rsidRDefault="00C3114A" w:rsidP="00EB2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3114A" w:rsidRPr="00E32611" w:rsidTr="00EB2CC8">
        <w:tc>
          <w:tcPr>
            <w:tcW w:w="2160" w:type="dxa"/>
            <w:vMerge w:val="restart"/>
            <w:vAlign w:val="center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Группа 2</w:t>
            </w:r>
          </w:p>
        </w:tc>
        <w:tc>
          <w:tcPr>
            <w:tcW w:w="312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3114A" w:rsidRPr="00E32611" w:rsidTr="00EB2CC8">
        <w:tc>
          <w:tcPr>
            <w:tcW w:w="2160" w:type="dxa"/>
            <w:vMerge/>
          </w:tcPr>
          <w:p w:rsidR="00C3114A" w:rsidRPr="00E32611" w:rsidRDefault="00C3114A" w:rsidP="00EB2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7.5. Издержки и выгоды адресатов предлагаемого правового регулирования, не поддающиеся количественной оценке: ___________________________________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____________________________________________________________________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             (место для текстового описания)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7.6. Источники данных: ________________________________________________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____________________________________________________________________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             (место для текстового описания)</w:t>
      </w:r>
    </w:p>
    <w:p w:rsidR="00C3114A" w:rsidRPr="00E32611" w:rsidRDefault="00C3114A" w:rsidP="00F410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3114A" w:rsidRPr="00E32611" w:rsidRDefault="00C3114A" w:rsidP="00F410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15" w:name="P566"/>
      <w:bookmarkEnd w:id="15"/>
      <w:r w:rsidRPr="00E32611">
        <w:rPr>
          <w:rFonts w:ascii="Times New Roman" w:hAnsi="Times New Roman"/>
          <w:sz w:val="24"/>
          <w:szCs w:val="24"/>
          <w:lang w:eastAsia="ru-RU"/>
        </w:rPr>
        <w:t>8. Оценка рисков неблагоприятных последствий применения предлагаемого правового регулирования:</w:t>
      </w:r>
    </w:p>
    <w:p w:rsidR="00C3114A" w:rsidRPr="00E32611" w:rsidRDefault="00C3114A" w:rsidP="00F410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60"/>
        <w:gridCol w:w="3000"/>
        <w:gridCol w:w="2040"/>
        <w:gridCol w:w="2520"/>
      </w:tblGrid>
      <w:tr w:rsidR="00C3114A" w:rsidRPr="00E32611" w:rsidTr="00EB2CC8">
        <w:tc>
          <w:tcPr>
            <w:tcW w:w="156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8.1. Виды рисков</w:t>
            </w:r>
          </w:p>
        </w:tc>
        <w:tc>
          <w:tcPr>
            <w:tcW w:w="300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8.2. Оценка вероятности наступления неблагоприя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ных последствий</w:t>
            </w:r>
          </w:p>
        </w:tc>
        <w:tc>
          <w:tcPr>
            <w:tcW w:w="204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8.3. Методы ко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троля рисков</w:t>
            </w:r>
          </w:p>
        </w:tc>
        <w:tc>
          <w:tcPr>
            <w:tcW w:w="252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8.4. Степень контроля рисков (полный/ ча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тичный/ отсутствует)</w:t>
            </w:r>
          </w:p>
        </w:tc>
      </w:tr>
      <w:tr w:rsidR="00C3114A" w:rsidRPr="00E32611" w:rsidTr="00EB2CC8">
        <w:tc>
          <w:tcPr>
            <w:tcW w:w="156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Риск 1</w:t>
            </w:r>
          </w:p>
        </w:tc>
        <w:tc>
          <w:tcPr>
            <w:tcW w:w="300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3114A" w:rsidRPr="00E32611" w:rsidTr="00EB2CC8">
        <w:tc>
          <w:tcPr>
            <w:tcW w:w="156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Риск 2</w:t>
            </w:r>
          </w:p>
        </w:tc>
        <w:tc>
          <w:tcPr>
            <w:tcW w:w="300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3114A" w:rsidRPr="00E32611" w:rsidRDefault="00C3114A" w:rsidP="00F410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8.5. Источники данных: _____________________________________________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                                       (место для текстового описания)</w:t>
      </w:r>
    </w:p>
    <w:p w:rsidR="00C3114A" w:rsidRPr="00E32611" w:rsidRDefault="00C3114A" w:rsidP="00F410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2611">
        <w:rPr>
          <w:rFonts w:ascii="Times New Roman" w:hAnsi="Times New Roman"/>
          <w:sz w:val="24"/>
          <w:szCs w:val="24"/>
          <w:lang w:eastAsia="ru-RU"/>
        </w:rPr>
        <w:t>9. Сравнение возможных вариантов решения проблемы:</w:t>
      </w:r>
    </w:p>
    <w:p w:rsidR="00C3114A" w:rsidRPr="00E32611" w:rsidRDefault="00C3114A" w:rsidP="00F410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00"/>
        <w:gridCol w:w="1200"/>
        <w:gridCol w:w="1200"/>
        <w:gridCol w:w="1320"/>
      </w:tblGrid>
      <w:tr w:rsidR="00C3114A" w:rsidRPr="00E32611" w:rsidTr="00EB2CC8">
        <w:tc>
          <w:tcPr>
            <w:tcW w:w="540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120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Вариант 2</w:t>
            </w:r>
          </w:p>
        </w:tc>
        <w:tc>
          <w:tcPr>
            <w:tcW w:w="132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Вариант 3</w:t>
            </w:r>
          </w:p>
        </w:tc>
      </w:tr>
      <w:tr w:rsidR="00C3114A" w:rsidRPr="00E32611" w:rsidTr="00EB2CC8">
        <w:tc>
          <w:tcPr>
            <w:tcW w:w="540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2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C3114A" w:rsidRPr="00E32611" w:rsidTr="00EB2CC8">
        <w:tc>
          <w:tcPr>
            <w:tcW w:w="540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9.1. Содержание варианта решения проблемы</w:t>
            </w:r>
          </w:p>
        </w:tc>
        <w:tc>
          <w:tcPr>
            <w:tcW w:w="120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3114A" w:rsidRPr="00E32611" w:rsidTr="00EB2CC8">
        <w:tc>
          <w:tcPr>
            <w:tcW w:w="540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9.2. Качественная характеристика и оценка дин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мики численности потенциальных адресатов пре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лагаемого правового регулирования в среднесро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ч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ном периоде (1 - 3 года)</w:t>
            </w:r>
          </w:p>
        </w:tc>
        <w:tc>
          <w:tcPr>
            <w:tcW w:w="120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3114A" w:rsidRPr="00E32611" w:rsidTr="00EB2CC8">
        <w:tc>
          <w:tcPr>
            <w:tcW w:w="540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9.3. Оценка дополнительных расходов (доходов) потенциальных адресатов регулирования, связа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ных с введением предлагаемого правового регул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рования</w:t>
            </w:r>
          </w:p>
        </w:tc>
        <w:tc>
          <w:tcPr>
            <w:tcW w:w="120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3114A" w:rsidRPr="00E32611" w:rsidTr="00EB2CC8">
        <w:tc>
          <w:tcPr>
            <w:tcW w:w="540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9.4. Оценка расходов (доходов) местного бюджета (бюджета муниципального образования Щерб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новский район), связанных с введением предл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гаемого правового регулирования</w:t>
            </w:r>
          </w:p>
        </w:tc>
        <w:tc>
          <w:tcPr>
            <w:tcW w:w="120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3114A" w:rsidRPr="00E32611" w:rsidTr="00EB2CC8">
        <w:tc>
          <w:tcPr>
            <w:tcW w:w="540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9.5. Оценка возможности достижения заявленных целей регулирования (пункт 3 настоящего сводн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го отчета) посредством применения рассматрива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мых вариантов предлагаемого правового регул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рования</w:t>
            </w:r>
          </w:p>
        </w:tc>
        <w:tc>
          <w:tcPr>
            <w:tcW w:w="120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3114A" w:rsidRPr="00E32611" w:rsidTr="00EB2CC8">
        <w:tc>
          <w:tcPr>
            <w:tcW w:w="540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9.6. Оценка рисков неблагоприятных последствий</w:t>
            </w:r>
          </w:p>
        </w:tc>
        <w:tc>
          <w:tcPr>
            <w:tcW w:w="120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</w:tcPr>
          <w:p w:rsidR="00C3114A" w:rsidRPr="00E32611" w:rsidRDefault="00C3114A" w:rsidP="00EB2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9.7. Обоснование выбора предпочтительного варианта решения выявленной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проблемы: _________________________________________________________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__________________________________________________________________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               (место для текстового описания)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9.8. Детальное описание предлагаемого варианта решения проблемы: ______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__________________________________________________________________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              (место для текстового описания)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bookmarkStart w:id="16" w:name="P622"/>
      <w:bookmarkEnd w:id="16"/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10. Оценка необходимости установления переходного периода и (или) отсрочки вступления в силу нормативного правового акта либо необходимость распространения предлагаемого пр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а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вового регулирования на ранее возникшие отношения: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10.1. Предполагаемая дата вступления в силу нормативного правового акта: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__________________________________________________________________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(если положения вводятся в действие в разное время,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   указывается пункт проекта акта и дата введения)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10.2. Необходимость установления переходного периода и (или) отсрочки введения предл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а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гаемого правового регулирования: есть (нет)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а) срок переходного периода: _________________ дней с даты принятия проекта муниц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и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пального нормативного правового акта;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б) отсрочка введения предлагаемого правового регулирования: _______ дней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с даты принятия проекта нормативного правового акта.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10.3. Необходимость распространения предлагаемого правового регулирования на ранее во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з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никшие отношения: есть (нет).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10.3.1. Период распространения на ранее возникшие отношения: ______ дней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с даты принятия проекта муниципального нормативного правового акта.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10.4. Обоснование необходимости установления переходного периода и (или)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отсрочки вступления в силу нормативного правового акта либо необходимости распростр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а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нения предлагаемого правового регулирования на ранее  возникшие отношения: ________________________________________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          (место для текстового описания)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Заполняется по итогам проведения публичных консультаций по проекту </w:t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 xml:space="preserve">муниципального 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нормативного правового акта и сводного отчета: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bookmarkStart w:id="17" w:name="P647"/>
      <w:bookmarkEnd w:id="17"/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11. Информация о сроках проведения публичных консультаций по проекту </w:t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 xml:space="preserve">муниципального 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нормативного правового акта и сводному отчету (заполняется по итогам проведения публи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ч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lastRenderedPageBreak/>
        <w:t>ных консультаций):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11.1. Срок, в течение которого принимались предложения в связи с публичными консульт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а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циями по проекту </w:t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 xml:space="preserve">муниципального 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нормативного правового акта и сводному отчету об оце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н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ке регулирующего воздействия: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начало: «____________» 201__ г.;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окончание: «____________» 201__ г.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11.2. Сведения о количестве замечаний и предложений, полученных в ходе публичных ко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н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сультаций по проекту</w:t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муниципального 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нормативного правового акта: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всего замечаний и предложений: _____, из них учтено полностью: _____,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учтено частично: _____.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11.3. Полный электронный адрес размещения свода предложений, поступивших по итогам проведения публичных консультаций по проекту </w:t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 xml:space="preserve">муниципального 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нормативного правового акта: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____________________________________________________________________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            (место для текстового описания)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Приложение. Сводки предложений, поступивших в ходе публичных консультаций, пров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о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дившихся в ходе процедуры оценки регулирующего воздействия, с указанием сведений об их учете или причинах отклонения.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Иные приложения (по усмотрению регулирующего органа).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Наименование должности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руководителя регулирующего органа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_________________________        _____________         ______________________</w:t>
      </w:r>
    </w:p>
    <w:p w:rsidR="00C3114A" w:rsidRPr="00E32611" w:rsidRDefault="00C3114A" w:rsidP="00F4104A">
      <w:pPr>
        <w:widowControl w:val="0"/>
        <w:spacing w:after="0" w:line="240" w:lineRule="auto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(инициалы, фамилия)                               (дата)                                     (подпись)</w:t>
      </w:r>
    </w:p>
    <w:p w:rsidR="00C3114A" w:rsidRPr="00E32611" w:rsidRDefault="00C3114A" w:rsidP="00F4104A">
      <w:pPr>
        <w:widowControl w:val="0"/>
        <w:spacing w:after="0" w:line="240" w:lineRule="auto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C3114A" w:rsidRPr="00E32611" w:rsidRDefault="00C3114A" w:rsidP="00F4104A">
      <w:pPr>
        <w:widowControl w:val="0"/>
        <w:spacing w:after="0" w:line="240" w:lineRule="auto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Наименование должности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руководителя уполномоченного органа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_________________________                         _____________          ______________________</w:t>
      </w:r>
    </w:p>
    <w:p w:rsidR="00C3114A" w:rsidRPr="00E32611" w:rsidRDefault="00C3114A" w:rsidP="009312CF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(инициалы, фамилия)                                         (дата)                                   (подпись)</w:t>
      </w:r>
    </w:p>
    <w:p w:rsidR="00C3114A" w:rsidRPr="00E32611" w:rsidRDefault="00C3114A" w:rsidP="00F4104A">
      <w:pPr>
        <w:widowControl w:val="0"/>
        <w:spacing w:after="0" w:line="240" w:lineRule="auto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C3114A" w:rsidRPr="00E32611" w:rsidRDefault="00C3114A" w:rsidP="00F4104A">
      <w:pPr>
        <w:widowControl w:val="0"/>
        <w:spacing w:after="0" w:line="240" w:lineRule="auto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C3114A" w:rsidRPr="00E32611" w:rsidRDefault="00C3114A" w:rsidP="00F4104A">
      <w:pPr>
        <w:widowControl w:val="0"/>
        <w:spacing w:after="0" w:line="240" w:lineRule="auto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C3114A" w:rsidRPr="00E32611" w:rsidRDefault="00C3114A" w:rsidP="00F4104A">
      <w:pPr>
        <w:widowControl w:val="0"/>
        <w:spacing w:after="0" w:line="240" w:lineRule="auto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C3114A" w:rsidRPr="00E32611" w:rsidRDefault="00C3114A" w:rsidP="00F4104A">
      <w:pPr>
        <w:widowControl w:val="0"/>
        <w:spacing w:after="0" w:line="240" w:lineRule="auto"/>
        <w:ind w:left="4800"/>
        <w:jc w:val="center"/>
        <w:rPr>
          <w:rFonts w:ascii="Times New Roman" w:hAnsi="Times New Roman"/>
          <w:snapToGrid w:val="0"/>
          <w:sz w:val="28"/>
          <w:szCs w:val="28"/>
          <w:lang w:eastAsia="ru-RU"/>
        </w:rPr>
      </w:pPr>
      <w:r w:rsidRPr="00E32611">
        <w:rPr>
          <w:rFonts w:ascii="Times New Roman" w:hAnsi="Times New Roman"/>
          <w:snapToGrid w:val="0"/>
          <w:sz w:val="28"/>
          <w:szCs w:val="28"/>
          <w:lang w:eastAsia="ru-RU"/>
        </w:rPr>
        <w:t>Приложение № 4</w:t>
      </w:r>
    </w:p>
    <w:p w:rsidR="00C3114A" w:rsidRPr="00E32611" w:rsidRDefault="00C3114A" w:rsidP="00F4104A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к Порядку проведения оценки</w:t>
      </w:r>
    </w:p>
    <w:p w:rsidR="00C3114A" w:rsidRPr="00E32611" w:rsidRDefault="00C3114A" w:rsidP="00F4104A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регулирующего воздействия</w:t>
      </w:r>
    </w:p>
    <w:p w:rsidR="00C3114A" w:rsidRPr="00E32611" w:rsidRDefault="00C3114A" w:rsidP="00F4104A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 xml:space="preserve">проектов нормативных правовых  </w:t>
      </w: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Pr="00E32611">
        <w:rPr>
          <w:rFonts w:ascii="Times New Roman" w:hAnsi="Times New Roman"/>
          <w:sz w:val="28"/>
          <w:szCs w:val="28"/>
          <w:lang w:eastAsia="ru-RU"/>
        </w:rPr>
        <w:t xml:space="preserve">  актов муниципального образования</w:t>
      </w:r>
    </w:p>
    <w:p w:rsidR="00C3114A" w:rsidRPr="00E32611" w:rsidRDefault="00C3114A" w:rsidP="00F4104A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Щербиновский район</w:t>
      </w:r>
    </w:p>
    <w:p w:rsidR="00C3114A" w:rsidRPr="00E32611" w:rsidRDefault="00C3114A" w:rsidP="00F410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3114A" w:rsidRPr="00E32611" w:rsidRDefault="00C3114A" w:rsidP="00DD5A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3114A" w:rsidRPr="00E32611" w:rsidRDefault="00C3114A" w:rsidP="00F410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ФОРМА ЗАКЛЮЧЕНИЯ</w:t>
      </w:r>
    </w:p>
    <w:p w:rsidR="00C3114A" w:rsidRPr="00E32611" w:rsidRDefault="00C3114A" w:rsidP="00F410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32611">
        <w:rPr>
          <w:rFonts w:ascii="Times New Roman" w:hAnsi="Times New Roman"/>
          <w:b/>
          <w:sz w:val="24"/>
          <w:szCs w:val="24"/>
          <w:lang w:eastAsia="ru-RU"/>
        </w:rPr>
        <w:t xml:space="preserve">об оценке регулирующего воздействия 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C3114A" w:rsidRPr="00E32611" w:rsidRDefault="00C3114A" w:rsidP="00F4104A">
      <w:pPr>
        <w:widowControl w:val="0"/>
        <w:spacing w:after="0" w:line="240" w:lineRule="auto"/>
        <w:ind w:left="4200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Руководителю</w:t>
      </w:r>
    </w:p>
    <w:p w:rsidR="00C3114A" w:rsidRPr="00E32611" w:rsidRDefault="00C3114A" w:rsidP="00F4104A">
      <w:pPr>
        <w:widowControl w:val="0"/>
        <w:spacing w:after="0" w:line="240" w:lineRule="auto"/>
        <w:ind w:left="4200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___________________________________</w:t>
      </w:r>
    </w:p>
    <w:p w:rsidR="00C3114A" w:rsidRPr="00E32611" w:rsidRDefault="00C3114A" w:rsidP="00F4104A">
      <w:pPr>
        <w:widowControl w:val="0"/>
        <w:spacing w:after="0" w:line="240" w:lineRule="auto"/>
        <w:ind w:left="4200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(наименование регулирующего органа)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C3114A" w:rsidRPr="00E32611" w:rsidRDefault="00C3114A" w:rsidP="00F4104A">
      <w:pPr>
        <w:widowControl w:val="0"/>
        <w:spacing w:after="0" w:line="240" w:lineRule="auto"/>
        <w:jc w:val="center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C3114A" w:rsidRPr="00E32611" w:rsidRDefault="00C3114A" w:rsidP="00F4104A">
      <w:pPr>
        <w:widowControl w:val="0"/>
        <w:spacing w:after="0" w:line="240" w:lineRule="auto"/>
        <w:jc w:val="center"/>
        <w:rPr>
          <w:rFonts w:ascii="Times New Roman" w:hAnsi="Times New Roman"/>
          <w:snapToGrid w:val="0"/>
          <w:sz w:val="24"/>
          <w:szCs w:val="24"/>
          <w:lang w:eastAsia="ru-RU"/>
        </w:rPr>
      </w:pPr>
      <w:bookmarkStart w:id="18" w:name="P700"/>
      <w:bookmarkEnd w:id="18"/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Заключение</w:t>
      </w:r>
    </w:p>
    <w:p w:rsidR="00C3114A" w:rsidRPr="00E32611" w:rsidRDefault="00C3114A" w:rsidP="00F4104A">
      <w:pPr>
        <w:widowControl w:val="0"/>
        <w:spacing w:after="0" w:line="240" w:lineRule="auto"/>
        <w:jc w:val="center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по результатам оценки регулирующего воздействия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__________________________________________________________________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(название проекта </w:t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 xml:space="preserve">муниципального 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нормативного правового акта)</w:t>
      </w:r>
    </w:p>
    <w:p w:rsidR="00C3114A" w:rsidRPr="00E32611" w:rsidRDefault="00C3114A" w:rsidP="00F410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Отдел экономики администрации муниципального образования Щербиновский район как уполномоченный орган по проведению оценки регулирующего воздействия проектов </w:t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 xml:space="preserve">муниципальных 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нормативных правовых актов муниципального образования Щербиновский район рассмотрел поступивший __________________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                                                                        (дата поступления проекта)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проект ______________________________________________________________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   (название проекта </w:t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 xml:space="preserve">муниципального 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нормативного правового акта)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(далее - проект), направленный для подготовки настоящего Заключения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____________________________________________________________________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      (наименование регулирующего органа)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(далее - разработчик), и сообщает следующее.</w:t>
      </w:r>
    </w:p>
    <w:p w:rsidR="00C3114A" w:rsidRPr="00E32611" w:rsidRDefault="00C3114A" w:rsidP="00F410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В соответствии с Порядком проведения оценки регулирующего воздействия проектов </w:t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 xml:space="preserve">муниципальных 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нормативных правовых актов муниципального образования Щербиновский район, устанавливающие новые или изменяющие ранее предусмотренные муниципальными нормативными правовыми актами обязанности для субъектов предпринимательской и </w:t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 xml:space="preserve">иной экономической 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деятельности, утвержденным постановлением администрации муниципал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ь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ного образования Щербиновский район (далее - Порядок), проект подлежит проведению оценки регулирующего воздействия.</w:t>
      </w:r>
    </w:p>
    <w:p w:rsidR="00C3114A" w:rsidRPr="00E32611" w:rsidRDefault="00C3114A" w:rsidP="00F410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По результатам рассмотрения установлено, что при подготовке проекта требования Порядка разработчиком соблюдены. Проект направлен разработчиком для проведения оце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н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ки регулирующего воздействия __________________.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                                                                                  (впервые/повторно)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__________________________________________________________________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(информация о предшествующей подготовке заключений об оценке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     регулирующего воздействия проекта)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C3114A" w:rsidRPr="00E32611" w:rsidRDefault="00C3114A" w:rsidP="00F410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2611">
        <w:rPr>
          <w:rFonts w:ascii="Times New Roman" w:hAnsi="Times New Roman"/>
          <w:sz w:val="24"/>
          <w:szCs w:val="24"/>
          <w:lang w:eastAsia="ru-RU"/>
        </w:rPr>
        <w:t>Проведен анализ результатов исследований, проводимых регулирующим органом:</w:t>
      </w:r>
    </w:p>
    <w:p w:rsidR="00C3114A" w:rsidRPr="00E32611" w:rsidRDefault="00C3114A" w:rsidP="00F410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2611">
        <w:rPr>
          <w:rFonts w:ascii="Times New Roman" w:hAnsi="Times New Roman"/>
          <w:sz w:val="24"/>
          <w:szCs w:val="24"/>
          <w:lang w:eastAsia="ru-RU"/>
        </w:rPr>
        <w:t>изучены мнения потенциальных адресатов предлагаемого правового регулирования, отраженные в своде предложений, поступивших по результатам проведения публичных ко</w:t>
      </w:r>
      <w:r w:rsidRPr="00E32611">
        <w:rPr>
          <w:rFonts w:ascii="Times New Roman" w:hAnsi="Times New Roman"/>
          <w:sz w:val="24"/>
          <w:szCs w:val="24"/>
          <w:lang w:eastAsia="ru-RU"/>
        </w:rPr>
        <w:t>н</w:t>
      </w:r>
      <w:r w:rsidRPr="00E32611">
        <w:rPr>
          <w:rFonts w:ascii="Times New Roman" w:hAnsi="Times New Roman"/>
          <w:sz w:val="24"/>
          <w:szCs w:val="24"/>
          <w:lang w:eastAsia="ru-RU"/>
        </w:rPr>
        <w:t>сультаций;</w:t>
      </w:r>
    </w:p>
    <w:p w:rsidR="00C3114A" w:rsidRPr="00E32611" w:rsidRDefault="00C3114A" w:rsidP="00F410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2611">
        <w:rPr>
          <w:rFonts w:ascii="Times New Roman" w:hAnsi="Times New Roman"/>
          <w:sz w:val="24"/>
          <w:szCs w:val="24"/>
          <w:lang w:eastAsia="ru-RU"/>
        </w:rPr>
        <w:t>установлена полнота рассмотрения регулирующим органом всех возможных вариантов правового регулирования выявленной проблемы, а также эффективности способов решения проблемы в сравнении с действующим на момент проведения процедуры оценки регул</w:t>
      </w:r>
      <w:r w:rsidRPr="00E32611">
        <w:rPr>
          <w:rFonts w:ascii="Times New Roman" w:hAnsi="Times New Roman"/>
          <w:sz w:val="24"/>
          <w:szCs w:val="24"/>
          <w:lang w:eastAsia="ru-RU"/>
        </w:rPr>
        <w:t>и</w:t>
      </w:r>
      <w:r w:rsidRPr="00E32611">
        <w:rPr>
          <w:rFonts w:ascii="Times New Roman" w:hAnsi="Times New Roman"/>
          <w:sz w:val="24"/>
          <w:szCs w:val="24"/>
          <w:lang w:eastAsia="ru-RU"/>
        </w:rPr>
        <w:t>рующего воздействия правовым регулированием рассматриваемой сферы общественных о</w:t>
      </w:r>
      <w:r w:rsidRPr="00E32611">
        <w:rPr>
          <w:rFonts w:ascii="Times New Roman" w:hAnsi="Times New Roman"/>
          <w:sz w:val="24"/>
          <w:szCs w:val="24"/>
          <w:lang w:eastAsia="ru-RU"/>
        </w:rPr>
        <w:t>т</w:t>
      </w:r>
      <w:r w:rsidRPr="00E32611">
        <w:rPr>
          <w:rFonts w:ascii="Times New Roman" w:hAnsi="Times New Roman"/>
          <w:sz w:val="24"/>
          <w:szCs w:val="24"/>
          <w:lang w:eastAsia="ru-RU"/>
        </w:rPr>
        <w:t>ношений.</w:t>
      </w:r>
    </w:p>
    <w:p w:rsidR="00C3114A" w:rsidRPr="00E32611" w:rsidRDefault="00C3114A" w:rsidP="00F410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2611">
        <w:rPr>
          <w:rFonts w:ascii="Times New Roman" w:hAnsi="Times New Roman"/>
          <w:sz w:val="24"/>
          <w:szCs w:val="24"/>
          <w:lang w:eastAsia="ru-RU"/>
        </w:rPr>
        <w:t>Проведена оценка эффективности предложенных регулирующим органом вариантов правового регулирования, основанных на сведениях, содержащихся в соответствующих ра</w:t>
      </w:r>
      <w:r w:rsidRPr="00E32611">
        <w:rPr>
          <w:rFonts w:ascii="Times New Roman" w:hAnsi="Times New Roman"/>
          <w:sz w:val="24"/>
          <w:szCs w:val="24"/>
          <w:lang w:eastAsia="ru-RU"/>
        </w:rPr>
        <w:t>з</w:t>
      </w:r>
      <w:r w:rsidRPr="00E32611">
        <w:rPr>
          <w:rFonts w:ascii="Times New Roman" w:hAnsi="Times New Roman"/>
          <w:sz w:val="24"/>
          <w:szCs w:val="24"/>
          <w:lang w:eastAsia="ru-RU"/>
        </w:rPr>
        <w:t>делах сводного отчета, и установлено следующее:</w:t>
      </w:r>
    </w:p>
    <w:p w:rsidR="00C3114A" w:rsidRPr="00E32611" w:rsidRDefault="00C3114A" w:rsidP="00F410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2611">
        <w:rPr>
          <w:rFonts w:ascii="Times New Roman" w:hAnsi="Times New Roman"/>
          <w:sz w:val="24"/>
          <w:szCs w:val="24"/>
          <w:lang w:eastAsia="ru-RU"/>
        </w:rPr>
        <w:t>точность формулировки выявленной проблемы;</w:t>
      </w:r>
    </w:p>
    <w:p w:rsidR="00C3114A" w:rsidRPr="00E32611" w:rsidRDefault="00C3114A" w:rsidP="00F410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2611">
        <w:rPr>
          <w:rFonts w:ascii="Times New Roman" w:hAnsi="Times New Roman"/>
          <w:sz w:val="24"/>
          <w:szCs w:val="24"/>
          <w:lang w:eastAsia="ru-RU"/>
        </w:rPr>
        <w:t>обоснованность качественного и количественного определения потенциальных адрес</w:t>
      </w:r>
      <w:r w:rsidRPr="00E32611">
        <w:rPr>
          <w:rFonts w:ascii="Times New Roman" w:hAnsi="Times New Roman"/>
          <w:sz w:val="24"/>
          <w:szCs w:val="24"/>
          <w:lang w:eastAsia="ru-RU"/>
        </w:rPr>
        <w:t>а</w:t>
      </w:r>
      <w:r w:rsidRPr="00E32611">
        <w:rPr>
          <w:rFonts w:ascii="Times New Roman" w:hAnsi="Times New Roman"/>
          <w:sz w:val="24"/>
          <w:szCs w:val="24"/>
          <w:lang w:eastAsia="ru-RU"/>
        </w:rPr>
        <w:t>тов предлагаемого правового регулирования и динамики их численности;</w:t>
      </w:r>
    </w:p>
    <w:p w:rsidR="00C3114A" w:rsidRPr="00E32611" w:rsidRDefault="00C3114A" w:rsidP="00F410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2611">
        <w:rPr>
          <w:rFonts w:ascii="Times New Roman" w:hAnsi="Times New Roman"/>
          <w:sz w:val="24"/>
          <w:szCs w:val="24"/>
          <w:lang w:eastAsia="ru-RU"/>
        </w:rPr>
        <w:t>адекватность определения целей предлагаемого правового регулирования;</w:t>
      </w:r>
    </w:p>
    <w:p w:rsidR="00C3114A" w:rsidRPr="00E32611" w:rsidRDefault="00C3114A" w:rsidP="00F410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2611">
        <w:rPr>
          <w:rFonts w:ascii="Times New Roman" w:hAnsi="Times New Roman"/>
          <w:sz w:val="24"/>
          <w:szCs w:val="24"/>
          <w:lang w:eastAsia="ru-RU"/>
        </w:rPr>
        <w:t>практическая реализуемость заявленных целей предлагаемого правового регулиров</w:t>
      </w:r>
      <w:r w:rsidRPr="00E32611">
        <w:rPr>
          <w:rFonts w:ascii="Times New Roman" w:hAnsi="Times New Roman"/>
          <w:sz w:val="24"/>
          <w:szCs w:val="24"/>
          <w:lang w:eastAsia="ru-RU"/>
        </w:rPr>
        <w:t>а</w:t>
      </w:r>
      <w:r w:rsidRPr="00E32611">
        <w:rPr>
          <w:rFonts w:ascii="Times New Roman" w:hAnsi="Times New Roman"/>
          <w:sz w:val="24"/>
          <w:szCs w:val="24"/>
          <w:lang w:eastAsia="ru-RU"/>
        </w:rPr>
        <w:t>ния;</w:t>
      </w:r>
    </w:p>
    <w:p w:rsidR="00C3114A" w:rsidRPr="00E32611" w:rsidRDefault="00C3114A" w:rsidP="00F410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2611">
        <w:rPr>
          <w:rFonts w:ascii="Times New Roman" w:hAnsi="Times New Roman"/>
          <w:sz w:val="24"/>
          <w:szCs w:val="24"/>
          <w:lang w:eastAsia="ru-RU"/>
        </w:rPr>
        <w:t>проверяемость показателей достижения целей предлагаемого правового регулирования и возможность последующего мониторинга их достижения;</w:t>
      </w:r>
    </w:p>
    <w:p w:rsidR="00C3114A" w:rsidRPr="00E32611" w:rsidRDefault="00C3114A" w:rsidP="00F410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2611">
        <w:rPr>
          <w:rFonts w:ascii="Times New Roman" w:hAnsi="Times New Roman"/>
          <w:sz w:val="24"/>
          <w:szCs w:val="24"/>
          <w:lang w:eastAsia="ru-RU"/>
        </w:rPr>
        <w:t>корректность оценки регулирующим органом дополнительных расходов и доходов п</w:t>
      </w:r>
      <w:r w:rsidRPr="00E32611">
        <w:rPr>
          <w:rFonts w:ascii="Times New Roman" w:hAnsi="Times New Roman"/>
          <w:sz w:val="24"/>
          <w:szCs w:val="24"/>
          <w:lang w:eastAsia="ru-RU"/>
        </w:rPr>
        <w:t>о</w:t>
      </w:r>
      <w:r w:rsidRPr="00E32611">
        <w:rPr>
          <w:rFonts w:ascii="Times New Roman" w:hAnsi="Times New Roman"/>
          <w:sz w:val="24"/>
          <w:szCs w:val="24"/>
          <w:lang w:eastAsia="ru-RU"/>
        </w:rPr>
        <w:lastRenderedPageBreak/>
        <w:t>тенциальных адресатов предлагаемого правового регулирования и расходов местного бю</w:t>
      </w:r>
      <w:r w:rsidRPr="00E32611">
        <w:rPr>
          <w:rFonts w:ascii="Times New Roman" w:hAnsi="Times New Roman"/>
          <w:sz w:val="24"/>
          <w:szCs w:val="24"/>
          <w:lang w:eastAsia="ru-RU"/>
        </w:rPr>
        <w:t>д</w:t>
      </w:r>
      <w:r w:rsidRPr="00E32611">
        <w:rPr>
          <w:rFonts w:ascii="Times New Roman" w:hAnsi="Times New Roman"/>
          <w:sz w:val="24"/>
          <w:szCs w:val="24"/>
          <w:lang w:eastAsia="ru-RU"/>
        </w:rPr>
        <w:t>жета (бюджета муниципального образования Щербиновский район), связанных с введением предлагаемого правового регулирования;</w:t>
      </w:r>
    </w:p>
    <w:p w:rsidR="00C3114A" w:rsidRPr="00E32611" w:rsidRDefault="00C3114A" w:rsidP="00F410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2611">
        <w:rPr>
          <w:rFonts w:ascii="Times New Roman" w:hAnsi="Times New Roman"/>
          <w:sz w:val="24"/>
          <w:szCs w:val="24"/>
          <w:lang w:eastAsia="ru-RU"/>
        </w:rPr>
        <w:t>степень выявления регулирующим органом всех возможных рисков введения предл</w:t>
      </w:r>
      <w:r w:rsidRPr="00E32611">
        <w:rPr>
          <w:rFonts w:ascii="Times New Roman" w:hAnsi="Times New Roman"/>
          <w:sz w:val="24"/>
          <w:szCs w:val="24"/>
          <w:lang w:eastAsia="ru-RU"/>
        </w:rPr>
        <w:t>а</w:t>
      </w:r>
      <w:r w:rsidRPr="00E32611">
        <w:rPr>
          <w:rFonts w:ascii="Times New Roman" w:hAnsi="Times New Roman"/>
          <w:sz w:val="24"/>
          <w:szCs w:val="24"/>
          <w:lang w:eastAsia="ru-RU"/>
        </w:rPr>
        <w:t>гаемого правового регулирования.</w:t>
      </w:r>
    </w:p>
    <w:p w:rsidR="00C3114A" w:rsidRPr="00E32611" w:rsidRDefault="00C3114A" w:rsidP="00F410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2611">
        <w:rPr>
          <w:rFonts w:ascii="Times New Roman" w:hAnsi="Times New Roman"/>
          <w:sz w:val="24"/>
          <w:szCs w:val="24"/>
          <w:lang w:eastAsia="ru-RU"/>
        </w:rPr>
        <w:t>Описывается обоснование выбора предлагаемого регулирующим органом варианта правового регулирования.</w:t>
      </w:r>
    </w:p>
    <w:p w:rsidR="00C3114A" w:rsidRPr="00E32611" w:rsidRDefault="00C3114A" w:rsidP="00F410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2611">
        <w:rPr>
          <w:rFonts w:ascii="Times New Roman" w:hAnsi="Times New Roman"/>
          <w:sz w:val="24"/>
          <w:szCs w:val="24"/>
          <w:lang w:eastAsia="ru-RU"/>
        </w:rPr>
        <w:t>В соответствии с Порядком установлено следующее:</w:t>
      </w:r>
    </w:p>
    <w:p w:rsidR="00C3114A" w:rsidRPr="00E32611" w:rsidRDefault="00C3114A" w:rsidP="00F410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2611">
        <w:rPr>
          <w:rFonts w:ascii="Times New Roman" w:hAnsi="Times New Roman"/>
          <w:sz w:val="24"/>
          <w:szCs w:val="24"/>
          <w:lang w:eastAsia="ru-RU"/>
        </w:rPr>
        <w:t>1. Описываются потенциальные группы участников общественных отношений, интер</w:t>
      </w:r>
      <w:r w:rsidRPr="00E32611">
        <w:rPr>
          <w:rFonts w:ascii="Times New Roman" w:hAnsi="Times New Roman"/>
          <w:sz w:val="24"/>
          <w:szCs w:val="24"/>
          <w:lang w:eastAsia="ru-RU"/>
        </w:rPr>
        <w:t>е</w:t>
      </w:r>
      <w:r w:rsidRPr="00E32611">
        <w:rPr>
          <w:rFonts w:ascii="Times New Roman" w:hAnsi="Times New Roman"/>
          <w:sz w:val="24"/>
          <w:szCs w:val="24"/>
          <w:lang w:eastAsia="ru-RU"/>
        </w:rPr>
        <w:t>сы которых будут затронуты правовым регулированием в части прав и обязанностей субъе</w:t>
      </w:r>
      <w:r w:rsidRPr="00E32611">
        <w:rPr>
          <w:rFonts w:ascii="Times New Roman" w:hAnsi="Times New Roman"/>
          <w:sz w:val="24"/>
          <w:szCs w:val="24"/>
          <w:lang w:eastAsia="ru-RU"/>
        </w:rPr>
        <w:t>к</w:t>
      </w:r>
      <w:r w:rsidRPr="00E32611">
        <w:rPr>
          <w:rFonts w:ascii="Times New Roman" w:hAnsi="Times New Roman"/>
          <w:sz w:val="24"/>
          <w:szCs w:val="24"/>
          <w:lang w:eastAsia="ru-RU"/>
        </w:rPr>
        <w:t>тов предпринимательской и инвестиционной деятельности.</w:t>
      </w:r>
    </w:p>
    <w:p w:rsidR="00C3114A" w:rsidRPr="00E32611" w:rsidRDefault="00C3114A" w:rsidP="00F410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2611">
        <w:rPr>
          <w:rFonts w:ascii="Times New Roman" w:hAnsi="Times New Roman"/>
          <w:sz w:val="24"/>
          <w:szCs w:val="24"/>
          <w:lang w:eastAsia="ru-RU"/>
        </w:rPr>
        <w:t xml:space="preserve">2. Описывается проблема, на решение которой направлено правовое регулирование в части прав и обязанностей субъектов предпринимательской и </w:t>
      </w:r>
      <w:r>
        <w:rPr>
          <w:rFonts w:ascii="Times New Roman" w:hAnsi="Times New Roman"/>
          <w:sz w:val="24"/>
          <w:szCs w:val="24"/>
          <w:lang w:eastAsia="ru-RU"/>
        </w:rPr>
        <w:t xml:space="preserve">иной экономической </w:t>
      </w:r>
      <w:r w:rsidRPr="00E32611">
        <w:rPr>
          <w:rFonts w:ascii="Times New Roman" w:hAnsi="Times New Roman"/>
          <w:sz w:val="24"/>
          <w:szCs w:val="24"/>
          <w:lang w:eastAsia="ru-RU"/>
        </w:rPr>
        <w:t>деятел</w:t>
      </w:r>
      <w:r w:rsidRPr="00E32611">
        <w:rPr>
          <w:rFonts w:ascii="Times New Roman" w:hAnsi="Times New Roman"/>
          <w:sz w:val="24"/>
          <w:szCs w:val="24"/>
          <w:lang w:eastAsia="ru-RU"/>
        </w:rPr>
        <w:t>ь</w:t>
      </w:r>
      <w:r w:rsidRPr="00E32611">
        <w:rPr>
          <w:rFonts w:ascii="Times New Roman" w:hAnsi="Times New Roman"/>
          <w:sz w:val="24"/>
          <w:szCs w:val="24"/>
          <w:lang w:eastAsia="ru-RU"/>
        </w:rPr>
        <w:t xml:space="preserve">ности, предусмотренных проектом </w:t>
      </w:r>
      <w:r>
        <w:rPr>
          <w:rFonts w:ascii="Times New Roman" w:hAnsi="Times New Roman"/>
          <w:sz w:val="24"/>
          <w:szCs w:val="24"/>
          <w:lang w:eastAsia="ru-RU"/>
        </w:rPr>
        <w:t xml:space="preserve">муниципального </w:t>
      </w:r>
      <w:r w:rsidRPr="00E32611">
        <w:rPr>
          <w:rFonts w:ascii="Times New Roman" w:hAnsi="Times New Roman"/>
          <w:sz w:val="24"/>
          <w:szCs w:val="24"/>
          <w:lang w:eastAsia="ru-RU"/>
        </w:rPr>
        <w:t>нормативного правового акта, а также возможность ее решения иными правовыми, информационными или организационными средствами.</w:t>
      </w:r>
    </w:p>
    <w:p w:rsidR="00C3114A" w:rsidRPr="00E32611" w:rsidRDefault="00C3114A" w:rsidP="00F410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2611">
        <w:rPr>
          <w:rFonts w:ascii="Times New Roman" w:hAnsi="Times New Roman"/>
          <w:sz w:val="24"/>
          <w:szCs w:val="24"/>
          <w:lang w:eastAsia="ru-RU"/>
        </w:rPr>
        <w:t xml:space="preserve">3. Описываются цели, предусмотренные проектом </w:t>
      </w:r>
      <w:r>
        <w:rPr>
          <w:rFonts w:ascii="Times New Roman" w:hAnsi="Times New Roman"/>
          <w:sz w:val="24"/>
          <w:szCs w:val="24"/>
          <w:lang w:eastAsia="ru-RU"/>
        </w:rPr>
        <w:t xml:space="preserve">муниципального </w:t>
      </w:r>
      <w:r w:rsidRPr="00E32611">
        <w:rPr>
          <w:rFonts w:ascii="Times New Roman" w:hAnsi="Times New Roman"/>
          <w:sz w:val="24"/>
          <w:szCs w:val="24"/>
          <w:lang w:eastAsia="ru-RU"/>
        </w:rPr>
        <w:t>нормативного пр</w:t>
      </w:r>
      <w:r w:rsidRPr="00E32611">
        <w:rPr>
          <w:rFonts w:ascii="Times New Roman" w:hAnsi="Times New Roman"/>
          <w:sz w:val="24"/>
          <w:szCs w:val="24"/>
          <w:lang w:eastAsia="ru-RU"/>
        </w:rPr>
        <w:t>а</w:t>
      </w:r>
      <w:r w:rsidRPr="00E32611">
        <w:rPr>
          <w:rFonts w:ascii="Times New Roman" w:hAnsi="Times New Roman"/>
          <w:sz w:val="24"/>
          <w:szCs w:val="24"/>
          <w:lang w:eastAsia="ru-RU"/>
        </w:rPr>
        <w:t>вового акта правового регулирования, и их соответствие принципам правового регулиров</w:t>
      </w:r>
      <w:r w:rsidRPr="00E32611">
        <w:rPr>
          <w:rFonts w:ascii="Times New Roman" w:hAnsi="Times New Roman"/>
          <w:sz w:val="24"/>
          <w:szCs w:val="24"/>
          <w:lang w:eastAsia="ru-RU"/>
        </w:rPr>
        <w:t>а</w:t>
      </w:r>
      <w:r w:rsidRPr="00E32611">
        <w:rPr>
          <w:rFonts w:ascii="Times New Roman" w:hAnsi="Times New Roman"/>
          <w:sz w:val="24"/>
          <w:szCs w:val="24"/>
          <w:lang w:eastAsia="ru-RU"/>
        </w:rPr>
        <w:t>ния, установленным законодательством Российской Федерации и Краснодарского края.</w:t>
      </w:r>
    </w:p>
    <w:p w:rsidR="00C3114A" w:rsidRPr="00E32611" w:rsidRDefault="00C3114A" w:rsidP="00F410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2611">
        <w:rPr>
          <w:rFonts w:ascii="Times New Roman" w:hAnsi="Times New Roman"/>
          <w:sz w:val="24"/>
          <w:szCs w:val="24"/>
          <w:lang w:eastAsia="ru-RU"/>
        </w:rPr>
        <w:t xml:space="preserve">4. Отражается, предусматривает ли проект </w:t>
      </w:r>
      <w:r>
        <w:rPr>
          <w:rFonts w:ascii="Times New Roman" w:hAnsi="Times New Roman"/>
          <w:sz w:val="24"/>
          <w:szCs w:val="24"/>
          <w:lang w:eastAsia="ru-RU"/>
        </w:rPr>
        <w:t xml:space="preserve">муниципального </w:t>
      </w:r>
      <w:r w:rsidRPr="00E32611">
        <w:rPr>
          <w:rFonts w:ascii="Times New Roman" w:hAnsi="Times New Roman"/>
          <w:sz w:val="24"/>
          <w:szCs w:val="24"/>
          <w:lang w:eastAsia="ru-RU"/>
        </w:rPr>
        <w:t>нормативного правового акта положения, которыми изменяется содержание прав и обязанностей субъектов предпр</w:t>
      </w:r>
      <w:r w:rsidRPr="00E32611">
        <w:rPr>
          <w:rFonts w:ascii="Times New Roman" w:hAnsi="Times New Roman"/>
          <w:sz w:val="24"/>
          <w:szCs w:val="24"/>
          <w:lang w:eastAsia="ru-RU"/>
        </w:rPr>
        <w:t>и</w:t>
      </w:r>
      <w:r w:rsidRPr="00E32611">
        <w:rPr>
          <w:rFonts w:ascii="Times New Roman" w:hAnsi="Times New Roman"/>
          <w:sz w:val="24"/>
          <w:szCs w:val="24"/>
          <w:lang w:eastAsia="ru-RU"/>
        </w:rPr>
        <w:t xml:space="preserve">нимательской и </w:t>
      </w:r>
      <w:r>
        <w:rPr>
          <w:rFonts w:ascii="Times New Roman" w:hAnsi="Times New Roman"/>
          <w:sz w:val="24"/>
          <w:szCs w:val="24"/>
          <w:lang w:eastAsia="ru-RU"/>
        </w:rPr>
        <w:t xml:space="preserve">иной экономической </w:t>
      </w:r>
      <w:r w:rsidRPr="00E32611">
        <w:rPr>
          <w:rFonts w:ascii="Times New Roman" w:hAnsi="Times New Roman"/>
          <w:sz w:val="24"/>
          <w:szCs w:val="24"/>
          <w:lang w:eastAsia="ru-RU"/>
        </w:rPr>
        <w:t>деятельности, изменяется содержание или порядок ре</w:t>
      </w:r>
      <w:r w:rsidRPr="00E32611">
        <w:rPr>
          <w:rFonts w:ascii="Times New Roman" w:hAnsi="Times New Roman"/>
          <w:sz w:val="24"/>
          <w:szCs w:val="24"/>
          <w:lang w:eastAsia="ru-RU"/>
        </w:rPr>
        <w:t>а</w:t>
      </w:r>
      <w:r w:rsidRPr="00E32611">
        <w:rPr>
          <w:rFonts w:ascii="Times New Roman" w:hAnsi="Times New Roman"/>
          <w:sz w:val="24"/>
          <w:szCs w:val="24"/>
          <w:lang w:eastAsia="ru-RU"/>
        </w:rPr>
        <w:t>лизации полномочий органов местного самоуправления муниципального образования  Ще</w:t>
      </w:r>
      <w:r w:rsidRPr="00E32611">
        <w:rPr>
          <w:rFonts w:ascii="Times New Roman" w:hAnsi="Times New Roman"/>
          <w:sz w:val="24"/>
          <w:szCs w:val="24"/>
          <w:lang w:eastAsia="ru-RU"/>
        </w:rPr>
        <w:t>р</w:t>
      </w:r>
      <w:r w:rsidRPr="00E32611">
        <w:rPr>
          <w:rFonts w:ascii="Times New Roman" w:hAnsi="Times New Roman"/>
          <w:sz w:val="24"/>
          <w:szCs w:val="24"/>
          <w:lang w:eastAsia="ru-RU"/>
        </w:rPr>
        <w:t xml:space="preserve">биновский район в отношениях с субъектами предпринимательской и </w:t>
      </w:r>
      <w:r>
        <w:rPr>
          <w:rFonts w:ascii="Times New Roman" w:hAnsi="Times New Roman"/>
          <w:sz w:val="24"/>
          <w:szCs w:val="24"/>
          <w:lang w:eastAsia="ru-RU"/>
        </w:rPr>
        <w:t xml:space="preserve">иной экономической </w:t>
      </w:r>
      <w:r w:rsidRPr="00E32611">
        <w:rPr>
          <w:rFonts w:ascii="Times New Roman" w:hAnsi="Times New Roman"/>
          <w:sz w:val="24"/>
          <w:szCs w:val="24"/>
          <w:lang w:eastAsia="ru-RU"/>
        </w:rPr>
        <w:t>деятельности.</w:t>
      </w:r>
    </w:p>
    <w:p w:rsidR="00C3114A" w:rsidRPr="00E32611" w:rsidRDefault="00C3114A" w:rsidP="00F410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2611">
        <w:rPr>
          <w:rFonts w:ascii="Times New Roman" w:hAnsi="Times New Roman"/>
          <w:sz w:val="24"/>
          <w:szCs w:val="24"/>
          <w:lang w:eastAsia="ru-RU"/>
        </w:rPr>
        <w:t>5. Описываются возможные риски недостижения целей правового регулирования, а также возможные негативные последствия от введения правового регулирования для экон</w:t>
      </w:r>
      <w:r w:rsidRPr="00E32611">
        <w:rPr>
          <w:rFonts w:ascii="Times New Roman" w:hAnsi="Times New Roman"/>
          <w:sz w:val="24"/>
          <w:szCs w:val="24"/>
          <w:lang w:eastAsia="ru-RU"/>
        </w:rPr>
        <w:t>о</w:t>
      </w:r>
      <w:r w:rsidRPr="00E32611">
        <w:rPr>
          <w:rFonts w:ascii="Times New Roman" w:hAnsi="Times New Roman"/>
          <w:sz w:val="24"/>
          <w:szCs w:val="24"/>
          <w:lang w:eastAsia="ru-RU"/>
        </w:rPr>
        <w:t>мического развития муниципального образования Щербиновский район.</w:t>
      </w:r>
    </w:p>
    <w:p w:rsidR="00C3114A" w:rsidRPr="00E32611" w:rsidRDefault="00C3114A" w:rsidP="00F410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2611">
        <w:rPr>
          <w:rFonts w:ascii="Times New Roman" w:hAnsi="Times New Roman"/>
          <w:sz w:val="24"/>
          <w:szCs w:val="24"/>
          <w:lang w:eastAsia="ru-RU"/>
        </w:rPr>
        <w:t>6. Описываются возможные расходы местного, а также предполагаемые расходы суб</w:t>
      </w:r>
      <w:r w:rsidRPr="00E32611">
        <w:rPr>
          <w:rFonts w:ascii="Times New Roman" w:hAnsi="Times New Roman"/>
          <w:sz w:val="24"/>
          <w:szCs w:val="24"/>
          <w:lang w:eastAsia="ru-RU"/>
        </w:rPr>
        <w:t>ъ</w:t>
      </w:r>
      <w:r w:rsidRPr="00E32611">
        <w:rPr>
          <w:rFonts w:ascii="Times New Roman" w:hAnsi="Times New Roman"/>
          <w:sz w:val="24"/>
          <w:szCs w:val="24"/>
          <w:lang w:eastAsia="ru-RU"/>
        </w:rPr>
        <w:t xml:space="preserve">ектов предпринимательской и </w:t>
      </w:r>
      <w:r>
        <w:rPr>
          <w:rFonts w:ascii="Times New Roman" w:hAnsi="Times New Roman"/>
          <w:sz w:val="24"/>
          <w:szCs w:val="24"/>
          <w:lang w:eastAsia="ru-RU"/>
        </w:rPr>
        <w:t xml:space="preserve">иной экономической </w:t>
      </w:r>
      <w:r w:rsidRPr="00E32611">
        <w:rPr>
          <w:rFonts w:ascii="Times New Roman" w:hAnsi="Times New Roman"/>
          <w:sz w:val="24"/>
          <w:szCs w:val="24"/>
          <w:lang w:eastAsia="ru-RU"/>
        </w:rPr>
        <w:t>деятельности, понесенные от регул</w:t>
      </w:r>
      <w:r w:rsidRPr="00E32611">
        <w:rPr>
          <w:rFonts w:ascii="Times New Roman" w:hAnsi="Times New Roman"/>
          <w:sz w:val="24"/>
          <w:szCs w:val="24"/>
          <w:lang w:eastAsia="ru-RU"/>
        </w:rPr>
        <w:t>и</w:t>
      </w:r>
      <w:r w:rsidRPr="00E32611">
        <w:rPr>
          <w:rFonts w:ascii="Times New Roman" w:hAnsi="Times New Roman"/>
          <w:sz w:val="24"/>
          <w:szCs w:val="24"/>
          <w:lang w:eastAsia="ru-RU"/>
        </w:rPr>
        <w:t>рующего воздействия предлагаемого проекта муниципального нормативного правового акта.</w:t>
      </w:r>
    </w:p>
    <w:p w:rsidR="00C3114A" w:rsidRPr="00E32611" w:rsidRDefault="00C3114A" w:rsidP="00F410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7. В соответствии с Порядком уполномоченный орган провел публичные консульт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а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ции по проекту в период с ____________ по _________.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                              (дата начала и окончания публичных консультаций)</w:t>
      </w:r>
    </w:p>
    <w:p w:rsidR="00C3114A" w:rsidRPr="00E32611" w:rsidRDefault="00C3114A" w:rsidP="00F410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2611">
        <w:rPr>
          <w:rFonts w:ascii="Times New Roman" w:hAnsi="Times New Roman"/>
          <w:sz w:val="24"/>
          <w:szCs w:val="24"/>
          <w:lang w:eastAsia="ru-RU"/>
        </w:rPr>
        <w:t>8. Информация о проводимых публичных консультациях была размещена на официал</w:t>
      </w:r>
      <w:r w:rsidRPr="00E32611">
        <w:rPr>
          <w:rFonts w:ascii="Times New Roman" w:hAnsi="Times New Roman"/>
          <w:sz w:val="24"/>
          <w:szCs w:val="24"/>
          <w:lang w:eastAsia="ru-RU"/>
        </w:rPr>
        <w:t>ь</w:t>
      </w:r>
      <w:r w:rsidRPr="00E32611">
        <w:rPr>
          <w:rFonts w:ascii="Times New Roman" w:hAnsi="Times New Roman"/>
          <w:sz w:val="24"/>
          <w:szCs w:val="24"/>
          <w:lang w:eastAsia="ru-RU"/>
        </w:rPr>
        <w:t>ном сайте администрации муниципального образования Щербиновский район в сети Инте</w:t>
      </w:r>
      <w:r w:rsidRPr="00E32611">
        <w:rPr>
          <w:rFonts w:ascii="Times New Roman" w:hAnsi="Times New Roman"/>
          <w:sz w:val="24"/>
          <w:szCs w:val="24"/>
          <w:lang w:eastAsia="ru-RU"/>
        </w:rPr>
        <w:t>р</w:t>
      </w:r>
      <w:r w:rsidRPr="00E32611">
        <w:rPr>
          <w:rFonts w:ascii="Times New Roman" w:hAnsi="Times New Roman"/>
          <w:sz w:val="24"/>
          <w:szCs w:val="24"/>
          <w:lang w:eastAsia="ru-RU"/>
        </w:rPr>
        <w:t>нет в целях их общественного обсуждения и проведения независимой антикоррупционной экспертизы.</w:t>
      </w:r>
    </w:p>
    <w:p w:rsidR="00C3114A" w:rsidRPr="00E32611" w:rsidRDefault="00C3114A" w:rsidP="00F410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2611">
        <w:rPr>
          <w:rFonts w:ascii="Times New Roman" w:hAnsi="Times New Roman"/>
          <w:sz w:val="24"/>
          <w:szCs w:val="24"/>
          <w:lang w:eastAsia="ru-RU"/>
        </w:rPr>
        <w:t>9. Отражаются сведения о результатах рассмотрения замечаний и предложений учас</w:t>
      </w:r>
      <w:r w:rsidRPr="00E32611">
        <w:rPr>
          <w:rFonts w:ascii="Times New Roman" w:hAnsi="Times New Roman"/>
          <w:sz w:val="24"/>
          <w:szCs w:val="24"/>
          <w:lang w:eastAsia="ru-RU"/>
        </w:rPr>
        <w:t>т</w:t>
      </w:r>
      <w:r w:rsidRPr="00E32611">
        <w:rPr>
          <w:rFonts w:ascii="Times New Roman" w:hAnsi="Times New Roman"/>
          <w:sz w:val="24"/>
          <w:szCs w:val="24"/>
          <w:lang w:eastAsia="ru-RU"/>
        </w:rPr>
        <w:t>ников публичных консультаций, поступивших по проекту муниципального нормативного правового акта.</w:t>
      </w:r>
    </w:p>
    <w:p w:rsidR="00C3114A" w:rsidRPr="00E32611" w:rsidRDefault="00C3114A" w:rsidP="00F410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2611">
        <w:rPr>
          <w:rFonts w:ascii="Times New Roman" w:hAnsi="Times New Roman"/>
          <w:sz w:val="24"/>
          <w:szCs w:val="24"/>
          <w:lang w:eastAsia="ru-RU"/>
        </w:rPr>
        <w:t xml:space="preserve">10. Отражается вывод об отсутствии или наличии в проекте </w:t>
      </w:r>
      <w:r>
        <w:rPr>
          <w:rFonts w:ascii="Times New Roman" w:hAnsi="Times New Roman"/>
          <w:sz w:val="24"/>
          <w:szCs w:val="24"/>
          <w:lang w:eastAsia="ru-RU"/>
        </w:rPr>
        <w:t xml:space="preserve">муниципального </w:t>
      </w:r>
      <w:r w:rsidRPr="00E32611">
        <w:rPr>
          <w:rFonts w:ascii="Times New Roman" w:hAnsi="Times New Roman"/>
          <w:sz w:val="24"/>
          <w:szCs w:val="24"/>
          <w:lang w:eastAsia="ru-RU"/>
        </w:rPr>
        <w:t>нормати</w:t>
      </w:r>
      <w:r w:rsidRPr="00E32611">
        <w:rPr>
          <w:rFonts w:ascii="Times New Roman" w:hAnsi="Times New Roman"/>
          <w:sz w:val="24"/>
          <w:szCs w:val="24"/>
          <w:lang w:eastAsia="ru-RU"/>
        </w:rPr>
        <w:t>в</w:t>
      </w:r>
      <w:r w:rsidRPr="00E32611">
        <w:rPr>
          <w:rFonts w:ascii="Times New Roman" w:hAnsi="Times New Roman"/>
          <w:sz w:val="24"/>
          <w:szCs w:val="24"/>
          <w:lang w:eastAsia="ru-RU"/>
        </w:rPr>
        <w:t>ного правового акта положений, вводящих избыточные административные обязанности, з</w:t>
      </w:r>
      <w:r w:rsidRPr="00E32611">
        <w:rPr>
          <w:rFonts w:ascii="Times New Roman" w:hAnsi="Times New Roman"/>
          <w:sz w:val="24"/>
          <w:szCs w:val="24"/>
          <w:lang w:eastAsia="ru-RU"/>
        </w:rPr>
        <w:t>а</w:t>
      </w:r>
      <w:r w:rsidRPr="00E32611">
        <w:rPr>
          <w:rFonts w:ascii="Times New Roman" w:hAnsi="Times New Roman"/>
          <w:sz w:val="24"/>
          <w:szCs w:val="24"/>
          <w:lang w:eastAsia="ru-RU"/>
        </w:rPr>
        <w:t xml:space="preserve">преты и ограничения для субъектов предпринимательской и </w:t>
      </w:r>
      <w:r>
        <w:rPr>
          <w:rFonts w:ascii="Times New Roman" w:hAnsi="Times New Roman"/>
          <w:sz w:val="24"/>
          <w:szCs w:val="24"/>
          <w:lang w:eastAsia="ru-RU"/>
        </w:rPr>
        <w:t xml:space="preserve">иной экономической </w:t>
      </w:r>
      <w:r w:rsidRPr="00E32611">
        <w:rPr>
          <w:rFonts w:ascii="Times New Roman" w:hAnsi="Times New Roman"/>
          <w:sz w:val="24"/>
          <w:szCs w:val="24"/>
          <w:lang w:eastAsia="ru-RU"/>
        </w:rPr>
        <w:t>деятельн</w:t>
      </w:r>
      <w:r w:rsidRPr="00E32611">
        <w:rPr>
          <w:rFonts w:ascii="Times New Roman" w:hAnsi="Times New Roman"/>
          <w:sz w:val="24"/>
          <w:szCs w:val="24"/>
          <w:lang w:eastAsia="ru-RU"/>
        </w:rPr>
        <w:t>о</w:t>
      </w:r>
      <w:r w:rsidRPr="00E32611">
        <w:rPr>
          <w:rFonts w:ascii="Times New Roman" w:hAnsi="Times New Roman"/>
          <w:sz w:val="24"/>
          <w:szCs w:val="24"/>
          <w:lang w:eastAsia="ru-RU"/>
        </w:rPr>
        <w:t>сти или способствующих их введению, оказывающих негативное влияние на отрасли экон</w:t>
      </w:r>
      <w:r w:rsidRPr="00E32611">
        <w:rPr>
          <w:rFonts w:ascii="Times New Roman" w:hAnsi="Times New Roman"/>
          <w:sz w:val="24"/>
          <w:szCs w:val="24"/>
          <w:lang w:eastAsia="ru-RU"/>
        </w:rPr>
        <w:t>о</w:t>
      </w:r>
      <w:r w:rsidRPr="00E32611">
        <w:rPr>
          <w:rFonts w:ascii="Times New Roman" w:hAnsi="Times New Roman"/>
          <w:sz w:val="24"/>
          <w:szCs w:val="24"/>
          <w:lang w:eastAsia="ru-RU"/>
        </w:rPr>
        <w:t>мики муниципального образования муниципального образования Щербиновский район, сп</w:t>
      </w:r>
      <w:r w:rsidRPr="00E32611">
        <w:rPr>
          <w:rFonts w:ascii="Times New Roman" w:hAnsi="Times New Roman"/>
          <w:sz w:val="24"/>
          <w:szCs w:val="24"/>
          <w:lang w:eastAsia="ru-RU"/>
        </w:rPr>
        <w:t>о</w:t>
      </w:r>
      <w:r w:rsidRPr="00E32611">
        <w:rPr>
          <w:rFonts w:ascii="Times New Roman" w:hAnsi="Times New Roman"/>
          <w:sz w:val="24"/>
          <w:szCs w:val="24"/>
          <w:lang w:eastAsia="ru-RU"/>
        </w:rPr>
        <w:t xml:space="preserve">собствующих возникновению необоснованных расходов субъектов предпринимательской и </w:t>
      </w:r>
      <w:r>
        <w:rPr>
          <w:rFonts w:ascii="Times New Roman" w:hAnsi="Times New Roman"/>
          <w:sz w:val="24"/>
          <w:szCs w:val="24"/>
          <w:lang w:eastAsia="ru-RU"/>
        </w:rPr>
        <w:t xml:space="preserve">иной экономической </w:t>
      </w:r>
      <w:r w:rsidRPr="00E32611">
        <w:rPr>
          <w:rFonts w:ascii="Times New Roman" w:hAnsi="Times New Roman"/>
          <w:sz w:val="24"/>
          <w:szCs w:val="24"/>
          <w:lang w:eastAsia="ru-RU"/>
        </w:rPr>
        <w:t>деятельности, а также необоснованных расходов местного бюджета .</w:t>
      </w:r>
    </w:p>
    <w:p w:rsidR="00C3114A" w:rsidRPr="00E32611" w:rsidRDefault="00C3114A" w:rsidP="00F410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2611">
        <w:rPr>
          <w:rFonts w:ascii="Times New Roman" w:hAnsi="Times New Roman"/>
          <w:sz w:val="24"/>
          <w:szCs w:val="24"/>
          <w:lang w:eastAsia="ru-RU"/>
        </w:rPr>
        <w:t>Указание на приложения (при наличии).</w:t>
      </w:r>
    </w:p>
    <w:p w:rsidR="00C3114A" w:rsidRPr="00E32611" w:rsidRDefault="00C3114A" w:rsidP="00F410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3114A" w:rsidRPr="00E32611" w:rsidRDefault="00C3114A" w:rsidP="00F410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Наименование должности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lastRenderedPageBreak/>
        <w:t>руководителя уполномоченного органа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_________________________    _____________         ______________________</w:t>
      </w:r>
    </w:p>
    <w:p w:rsidR="00C3114A" w:rsidRPr="00E32611" w:rsidRDefault="00C3114A" w:rsidP="00F4104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(инициалы, фамилия)                        (дата)                                          (подпись)</w:t>
      </w:r>
    </w:p>
    <w:p w:rsidR="00C3114A" w:rsidRPr="00E32611" w:rsidRDefault="00C3114A" w:rsidP="00F410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3114A" w:rsidRPr="00E32611" w:rsidRDefault="00C3114A" w:rsidP="00F410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3114A" w:rsidRDefault="00C3114A" w:rsidP="00F4104A">
      <w:bookmarkStart w:id="19" w:name="_GoBack"/>
      <w:bookmarkEnd w:id="19"/>
    </w:p>
    <w:p w:rsidR="00C3114A" w:rsidRDefault="00C3114A" w:rsidP="00F4104A"/>
    <w:p w:rsidR="00C3114A" w:rsidRDefault="00C3114A" w:rsidP="00F4104A"/>
    <w:p w:rsidR="00C3114A" w:rsidRDefault="00C3114A" w:rsidP="00F4104A"/>
    <w:p w:rsidR="00C3114A" w:rsidRDefault="00C3114A" w:rsidP="00F4104A"/>
    <w:p w:rsidR="00C3114A" w:rsidRDefault="00C3114A" w:rsidP="00F4104A"/>
    <w:p w:rsidR="00C3114A" w:rsidRDefault="00C3114A" w:rsidP="00F4104A"/>
    <w:p w:rsidR="00C3114A" w:rsidRDefault="00C3114A" w:rsidP="00F4104A"/>
    <w:p w:rsidR="00C3114A" w:rsidRDefault="00C3114A" w:rsidP="00F4104A"/>
    <w:p w:rsidR="00C3114A" w:rsidRDefault="00C3114A" w:rsidP="00F4104A"/>
    <w:p w:rsidR="00C3114A" w:rsidRDefault="00C3114A" w:rsidP="00F4104A"/>
    <w:p w:rsidR="00C3114A" w:rsidRDefault="00C3114A" w:rsidP="00F4104A"/>
    <w:p w:rsidR="00C3114A" w:rsidRDefault="00C3114A" w:rsidP="00F4104A"/>
    <w:p w:rsidR="00C3114A" w:rsidRDefault="00C3114A" w:rsidP="00B33217">
      <w:pPr>
        <w:spacing w:after="0" w:line="240" w:lineRule="auto"/>
        <w:rPr>
          <w:rFonts w:ascii="Times New Roman" w:hAnsi="Times New Roman"/>
          <w:sz w:val="24"/>
          <w:szCs w:val="24"/>
          <w:highlight w:val="yellow"/>
          <w:lang w:eastAsia="ru-RU"/>
        </w:rPr>
        <w:sectPr w:rsidR="00C3114A" w:rsidSect="009312CF">
          <w:headerReference w:type="defaul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C3114A" w:rsidRPr="00F4104A" w:rsidRDefault="00C3114A" w:rsidP="00F4104A">
      <w:pPr>
        <w:spacing w:line="240" w:lineRule="auto"/>
        <w:ind w:left="9600"/>
        <w:jc w:val="center"/>
        <w:rPr>
          <w:rFonts w:ascii="Times New Roman" w:hAnsi="Times New Roman"/>
          <w:sz w:val="24"/>
          <w:szCs w:val="24"/>
        </w:rPr>
      </w:pPr>
      <w:r w:rsidRPr="00F4104A">
        <w:rPr>
          <w:rFonts w:ascii="Times New Roman" w:hAnsi="Times New Roman"/>
          <w:sz w:val="24"/>
          <w:szCs w:val="24"/>
        </w:rPr>
        <w:lastRenderedPageBreak/>
        <w:t>Приложение № 5</w:t>
      </w:r>
    </w:p>
    <w:p w:rsidR="00C3114A" w:rsidRPr="00F4104A" w:rsidRDefault="00C3114A" w:rsidP="00F4104A">
      <w:pPr>
        <w:spacing w:line="240" w:lineRule="auto"/>
        <w:ind w:left="9600"/>
        <w:jc w:val="center"/>
        <w:rPr>
          <w:rFonts w:ascii="Times New Roman" w:hAnsi="Times New Roman"/>
          <w:sz w:val="24"/>
          <w:szCs w:val="24"/>
        </w:rPr>
      </w:pPr>
      <w:r w:rsidRPr="00F4104A">
        <w:rPr>
          <w:rFonts w:ascii="Times New Roman" w:hAnsi="Times New Roman"/>
          <w:sz w:val="24"/>
          <w:szCs w:val="24"/>
        </w:rPr>
        <w:t xml:space="preserve">к Порядку проведения </w:t>
      </w:r>
    </w:p>
    <w:p w:rsidR="00C3114A" w:rsidRPr="00F4104A" w:rsidRDefault="00C3114A" w:rsidP="00F4104A">
      <w:pPr>
        <w:spacing w:line="240" w:lineRule="auto"/>
        <w:ind w:left="9600"/>
        <w:jc w:val="center"/>
        <w:rPr>
          <w:rFonts w:ascii="Times New Roman" w:hAnsi="Times New Roman"/>
          <w:sz w:val="24"/>
          <w:szCs w:val="24"/>
        </w:rPr>
      </w:pPr>
      <w:r w:rsidRPr="00F4104A">
        <w:rPr>
          <w:rFonts w:ascii="Times New Roman" w:hAnsi="Times New Roman"/>
          <w:sz w:val="24"/>
          <w:szCs w:val="24"/>
        </w:rPr>
        <w:t xml:space="preserve">оценки регулирующего </w:t>
      </w:r>
    </w:p>
    <w:p w:rsidR="00C3114A" w:rsidRPr="00F4104A" w:rsidRDefault="00C3114A" w:rsidP="00F4104A">
      <w:pPr>
        <w:spacing w:line="240" w:lineRule="auto"/>
        <w:ind w:left="9600"/>
        <w:jc w:val="center"/>
        <w:rPr>
          <w:rFonts w:ascii="Times New Roman" w:hAnsi="Times New Roman"/>
          <w:sz w:val="24"/>
          <w:szCs w:val="24"/>
        </w:rPr>
      </w:pPr>
      <w:r w:rsidRPr="00F4104A">
        <w:rPr>
          <w:rFonts w:ascii="Times New Roman" w:hAnsi="Times New Roman"/>
          <w:sz w:val="24"/>
          <w:szCs w:val="24"/>
        </w:rPr>
        <w:t xml:space="preserve">воздействия проектов </w:t>
      </w:r>
    </w:p>
    <w:p w:rsidR="00C3114A" w:rsidRPr="00F4104A" w:rsidRDefault="00C3114A" w:rsidP="00F4104A">
      <w:pPr>
        <w:spacing w:line="240" w:lineRule="auto"/>
        <w:ind w:left="9600"/>
        <w:jc w:val="center"/>
        <w:rPr>
          <w:rFonts w:ascii="Times New Roman" w:hAnsi="Times New Roman"/>
          <w:sz w:val="24"/>
          <w:szCs w:val="24"/>
        </w:rPr>
      </w:pPr>
      <w:r w:rsidRPr="00F4104A">
        <w:rPr>
          <w:rFonts w:ascii="Times New Roman" w:hAnsi="Times New Roman"/>
          <w:sz w:val="24"/>
          <w:szCs w:val="24"/>
        </w:rPr>
        <w:t xml:space="preserve">нормативных правовых актов </w:t>
      </w:r>
    </w:p>
    <w:p w:rsidR="00C3114A" w:rsidRPr="00F4104A" w:rsidRDefault="00C3114A" w:rsidP="00F4104A">
      <w:pPr>
        <w:spacing w:line="240" w:lineRule="auto"/>
        <w:ind w:left="9600"/>
        <w:jc w:val="center"/>
        <w:rPr>
          <w:rFonts w:ascii="Times New Roman" w:hAnsi="Times New Roman"/>
          <w:sz w:val="24"/>
          <w:szCs w:val="24"/>
        </w:rPr>
      </w:pPr>
      <w:r w:rsidRPr="00F4104A">
        <w:rPr>
          <w:rFonts w:ascii="Times New Roman" w:hAnsi="Times New Roman"/>
          <w:sz w:val="24"/>
          <w:szCs w:val="24"/>
        </w:rPr>
        <w:t xml:space="preserve">муниципального образования </w:t>
      </w:r>
    </w:p>
    <w:p w:rsidR="00C3114A" w:rsidRPr="00F4104A" w:rsidRDefault="00C3114A" w:rsidP="00F4104A">
      <w:pPr>
        <w:spacing w:line="240" w:lineRule="auto"/>
        <w:ind w:left="9600"/>
        <w:jc w:val="center"/>
        <w:rPr>
          <w:rFonts w:ascii="Times New Roman" w:hAnsi="Times New Roman"/>
          <w:sz w:val="24"/>
          <w:szCs w:val="24"/>
        </w:rPr>
      </w:pPr>
      <w:r w:rsidRPr="00F4104A">
        <w:rPr>
          <w:rFonts w:ascii="Times New Roman" w:hAnsi="Times New Roman"/>
          <w:sz w:val="24"/>
          <w:szCs w:val="24"/>
        </w:rPr>
        <w:t>Щербиновский район</w:t>
      </w:r>
    </w:p>
    <w:p w:rsidR="00C3114A" w:rsidRPr="00F4104A" w:rsidRDefault="00C3114A" w:rsidP="00F4104A">
      <w:pPr>
        <w:spacing w:line="240" w:lineRule="auto"/>
        <w:rPr>
          <w:rFonts w:ascii="Times New Roman" w:hAnsi="Times New Roman"/>
          <w:b/>
          <w:sz w:val="24"/>
          <w:szCs w:val="24"/>
        </w:rPr>
      </w:pPr>
      <w:bookmarkStart w:id="20" w:name="P781"/>
      <w:bookmarkEnd w:id="20"/>
    </w:p>
    <w:p w:rsidR="00C3114A" w:rsidRPr="00F4104A" w:rsidRDefault="00C3114A" w:rsidP="00F4104A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4104A">
        <w:rPr>
          <w:rFonts w:ascii="Times New Roman" w:hAnsi="Times New Roman"/>
          <w:b/>
          <w:sz w:val="24"/>
          <w:szCs w:val="24"/>
        </w:rPr>
        <w:t>СВОД ПРЕДЛОЖЕНИЙ</w:t>
      </w:r>
    </w:p>
    <w:p w:rsidR="00C3114A" w:rsidRPr="00F4104A" w:rsidRDefault="00C3114A" w:rsidP="00F4104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3114A" w:rsidRPr="00F4104A" w:rsidRDefault="00C3114A" w:rsidP="00F4104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4104A">
        <w:rPr>
          <w:rFonts w:ascii="Times New Roman" w:hAnsi="Times New Roman"/>
          <w:sz w:val="24"/>
          <w:szCs w:val="24"/>
        </w:rPr>
        <w:t>Дата составления свода предложений: ______________________________________.</w:t>
      </w:r>
    </w:p>
    <w:p w:rsidR="00C3114A" w:rsidRPr="00F4104A" w:rsidRDefault="00C3114A" w:rsidP="00F4104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4104A">
        <w:rPr>
          <w:rFonts w:ascii="Times New Roman" w:hAnsi="Times New Roman"/>
          <w:sz w:val="24"/>
          <w:szCs w:val="24"/>
        </w:rPr>
        <w:t>Наименование регулирующего органа: _______________________________________.</w:t>
      </w:r>
    </w:p>
    <w:p w:rsidR="00C3114A" w:rsidRPr="00F4104A" w:rsidRDefault="00C3114A" w:rsidP="00F4104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4104A">
        <w:rPr>
          <w:rFonts w:ascii="Times New Roman" w:hAnsi="Times New Roman"/>
          <w:sz w:val="24"/>
          <w:szCs w:val="24"/>
        </w:rPr>
        <w:t>Наименование проекта нормативного правового акта: ________________________.</w:t>
      </w:r>
    </w:p>
    <w:p w:rsidR="00C3114A" w:rsidRPr="00F4104A" w:rsidRDefault="00C3114A" w:rsidP="00F4104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4104A">
        <w:rPr>
          <w:rFonts w:ascii="Times New Roman" w:hAnsi="Times New Roman"/>
          <w:sz w:val="24"/>
          <w:szCs w:val="24"/>
        </w:rPr>
        <w:t>Срок проведения публичного обсуждения: с ______________ по __________.</w:t>
      </w:r>
    </w:p>
    <w:p w:rsidR="00C3114A" w:rsidRPr="00F4104A" w:rsidRDefault="00C3114A" w:rsidP="00F4104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4104A">
        <w:rPr>
          <w:rFonts w:ascii="Times New Roman" w:hAnsi="Times New Roman"/>
          <w:sz w:val="24"/>
          <w:szCs w:val="24"/>
        </w:rPr>
        <w:t>Количество экспертов, участвовавших в обсуждении: ____________________.</w:t>
      </w:r>
    </w:p>
    <w:p w:rsidR="00C3114A" w:rsidRPr="00F4104A" w:rsidRDefault="00C3114A" w:rsidP="00F4104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4104A">
        <w:rPr>
          <w:rFonts w:ascii="Times New Roman" w:hAnsi="Times New Roman"/>
          <w:sz w:val="24"/>
          <w:szCs w:val="24"/>
        </w:rPr>
        <w:t>Перечень органов и организаций, которым были направлены уведомления о проведении публичных консультаций: ________________________________________________________________________________________________________</w:t>
      </w:r>
    </w:p>
    <w:p w:rsidR="00C3114A" w:rsidRPr="00F4104A" w:rsidRDefault="00C3114A" w:rsidP="00F4104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464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3690"/>
        <w:gridCol w:w="5040"/>
        <w:gridCol w:w="5400"/>
      </w:tblGrid>
      <w:tr w:rsidR="00C3114A" w:rsidRPr="00F4104A" w:rsidTr="00EB2CC8">
        <w:trPr>
          <w:trHeight w:val="765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4A" w:rsidRPr="00F4104A" w:rsidRDefault="00C3114A" w:rsidP="00F4104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04A">
              <w:rPr>
                <w:rFonts w:ascii="Times New Roman" w:hAnsi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4A" w:rsidRPr="00F4104A" w:rsidRDefault="00C3114A" w:rsidP="00F4104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04A">
              <w:rPr>
                <w:rFonts w:ascii="Times New Roman" w:hAnsi="Times New Roman"/>
                <w:sz w:val="24"/>
                <w:szCs w:val="24"/>
              </w:rPr>
              <w:t>Позиция участника публичных консультаций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4A" w:rsidRPr="00F4104A" w:rsidRDefault="00C3114A" w:rsidP="00F4104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04A">
              <w:rPr>
                <w:rFonts w:ascii="Times New Roman" w:hAnsi="Times New Roman"/>
                <w:sz w:val="24"/>
                <w:szCs w:val="24"/>
              </w:rPr>
              <w:t>Позиция регулирующего органа (учтено, учт</w:t>
            </w:r>
            <w:r w:rsidRPr="00F4104A">
              <w:rPr>
                <w:rFonts w:ascii="Times New Roman" w:hAnsi="Times New Roman"/>
                <w:sz w:val="24"/>
                <w:szCs w:val="24"/>
              </w:rPr>
              <w:t>е</w:t>
            </w:r>
            <w:r w:rsidRPr="00F4104A">
              <w:rPr>
                <w:rFonts w:ascii="Times New Roman" w:hAnsi="Times New Roman"/>
                <w:sz w:val="24"/>
                <w:szCs w:val="24"/>
              </w:rPr>
              <w:t>но частично, не учтено)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4A" w:rsidRPr="00F4104A" w:rsidRDefault="00C3114A" w:rsidP="00F4104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04A">
              <w:rPr>
                <w:rFonts w:ascii="Times New Roman" w:hAnsi="Times New Roman"/>
                <w:sz w:val="24"/>
                <w:szCs w:val="24"/>
              </w:rPr>
              <w:t>Комментарии регулирующего органа (сведения об учете или причинах отклонения замечаний и пре</w:t>
            </w:r>
            <w:r w:rsidRPr="00F4104A">
              <w:rPr>
                <w:rFonts w:ascii="Times New Roman" w:hAnsi="Times New Roman"/>
                <w:sz w:val="24"/>
                <w:szCs w:val="24"/>
              </w:rPr>
              <w:t>д</w:t>
            </w:r>
            <w:r w:rsidRPr="00F4104A">
              <w:rPr>
                <w:rFonts w:ascii="Times New Roman" w:hAnsi="Times New Roman"/>
                <w:sz w:val="24"/>
                <w:szCs w:val="24"/>
              </w:rPr>
              <w:t>ложений)</w:t>
            </w:r>
          </w:p>
        </w:tc>
      </w:tr>
      <w:tr w:rsidR="00C3114A" w:rsidRPr="00F4104A" w:rsidTr="00EB2CC8">
        <w:trPr>
          <w:trHeight w:val="336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4A" w:rsidRPr="00F4104A" w:rsidRDefault="00C3114A" w:rsidP="00F4104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0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4A" w:rsidRPr="00F4104A" w:rsidRDefault="00C3114A" w:rsidP="00F4104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0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4A" w:rsidRPr="00F4104A" w:rsidRDefault="00C3114A" w:rsidP="00F4104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04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4A" w:rsidRPr="00F4104A" w:rsidRDefault="00C3114A" w:rsidP="00F4104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04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3114A" w:rsidRPr="00F4104A" w:rsidTr="00EB2CC8">
        <w:tc>
          <w:tcPr>
            <w:tcW w:w="14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4A" w:rsidRPr="00F4104A" w:rsidRDefault="00C3114A" w:rsidP="00F4104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04A">
              <w:rPr>
                <w:rFonts w:ascii="Times New Roman" w:hAnsi="Times New Roman"/>
                <w:sz w:val="24"/>
                <w:szCs w:val="24"/>
              </w:rPr>
              <w:t>Участник публичных консультаций 1</w:t>
            </w:r>
          </w:p>
        </w:tc>
      </w:tr>
      <w:tr w:rsidR="00C3114A" w:rsidRPr="00F4104A" w:rsidTr="00EB2CC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4A" w:rsidRPr="00F4104A" w:rsidRDefault="00C3114A" w:rsidP="00F4104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0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4A" w:rsidRPr="00F4104A" w:rsidRDefault="00C3114A" w:rsidP="00F4104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4A" w:rsidRPr="00F4104A" w:rsidRDefault="00C3114A" w:rsidP="00F4104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4A" w:rsidRPr="00F4104A" w:rsidRDefault="00C3114A" w:rsidP="00F4104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14A" w:rsidRPr="00F4104A" w:rsidTr="00EB2CC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4A" w:rsidRPr="00F4104A" w:rsidRDefault="00C3114A" w:rsidP="00F4104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0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4A" w:rsidRPr="00F4104A" w:rsidRDefault="00C3114A" w:rsidP="00F4104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0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4A" w:rsidRPr="00F4104A" w:rsidRDefault="00C3114A" w:rsidP="00F4104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04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4A" w:rsidRPr="00F4104A" w:rsidRDefault="00C3114A" w:rsidP="00F4104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04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3114A" w:rsidRPr="00F4104A" w:rsidTr="00EB2CC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4A" w:rsidRPr="00F4104A" w:rsidRDefault="00C3114A" w:rsidP="00F4104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0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4A" w:rsidRPr="00F4104A" w:rsidRDefault="00C3114A" w:rsidP="00F410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4A" w:rsidRPr="00F4104A" w:rsidRDefault="00C3114A" w:rsidP="00F410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4A" w:rsidRPr="00F4104A" w:rsidRDefault="00C3114A" w:rsidP="00F410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14A" w:rsidRPr="00F4104A" w:rsidTr="00EB2CC8">
        <w:tc>
          <w:tcPr>
            <w:tcW w:w="14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4A" w:rsidRPr="00F4104A" w:rsidRDefault="00C3114A" w:rsidP="00F4104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04A">
              <w:rPr>
                <w:rFonts w:ascii="Times New Roman" w:hAnsi="Times New Roman"/>
                <w:sz w:val="24"/>
                <w:szCs w:val="24"/>
              </w:rPr>
              <w:t>Участник публичных консультаций 2</w:t>
            </w:r>
          </w:p>
        </w:tc>
      </w:tr>
      <w:tr w:rsidR="00C3114A" w:rsidRPr="00F4104A" w:rsidTr="00EB2CC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4A" w:rsidRPr="00F4104A" w:rsidRDefault="00C3114A" w:rsidP="00F4104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0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4A" w:rsidRPr="00F4104A" w:rsidRDefault="00C3114A" w:rsidP="00F410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4A" w:rsidRPr="00F4104A" w:rsidRDefault="00C3114A" w:rsidP="00F410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4A" w:rsidRPr="00F4104A" w:rsidRDefault="00C3114A" w:rsidP="00F410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14A" w:rsidRPr="00F4104A" w:rsidTr="00EB2CC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4A" w:rsidRPr="00F4104A" w:rsidRDefault="00C3114A" w:rsidP="00F4104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0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4A" w:rsidRPr="00F4104A" w:rsidRDefault="00C3114A" w:rsidP="00F410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4A" w:rsidRPr="00F4104A" w:rsidRDefault="00C3114A" w:rsidP="00F410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4A" w:rsidRPr="00F4104A" w:rsidRDefault="00C3114A" w:rsidP="00F410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3114A" w:rsidRPr="00F4104A" w:rsidRDefault="00C3114A" w:rsidP="00F4104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280"/>
        <w:gridCol w:w="1920"/>
      </w:tblGrid>
      <w:tr w:rsidR="00C3114A" w:rsidRPr="00F4104A" w:rsidTr="00EB2CC8"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4A" w:rsidRPr="00F4104A" w:rsidRDefault="00C3114A" w:rsidP="00F410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104A">
              <w:rPr>
                <w:rFonts w:ascii="Times New Roman" w:hAnsi="Times New Roman"/>
                <w:sz w:val="24"/>
                <w:szCs w:val="24"/>
              </w:rPr>
              <w:t>Общее количество поступивших замечаний и предложений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4A" w:rsidRPr="00F4104A" w:rsidRDefault="00C3114A" w:rsidP="00F410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14A" w:rsidRPr="00F4104A" w:rsidTr="00EB2CC8"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4A" w:rsidRPr="00F4104A" w:rsidRDefault="00C3114A" w:rsidP="00F410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104A">
              <w:rPr>
                <w:rFonts w:ascii="Times New Roman" w:hAnsi="Times New Roman"/>
                <w:sz w:val="24"/>
                <w:szCs w:val="24"/>
              </w:rPr>
              <w:t>Общее количество учтенных замечаний и предложений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4A" w:rsidRPr="00F4104A" w:rsidRDefault="00C3114A" w:rsidP="00F410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14A" w:rsidRPr="00F4104A" w:rsidTr="00EB2CC8"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4A" w:rsidRPr="00F4104A" w:rsidRDefault="00C3114A" w:rsidP="00F410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104A">
              <w:rPr>
                <w:rFonts w:ascii="Times New Roman" w:hAnsi="Times New Roman"/>
                <w:sz w:val="24"/>
                <w:szCs w:val="24"/>
              </w:rPr>
              <w:t>Общее количество частично учтенных замечаний и предложений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4A" w:rsidRPr="00F4104A" w:rsidRDefault="00C3114A" w:rsidP="00F410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14A" w:rsidRPr="00F4104A" w:rsidTr="00EB2CC8"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4A" w:rsidRPr="00F4104A" w:rsidRDefault="00C3114A" w:rsidP="00F410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104A">
              <w:rPr>
                <w:rFonts w:ascii="Times New Roman" w:hAnsi="Times New Roman"/>
                <w:sz w:val="24"/>
                <w:szCs w:val="24"/>
              </w:rPr>
              <w:lastRenderedPageBreak/>
              <w:t>Общее количество неучтенных замечаний и предложений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4A" w:rsidRPr="00F4104A" w:rsidRDefault="00C3114A" w:rsidP="00F410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3114A" w:rsidRPr="00F4104A" w:rsidRDefault="00C3114A" w:rsidP="00F4104A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C3114A" w:rsidRPr="00F4104A" w:rsidRDefault="00C3114A" w:rsidP="00F4104A">
      <w:pPr>
        <w:spacing w:line="240" w:lineRule="auto"/>
        <w:rPr>
          <w:rFonts w:ascii="Times New Roman" w:hAnsi="Times New Roman"/>
          <w:sz w:val="24"/>
          <w:szCs w:val="24"/>
        </w:rPr>
      </w:pPr>
      <w:r w:rsidRPr="00F4104A">
        <w:rPr>
          <w:rFonts w:ascii="Times New Roman" w:hAnsi="Times New Roman"/>
          <w:sz w:val="24"/>
          <w:szCs w:val="24"/>
        </w:rPr>
        <w:t>Наименование должности руководителя</w:t>
      </w:r>
    </w:p>
    <w:p w:rsidR="00C3114A" w:rsidRPr="00F4104A" w:rsidRDefault="00C3114A" w:rsidP="00F4104A">
      <w:pPr>
        <w:spacing w:line="240" w:lineRule="auto"/>
        <w:rPr>
          <w:rFonts w:ascii="Times New Roman" w:hAnsi="Times New Roman"/>
          <w:sz w:val="24"/>
          <w:szCs w:val="24"/>
        </w:rPr>
      </w:pPr>
      <w:r w:rsidRPr="00F4104A">
        <w:rPr>
          <w:rFonts w:ascii="Times New Roman" w:hAnsi="Times New Roman"/>
          <w:sz w:val="24"/>
          <w:szCs w:val="24"/>
        </w:rPr>
        <w:t>регулирующего органа</w:t>
      </w:r>
    </w:p>
    <w:p w:rsidR="00C3114A" w:rsidRPr="00F4104A" w:rsidRDefault="00C3114A" w:rsidP="00F4104A">
      <w:pPr>
        <w:spacing w:line="240" w:lineRule="auto"/>
        <w:rPr>
          <w:rFonts w:ascii="Times New Roman" w:hAnsi="Times New Roman"/>
          <w:sz w:val="24"/>
          <w:szCs w:val="24"/>
        </w:rPr>
      </w:pPr>
      <w:r w:rsidRPr="00F4104A">
        <w:rPr>
          <w:rFonts w:ascii="Times New Roman" w:hAnsi="Times New Roman"/>
          <w:sz w:val="24"/>
          <w:szCs w:val="24"/>
        </w:rPr>
        <w:t>____________________        ____________________   ________________________</w:t>
      </w:r>
    </w:p>
    <w:p w:rsidR="00C3114A" w:rsidRPr="00F4104A" w:rsidRDefault="00C3114A" w:rsidP="00F4104A">
      <w:pPr>
        <w:spacing w:line="240" w:lineRule="auto"/>
        <w:rPr>
          <w:rFonts w:ascii="Times New Roman" w:hAnsi="Times New Roman"/>
          <w:sz w:val="24"/>
          <w:szCs w:val="24"/>
        </w:rPr>
      </w:pPr>
      <w:r w:rsidRPr="00F4104A">
        <w:rPr>
          <w:rFonts w:ascii="Times New Roman" w:hAnsi="Times New Roman"/>
          <w:sz w:val="24"/>
          <w:szCs w:val="24"/>
        </w:rPr>
        <w:t xml:space="preserve">               (дата)                                             (подпись)                                (инициалы, фамилия)</w:t>
      </w:r>
    </w:p>
    <w:p w:rsidR="00C3114A" w:rsidRPr="00F4104A" w:rsidRDefault="00C3114A" w:rsidP="00F4104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3114A" w:rsidRPr="00F4104A" w:rsidRDefault="00C3114A" w:rsidP="00F4104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3114A" w:rsidRPr="00F4104A" w:rsidRDefault="00C3114A" w:rsidP="00F4104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3114A" w:rsidRPr="00F4104A" w:rsidRDefault="00C3114A" w:rsidP="00F4104A">
      <w:pPr>
        <w:widowControl w:val="0"/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F4104A">
        <w:rPr>
          <w:rFonts w:ascii="Times New Roman" w:hAnsi="Times New Roman"/>
          <w:snapToGrid w:val="0"/>
          <w:sz w:val="24"/>
          <w:szCs w:val="24"/>
        </w:rPr>
        <w:t>Наименование должности</w:t>
      </w:r>
    </w:p>
    <w:p w:rsidR="00C3114A" w:rsidRPr="00F4104A" w:rsidRDefault="00C3114A" w:rsidP="00F4104A">
      <w:pPr>
        <w:widowControl w:val="0"/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F4104A">
        <w:rPr>
          <w:rFonts w:ascii="Times New Roman" w:hAnsi="Times New Roman"/>
          <w:snapToGrid w:val="0"/>
          <w:sz w:val="24"/>
          <w:szCs w:val="24"/>
        </w:rPr>
        <w:t>руководителя уполномоченного органа</w:t>
      </w:r>
    </w:p>
    <w:p w:rsidR="00C3114A" w:rsidRPr="00F4104A" w:rsidRDefault="00C3114A" w:rsidP="00F4104A">
      <w:pPr>
        <w:widowControl w:val="0"/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F4104A">
        <w:rPr>
          <w:rFonts w:ascii="Times New Roman" w:hAnsi="Times New Roman"/>
          <w:snapToGrid w:val="0"/>
          <w:sz w:val="24"/>
          <w:szCs w:val="24"/>
        </w:rPr>
        <w:t>_________________________                         _                                            ____________                                                     ______________________</w:t>
      </w:r>
    </w:p>
    <w:p w:rsidR="00C3114A" w:rsidRPr="00F4104A" w:rsidRDefault="00C3114A" w:rsidP="00F4104A">
      <w:pPr>
        <w:widowControl w:val="0"/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F4104A">
        <w:rPr>
          <w:rFonts w:ascii="Times New Roman" w:hAnsi="Times New Roman"/>
          <w:snapToGrid w:val="0"/>
          <w:sz w:val="24"/>
          <w:szCs w:val="24"/>
        </w:rPr>
        <w:t xml:space="preserve">    (инициалы, фамилия)                                                                                       (дата)                                                                          (подпись)</w:t>
      </w:r>
    </w:p>
    <w:p w:rsidR="00C3114A" w:rsidRPr="00F4104A" w:rsidRDefault="00C3114A" w:rsidP="00F4104A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C3114A" w:rsidRPr="00F4104A" w:rsidRDefault="00C3114A" w:rsidP="00F4104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3114A" w:rsidRPr="00F4104A" w:rsidRDefault="00C3114A" w:rsidP="00F4104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3114A" w:rsidRPr="00F4104A" w:rsidRDefault="00C3114A" w:rsidP="00F4104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3114A" w:rsidRPr="00F4104A" w:rsidRDefault="00C3114A" w:rsidP="00F4104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3114A" w:rsidRPr="00F4104A" w:rsidRDefault="00C3114A" w:rsidP="00F4104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3114A" w:rsidRPr="00F4104A" w:rsidRDefault="00C3114A" w:rsidP="00F4104A">
      <w:pPr>
        <w:spacing w:line="240" w:lineRule="auto"/>
        <w:ind w:left="10200"/>
        <w:jc w:val="center"/>
        <w:rPr>
          <w:rFonts w:ascii="Times New Roman" w:hAnsi="Times New Roman"/>
          <w:sz w:val="24"/>
          <w:szCs w:val="24"/>
        </w:rPr>
      </w:pPr>
      <w:r w:rsidRPr="00F4104A">
        <w:rPr>
          <w:rFonts w:ascii="Times New Roman" w:hAnsi="Times New Roman"/>
          <w:sz w:val="24"/>
          <w:szCs w:val="24"/>
        </w:rPr>
        <w:lastRenderedPageBreak/>
        <w:t>Приложение № 6</w:t>
      </w:r>
    </w:p>
    <w:p w:rsidR="00C3114A" w:rsidRPr="00F4104A" w:rsidRDefault="00C3114A" w:rsidP="00F4104A">
      <w:pPr>
        <w:spacing w:line="240" w:lineRule="auto"/>
        <w:ind w:left="10200"/>
        <w:jc w:val="center"/>
        <w:rPr>
          <w:rFonts w:ascii="Times New Roman" w:hAnsi="Times New Roman"/>
          <w:sz w:val="24"/>
          <w:szCs w:val="24"/>
        </w:rPr>
      </w:pPr>
      <w:r w:rsidRPr="00F4104A">
        <w:rPr>
          <w:rFonts w:ascii="Times New Roman" w:hAnsi="Times New Roman"/>
          <w:sz w:val="24"/>
          <w:szCs w:val="24"/>
        </w:rPr>
        <w:t xml:space="preserve">к Порядку проведения </w:t>
      </w:r>
    </w:p>
    <w:p w:rsidR="00C3114A" w:rsidRPr="00F4104A" w:rsidRDefault="00C3114A" w:rsidP="00F4104A">
      <w:pPr>
        <w:spacing w:line="240" w:lineRule="auto"/>
        <w:ind w:left="10200"/>
        <w:jc w:val="center"/>
        <w:rPr>
          <w:rFonts w:ascii="Times New Roman" w:hAnsi="Times New Roman"/>
          <w:sz w:val="24"/>
          <w:szCs w:val="24"/>
        </w:rPr>
      </w:pPr>
      <w:r w:rsidRPr="00F4104A">
        <w:rPr>
          <w:rFonts w:ascii="Times New Roman" w:hAnsi="Times New Roman"/>
          <w:sz w:val="24"/>
          <w:szCs w:val="24"/>
        </w:rPr>
        <w:t xml:space="preserve">оценки регулирующего </w:t>
      </w:r>
    </w:p>
    <w:p w:rsidR="00C3114A" w:rsidRPr="00F4104A" w:rsidRDefault="00C3114A" w:rsidP="00F4104A">
      <w:pPr>
        <w:spacing w:line="240" w:lineRule="auto"/>
        <w:ind w:left="10200"/>
        <w:jc w:val="center"/>
        <w:rPr>
          <w:rFonts w:ascii="Times New Roman" w:hAnsi="Times New Roman"/>
          <w:sz w:val="24"/>
          <w:szCs w:val="24"/>
        </w:rPr>
      </w:pPr>
      <w:r w:rsidRPr="00F4104A">
        <w:rPr>
          <w:rFonts w:ascii="Times New Roman" w:hAnsi="Times New Roman"/>
          <w:sz w:val="24"/>
          <w:szCs w:val="24"/>
        </w:rPr>
        <w:t xml:space="preserve">воздействия проектов </w:t>
      </w:r>
    </w:p>
    <w:p w:rsidR="00C3114A" w:rsidRPr="00F4104A" w:rsidRDefault="00C3114A" w:rsidP="00F4104A">
      <w:pPr>
        <w:spacing w:line="240" w:lineRule="auto"/>
        <w:ind w:left="10200"/>
        <w:jc w:val="center"/>
        <w:rPr>
          <w:rFonts w:ascii="Times New Roman" w:hAnsi="Times New Roman"/>
          <w:sz w:val="24"/>
          <w:szCs w:val="24"/>
        </w:rPr>
      </w:pPr>
      <w:r w:rsidRPr="00F4104A">
        <w:rPr>
          <w:rFonts w:ascii="Times New Roman" w:hAnsi="Times New Roman"/>
          <w:sz w:val="24"/>
          <w:szCs w:val="24"/>
        </w:rPr>
        <w:t xml:space="preserve">нормативных правовых актов </w:t>
      </w:r>
    </w:p>
    <w:p w:rsidR="00C3114A" w:rsidRPr="00F4104A" w:rsidRDefault="00C3114A" w:rsidP="00F4104A">
      <w:pPr>
        <w:spacing w:line="240" w:lineRule="auto"/>
        <w:ind w:left="10200"/>
        <w:jc w:val="center"/>
        <w:rPr>
          <w:rFonts w:ascii="Times New Roman" w:hAnsi="Times New Roman"/>
          <w:sz w:val="24"/>
          <w:szCs w:val="24"/>
        </w:rPr>
      </w:pPr>
      <w:r w:rsidRPr="00F4104A">
        <w:rPr>
          <w:rFonts w:ascii="Times New Roman" w:hAnsi="Times New Roman"/>
          <w:sz w:val="24"/>
          <w:szCs w:val="24"/>
        </w:rPr>
        <w:t xml:space="preserve">муниципального образования </w:t>
      </w:r>
    </w:p>
    <w:p w:rsidR="00C3114A" w:rsidRPr="00F4104A" w:rsidRDefault="00C3114A" w:rsidP="00F4104A">
      <w:pPr>
        <w:spacing w:line="240" w:lineRule="auto"/>
        <w:ind w:left="10200"/>
        <w:jc w:val="center"/>
        <w:rPr>
          <w:rFonts w:ascii="Times New Roman" w:hAnsi="Times New Roman"/>
          <w:sz w:val="24"/>
          <w:szCs w:val="24"/>
        </w:rPr>
      </w:pPr>
      <w:r w:rsidRPr="00F4104A">
        <w:rPr>
          <w:rFonts w:ascii="Times New Roman" w:hAnsi="Times New Roman"/>
          <w:sz w:val="24"/>
          <w:szCs w:val="24"/>
        </w:rPr>
        <w:t>Щербиновский район</w:t>
      </w:r>
    </w:p>
    <w:p w:rsidR="00C3114A" w:rsidRPr="00F4104A" w:rsidRDefault="00C3114A" w:rsidP="00F4104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3114A" w:rsidRPr="00F4104A" w:rsidRDefault="00C3114A" w:rsidP="00F4104A">
      <w:pPr>
        <w:spacing w:line="240" w:lineRule="auto"/>
        <w:ind w:left="10800"/>
        <w:jc w:val="both"/>
        <w:rPr>
          <w:rFonts w:ascii="Times New Roman" w:hAnsi="Times New Roman"/>
          <w:sz w:val="24"/>
          <w:szCs w:val="24"/>
        </w:rPr>
      </w:pPr>
      <w:r w:rsidRPr="00F4104A">
        <w:rPr>
          <w:rFonts w:ascii="Times New Roman" w:hAnsi="Times New Roman"/>
          <w:sz w:val="24"/>
          <w:szCs w:val="24"/>
        </w:rPr>
        <w:t>Главе</w:t>
      </w:r>
    </w:p>
    <w:p w:rsidR="00C3114A" w:rsidRPr="00F4104A" w:rsidRDefault="00C3114A" w:rsidP="00F4104A">
      <w:pPr>
        <w:spacing w:line="240" w:lineRule="auto"/>
        <w:ind w:left="10800"/>
        <w:jc w:val="both"/>
        <w:rPr>
          <w:rFonts w:ascii="Times New Roman" w:hAnsi="Times New Roman"/>
          <w:sz w:val="24"/>
          <w:szCs w:val="24"/>
        </w:rPr>
      </w:pPr>
      <w:r w:rsidRPr="00F4104A">
        <w:rPr>
          <w:rFonts w:ascii="Times New Roman" w:hAnsi="Times New Roman"/>
          <w:sz w:val="24"/>
          <w:szCs w:val="24"/>
        </w:rPr>
        <w:t>муниципального образования</w:t>
      </w:r>
    </w:p>
    <w:p w:rsidR="00C3114A" w:rsidRPr="00F4104A" w:rsidRDefault="00C3114A" w:rsidP="00F4104A">
      <w:pPr>
        <w:spacing w:line="240" w:lineRule="auto"/>
        <w:ind w:left="10800"/>
        <w:jc w:val="both"/>
        <w:rPr>
          <w:rFonts w:ascii="Times New Roman" w:hAnsi="Times New Roman"/>
          <w:sz w:val="24"/>
          <w:szCs w:val="24"/>
        </w:rPr>
      </w:pPr>
      <w:r w:rsidRPr="00F4104A">
        <w:rPr>
          <w:rFonts w:ascii="Times New Roman" w:hAnsi="Times New Roman"/>
          <w:sz w:val="24"/>
          <w:szCs w:val="24"/>
        </w:rPr>
        <w:t>Щербиновский район</w:t>
      </w:r>
    </w:p>
    <w:p w:rsidR="00C3114A" w:rsidRPr="00F4104A" w:rsidRDefault="00C3114A" w:rsidP="00F4104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3114A" w:rsidRPr="00F4104A" w:rsidRDefault="00C3114A" w:rsidP="00F4104A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4104A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C3114A" w:rsidRPr="00F4104A" w:rsidRDefault="00C3114A" w:rsidP="00F4104A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4104A">
        <w:rPr>
          <w:rFonts w:ascii="Times New Roman" w:hAnsi="Times New Roman"/>
          <w:b/>
          <w:sz w:val="24"/>
          <w:szCs w:val="24"/>
        </w:rPr>
        <w:t>с изложением разногласий по результатам</w:t>
      </w:r>
    </w:p>
    <w:p w:rsidR="00C3114A" w:rsidRPr="00F4104A" w:rsidRDefault="00C3114A" w:rsidP="00F4104A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4104A">
        <w:rPr>
          <w:rFonts w:ascii="Times New Roman" w:hAnsi="Times New Roman"/>
          <w:b/>
          <w:sz w:val="24"/>
          <w:szCs w:val="24"/>
        </w:rPr>
        <w:t>рассмотрения заключения об оценке регулирующего воздействия проекта</w:t>
      </w:r>
    </w:p>
    <w:p w:rsidR="00C3114A" w:rsidRPr="00F4104A" w:rsidRDefault="00C3114A" w:rsidP="00F4104A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4104A">
        <w:rPr>
          <w:rFonts w:ascii="Times New Roman" w:hAnsi="Times New Roman"/>
          <w:b/>
          <w:sz w:val="24"/>
          <w:szCs w:val="24"/>
        </w:rPr>
        <w:t>___________________________________________________________________________</w:t>
      </w:r>
    </w:p>
    <w:p w:rsidR="00C3114A" w:rsidRPr="00F4104A" w:rsidRDefault="00C3114A" w:rsidP="00F4104A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4104A">
        <w:rPr>
          <w:rFonts w:ascii="Times New Roman" w:hAnsi="Times New Roman"/>
          <w:b/>
          <w:sz w:val="24"/>
          <w:szCs w:val="24"/>
        </w:rPr>
        <w:t xml:space="preserve">(наименование проекта нормативного правового акта, </w:t>
      </w:r>
      <w:r w:rsidRPr="00F4104A">
        <w:rPr>
          <w:rFonts w:ascii="Times New Roman" w:hAnsi="Times New Roman"/>
          <w:b/>
          <w:sz w:val="24"/>
          <w:szCs w:val="24"/>
          <w:lang w:val="en-US"/>
        </w:rPr>
        <w:t>ID</w:t>
      </w:r>
      <w:r w:rsidRPr="00F4104A">
        <w:rPr>
          <w:rFonts w:ascii="Times New Roman" w:hAnsi="Times New Roman"/>
          <w:b/>
          <w:sz w:val="24"/>
          <w:szCs w:val="24"/>
        </w:rPr>
        <w:t xml:space="preserve"> проекта)</w:t>
      </w:r>
    </w:p>
    <w:p w:rsidR="00C3114A" w:rsidRPr="00F4104A" w:rsidRDefault="00C3114A" w:rsidP="00F4104A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4104A">
        <w:rPr>
          <w:rFonts w:ascii="Times New Roman" w:hAnsi="Times New Roman"/>
          <w:b/>
          <w:sz w:val="24"/>
          <w:szCs w:val="24"/>
        </w:rPr>
        <w:t>от _________________ № __________________</w:t>
      </w:r>
    </w:p>
    <w:p w:rsidR="00C3114A" w:rsidRPr="00F4104A" w:rsidRDefault="00C3114A" w:rsidP="00F4104A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4104A">
        <w:rPr>
          <w:rFonts w:ascii="Times New Roman" w:hAnsi="Times New Roman"/>
          <w:b/>
          <w:sz w:val="24"/>
          <w:szCs w:val="24"/>
        </w:rPr>
        <w:t>(дата и номер заключения)</w:t>
      </w:r>
    </w:p>
    <w:tbl>
      <w:tblPr>
        <w:tblW w:w="15000" w:type="dxa"/>
        <w:tblInd w:w="-5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40"/>
        <w:gridCol w:w="7920"/>
        <w:gridCol w:w="6240"/>
      </w:tblGrid>
      <w:tr w:rsidR="00C3114A" w:rsidRPr="00F4104A" w:rsidTr="00EB2CC8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4A" w:rsidRPr="00F4104A" w:rsidRDefault="00C3114A" w:rsidP="00F4104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04A">
              <w:rPr>
                <w:rFonts w:ascii="Times New Roman" w:hAnsi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4A" w:rsidRPr="00F4104A" w:rsidRDefault="00C3114A" w:rsidP="00F4104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04A">
              <w:rPr>
                <w:rFonts w:ascii="Times New Roman" w:hAnsi="Times New Roman"/>
                <w:sz w:val="24"/>
                <w:szCs w:val="24"/>
              </w:rPr>
              <w:t>Замечание уполномоченного органа, изложенное в заключении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4A" w:rsidRPr="00F4104A" w:rsidRDefault="00C3114A" w:rsidP="00F4104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04A">
              <w:rPr>
                <w:rFonts w:ascii="Times New Roman" w:hAnsi="Times New Roman"/>
                <w:sz w:val="24"/>
                <w:szCs w:val="24"/>
              </w:rPr>
              <w:t>Обоснование разногласий регулирующего органа</w:t>
            </w:r>
          </w:p>
        </w:tc>
      </w:tr>
      <w:tr w:rsidR="00C3114A" w:rsidRPr="00F4104A" w:rsidTr="00EB2CC8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4A" w:rsidRPr="00F4104A" w:rsidRDefault="00C3114A" w:rsidP="00F4104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0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4A" w:rsidRPr="00F4104A" w:rsidRDefault="00C3114A" w:rsidP="00F4104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0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4A" w:rsidRPr="00F4104A" w:rsidRDefault="00C3114A" w:rsidP="00F4104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04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3114A" w:rsidRPr="00F4104A" w:rsidTr="00EB2CC8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4A" w:rsidRPr="00F4104A" w:rsidRDefault="00C3114A" w:rsidP="00F4104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0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4A" w:rsidRPr="00F4104A" w:rsidRDefault="00C3114A" w:rsidP="00F410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4A" w:rsidRPr="00F4104A" w:rsidRDefault="00C3114A" w:rsidP="00F410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14A" w:rsidRPr="00F4104A" w:rsidTr="00EB2CC8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4A" w:rsidRPr="00F4104A" w:rsidRDefault="00C3114A" w:rsidP="00F4104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0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4A" w:rsidRPr="00F4104A" w:rsidRDefault="00C3114A" w:rsidP="00F410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4A" w:rsidRPr="00F4104A" w:rsidRDefault="00C3114A" w:rsidP="00F410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14A" w:rsidRPr="00F4104A" w:rsidTr="00EB2CC8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4A" w:rsidRPr="00F4104A" w:rsidRDefault="00C3114A" w:rsidP="00F4104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04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4A" w:rsidRPr="00F4104A" w:rsidRDefault="00C3114A" w:rsidP="00F410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4A" w:rsidRPr="00F4104A" w:rsidRDefault="00C3114A" w:rsidP="00F410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14A" w:rsidRPr="00F4104A" w:rsidTr="00EB2CC8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4A" w:rsidRPr="00F4104A" w:rsidRDefault="00C3114A" w:rsidP="00F4104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04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4A" w:rsidRPr="00F4104A" w:rsidRDefault="00C3114A" w:rsidP="00F410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4A" w:rsidRPr="00F4104A" w:rsidRDefault="00C3114A" w:rsidP="00F410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14A" w:rsidRPr="00F4104A" w:rsidTr="00EB2CC8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4A" w:rsidRPr="00F4104A" w:rsidRDefault="00C3114A" w:rsidP="00F4104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04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4A" w:rsidRPr="00F4104A" w:rsidRDefault="00C3114A" w:rsidP="00F410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4A" w:rsidRPr="00F4104A" w:rsidRDefault="00C3114A" w:rsidP="00F410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3114A" w:rsidRPr="00F4104A" w:rsidRDefault="00C3114A" w:rsidP="00F4104A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C3114A" w:rsidRPr="00F4104A" w:rsidRDefault="00C3114A" w:rsidP="00F4104A">
      <w:pPr>
        <w:spacing w:line="240" w:lineRule="auto"/>
        <w:rPr>
          <w:rFonts w:ascii="Times New Roman" w:hAnsi="Times New Roman"/>
          <w:sz w:val="24"/>
          <w:szCs w:val="24"/>
        </w:rPr>
      </w:pPr>
      <w:r w:rsidRPr="00F4104A">
        <w:rPr>
          <w:rFonts w:ascii="Times New Roman" w:hAnsi="Times New Roman"/>
          <w:sz w:val="24"/>
          <w:szCs w:val="24"/>
        </w:rPr>
        <w:t>____________________________________  ___________  ________________________</w:t>
      </w:r>
    </w:p>
    <w:p w:rsidR="00C3114A" w:rsidRPr="00F4104A" w:rsidRDefault="00C3114A" w:rsidP="00F4104A">
      <w:pPr>
        <w:spacing w:line="240" w:lineRule="auto"/>
        <w:rPr>
          <w:rFonts w:ascii="Times New Roman" w:hAnsi="Times New Roman"/>
          <w:sz w:val="24"/>
          <w:szCs w:val="24"/>
        </w:rPr>
      </w:pPr>
      <w:r w:rsidRPr="00F4104A">
        <w:rPr>
          <w:rFonts w:ascii="Times New Roman" w:hAnsi="Times New Roman"/>
          <w:sz w:val="24"/>
          <w:szCs w:val="24"/>
        </w:rPr>
        <w:t>(наименование должности руководителя                       (подпись)                (инициалы, фамилия)</w:t>
      </w:r>
    </w:p>
    <w:p w:rsidR="00C3114A" w:rsidRPr="00F4104A" w:rsidRDefault="00C3114A" w:rsidP="00F4104A">
      <w:pPr>
        <w:spacing w:line="240" w:lineRule="auto"/>
        <w:rPr>
          <w:rFonts w:ascii="Times New Roman" w:hAnsi="Times New Roman"/>
          <w:sz w:val="24"/>
          <w:szCs w:val="24"/>
        </w:rPr>
      </w:pPr>
      <w:r w:rsidRPr="00F4104A">
        <w:rPr>
          <w:rFonts w:ascii="Times New Roman" w:hAnsi="Times New Roman"/>
          <w:sz w:val="24"/>
          <w:szCs w:val="24"/>
        </w:rPr>
        <w:t>регулирующего органа)                                                                                                                                                                                                    ».</w:t>
      </w:r>
    </w:p>
    <w:p w:rsidR="00C3114A" w:rsidRPr="00F4104A" w:rsidRDefault="00C3114A" w:rsidP="00F4104A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C3114A" w:rsidRPr="00F4104A" w:rsidRDefault="00C3114A" w:rsidP="00F4104A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C3114A" w:rsidRPr="00F4104A" w:rsidRDefault="00C3114A" w:rsidP="00F4104A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C3114A" w:rsidRPr="00F4104A" w:rsidRDefault="00C3114A" w:rsidP="00F4104A">
      <w:pPr>
        <w:widowControl w:val="0"/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F4104A">
        <w:rPr>
          <w:rFonts w:ascii="Times New Roman" w:hAnsi="Times New Roman"/>
          <w:snapToGrid w:val="0"/>
          <w:sz w:val="24"/>
          <w:szCs w:val="24"/>
        </w:rPr>
        <w:t>Наименование должности</w:t>
      </w:r>
    </w:p>
    <w:p w:rsidR="00C3114A" w:rsidRPr="00F4104A" w:rsidRDefault="00C3114A" w:rsidP="00F4104A">
      <w:pPr>
        <w:widowControl w:val="0"/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F4104A">
        <w:rPr>
          <w:rFonts w:ascii="Times New Roman" w:hAnsi="Times New Roman"/>
          <w:snapToGrid w:val="0"/>
          <w:sz w:val="24"/>
          <w:szCs w:val="24"/>
        </w:rPr>
        <w:t>руководителя уполномоченного органа</w:t>
      </w:r>
    </w:p>
    <w:p w:rsidR="00C3114A" w:rsidRPr="00F4104A" w:rsidRDefault="00C3114A" w:rsidP="00F4104A">
      <w:pPr>
        <w:widowControl w:val="0"/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F4104A">
        <w:rPr>
          <w:rFonts w:ascii="Times New Roman" w:hAnsi="Times New Roman"/>
          <w:snapToGrid w:val="0"/>
          <w:sz w:val="24"/>
          <w:szCs w:val="24"/>
        </w:rPr>
        <w:lastRenderedPageBreak/>
        <w:t>_________________________                                                                     ____________                                                     ______________________</w:t>
      </w:r>
    </w:p>
    <w:p w:rsidR="00C3114A" w:rsidRPr="00F4104A" w:rsidRDefault="00C3114A" w:rsidP="00F4104A">
      <w:pPr>
        <w:widowControl w:val="0"/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F4104A">
        <w:rPr>
          <w:rFonts w:ascii="Times New Roman" w:hAnsi="Times New Roman"/>
          <w:snapToGrid w:val="0"/>
          <w:sz w:val="24"/>
          <w:szCs w:val="24"/>
        </w:rPr>
        <w:t xml:space="preserve">    (инициалы, фамилия)                                                                                       (дата)                                                                          (подпись)</w:t>
      </w:r>
    </w:p>
    <w:p w:rsidR="00C3114A" w:rsidRPr="00F4104A" w:rsidRDefault="00C3114A" w:rsidP="00F4104A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C3114A" w:rsidRDefault="00C3114A" w:rsidP="00F4104A"/>
    <w:sectPr w:rsidR="00C3114A" w:rsidSect="00C729F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1F2C" w:rsidRDefault="00851F2C" w:rsidP="009312CF">
      <w:pPr>
        <w:spacing w:after="0" w:line="240" w:lineRule="auto"/>
      </w:pPr>
      <w:r>
        <w:separator/>
      </w:r>
    </w:p>
  </w:endnote>
  <w:endnote w:type="continuationSeparator" w:id="1">
    <w:p w:rsidR="00851F2C" w:rsidRDefault="00851F2C" w:rsidP="009312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Hindi">
    <w:altName w:val="MS Mincho"/>
    <w:charset w:val="80"/>
    <w:family w:val="auto"/>
    <w:pitch w:val="variable"/>
    <w:sig w:usb0="00000001" w:usb1="08070000" w:usb2="00000010" w:usb3="00000000" w:csb0="00020000" w:csb1="00000000"/>
  </w:font>
  <w:font w:name="Droid Sans Fallback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ont299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1F2C" w:rsidRDefault="00851F2C" w:rsidP="009312CF">
      <w:pPr>
        <w:spacing w:after="0" w:line="240" w:lineRule="auto"/>
      </w:pPr>
      <w:r>
        <w:separator/>
      </w:r>
    </w:p>
  </w:footnote>
  <w:footnote w:type="continuationSeparator" w:id="1">
    <w:p w:rsidR="00851F2C" w:rsidRDefault="00851F2C" w:rsidP="009312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2CF" w:rsidRPr="009312CF" w:rsidRDefault="009312CF">
    <w:pPr>
      <w:pStyle w:val="a8"/>
      <w:jc w:val="center"/>
      <w:rPr>
        <w:b/>
        <w:sz w:val="28"/>
        <w:szCs w:val="28"/>
      </w:rPr>
    </w:pPr>
    <w:r w:rsidRPr="009312CF">
      <w:rPr>
        <w:b/>
        <w:sz w:val="28"/>
        <w:szCs w:val="28"/>
      </w:rPr>
      <w:fldChar w:fldCharType="begin"/>
    </w:r>
    <w:r w:rsidRPr="009312CF">
      <w:rPr>
        <w:b/>
        <w:sz w:val="28"/>
        <w:szCs w:val="28"/>
      </w:rPr>
      <w:instrText xml:space="preserve"> PAGE   \* MERGEFORMAT </w:instrText>
    </w:r>
    <w:r w:rsidRPr="009312CF">
      <w:rPr>
        <w:b/>
        <w:sz w:val="28"/>
        <w:szCs w:val="28"/>
      </w:rPr>
      <w:fldChar w:fldCharType="separate"/>
    </w:r>
    <w:r w:rsidR="00E01679">
      <w:rPr>
        <w:b/>
        <w:noProof/>
        <w:sz w:val="28"/>
        <w:szCs w:val="28"/>
      </w:rPr>
      <w:t>33</w:t>
    </w:r>
    <w:r w:rsidRPr="009312CF">
      <w:rPr>
        <w:b/>
        <w:sz w:val="28"/>
        <w:szCs w:val="28"/>
      </w:rPr>
      <w:fldChar w:fldCharType="end"/>
    </w:r>
  </w:p>
  <w:p w:rsidR="009312CF" w:rsidRDefault="009312CF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558E7E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1"/>
    <w:multiLevelType w:val="singleLevel"/>
    <w:tmpl w:val="DBBC7C6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>
    <w:nsid w:val="FFFFFF82"/>
    <w:multiLevelType w:val="singleLevel"/>
    <w:tmpl w:val="FC6C87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6220EA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>
    <w:nsid w:val="FFFFFF89"/>
    <w:multiLevelType w:val="singleLevel"/>
    <w:tmpl w:val="1B9A21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0000012"/>
    <w:multiLevelType w:val="multilevel"/>
    <w:tmpl w:val="00000012"/>
    <w:name w:val="WW8Num10"/>
    <w:lvl w:ilvl="0">
      <w:start w:val="1"/>
      <w:numFmt w:val="none"/>
      <w:pStyle w:val="nienie"/>
      <w:suff w:val="nothing"/>
      <w:lvlText w:val="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>
    <w:nsid w:val="170F57C4"/>
    <w:multiLevelType w:val="hybridMultilevel"/>
    <w:tmpl w:val="2166C462"/>
    <w:name w:val="WW8Num30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22181848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EB379AB"/>
    <w:multiLevelType w:val="multilevel"/>
    <w:tmpl w:val="775ED996"/>
    <w:styleLink w:val="111111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3"/>
  </w:num>
  <w:num w:numId="7">
    <w:abstractNumId w:val="2"/>
  </w:num>
  <w:num w:numId="8">
    <w:abstractNumId w:val="4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74892"/>
    <w:rsid w:val="00001556"/>
    <w:rsid w:val="00004934"/>
    <w:rsid w:val="0000741B"/>
    <w:rsid w:val="000231DA"/>
    <w:rsid w:val="00037C51"/>
    <w:rsid w:val="000500E8"/>
    <w:rsid w:val="00065D73"/>
    <w:rsid w:val="00074892"/>
    <w:rsid w:val="000B52E4"/>
    <w:rsid w:val="000C0781"/>
    <w:rsid w:val="001262C6"/>
    <w:rsid w:val="00143890"/>
    <w:rsid w:val="00143B0F"/>
    <w:rsid w:val="001A4036"/>
    <w:rsid w:val="001B7C31"/>
    <w:rsid w:val="00225FBA"/>
    <w:rsid w:val="00227C82"/>
    <w:rsid w:val="00237C09"/>
    <w:rsid w:val="00273030"/>
    <w:rsid w:val="002A2277"/>
    <w:rsid w:val="002A70DB"/>
    <w:rsid w:val="002B1283"/>
    <w:rsid w:val="002C74C6"/>
    <w:rsid w:val="002E025B"/>
    <w:rsid w:val="00345ECC"/>
    <w:rsid w:val="0035202A"/>
    <w:rsid w:val="00356783"/>
    <w:rsid w:val="00375E57"/>
    <w:rsid w:val="00386B8C"/>
    <w:rsid w:val="00390C71"/>
    <w:rsid w:val="00390CC9"/>
    <w:rsid w:val="003B3CDA"/>
    <w:rsid w:val="0042711B"/>
    <w:rsid w:val="0046514A"/>
    <w:rsid w:val="00486359"/>
    <w:rsid w:val="004B7A44"/>
    <w:rsid w:val="004C4A0C"/>
    <w:rsid w:val="004C5405"/>
    <w:rsid w:val="004C61D8"/>
    <w:rsid w:val="004E75EB"/>
    <w:rsid w:val="004E7790"/>
    <w:rsid w:val="004F7194"/>
    <w:rsid w:val="00520232"/>
    <w:rsid w:val="005358C4"/>
    <w:rsid w:val="005512C8"/>
    <w:rsid w:val="00574207"/>
    <w:rsid w:val="00587FC6"/>
    <w:rsid w:val="005929EA"/>
    <w:rsid w:val="00593911"/>
    <w:rsid w:val="005A6865"/>
    <w:rsid w:val="005B4F28"/>
    <w:rsid w:val="005C2DE1"/>
    <w:rsid w:val="005D1D7B"/>
    <w:rsid w:val="005D4CD8"/>
    <w:rsid w:val="005D67C3"/>
    <w:rsid w:val="005E44BA"/>
    <w:rsid w:val="006157ED"/>
    <w:rsid w:val="00643D13"/>
    <w:rsid w:val="00654BB9"/>
    <w:rsid w:val="00665162"/>
    <w:rsid w:val="006A0D72"/>
    <w:rsid w:val="006C434C"/>
    <w:rsid w:val="00712EB4"/>
    <w:rsid w:val="00713DCF"/>
    <w:rsid w:val="00715A95"/>
    <w:rsid w:val="00764089"/>
    <w:rsid w:val="00791892"/>
    <w:rsid w:val="00794F94"/>
    <w:rsid w:val="007C39B0"/>
    <w:rsid w:val="007D67F3"/>
    <w:rsid w:val="008144B3"/>
    <w:rsid w:val="00851F2C"/>
    <w:rsid w:val="0086061D"/>
    <w:rsid w:val="008644A6"/>
    <w:rsid w:val="0087089F"/>
    <w:rsid w:val="008857F3"/>
    <w:rsid w:val="00893B28"/>
    <w:rsid w:val="00896CA9"/>
    <w:rsid w:val="008B7165"/>
    <w:rsid w:val="008D4F71"/>
    <w:rsid w:val="008E0BB4"/>
    <w:rsid w:val="009128C8"/>
    <w:rsid w:val="009312CF"/>
    <w:rsid w:val="009343C9"/>
    <w:rsid w:val="009608B9"/>
    <w:rsid w:val="0096113A"/>
    <w:rsid w:val="009615BF"/>
    <w:rsid w:val="00975251"/>
    <w:rsid w:val="00986F26"/>
    <w:rsid w:val="009900AC"/>
    <w:rsid w:val="009940BB"/>
    <w:rsid w:val="009D1EC6"/>
    <w:rsid w:val="009D21AF"/>
    <w:rsid w:val="009F6850"/>
    <w:rsid w:val="00A06242"/>
    <w:rsid w:val="00A2111D"/>
    <w:rsid w:val="00A46A9A"/>
    <w:rsid w:val="00A55619"/>
    <w:rsid w:val="00A8169B"/>
    <w:rsid w:val="00AA59AE"/>
    <w:rsid w:val="00AC1CD1"/>
    <w:rsid w:val="00AC2115"/>
    <w:rsid w:val="00B33217"/>
    <w:rsid w:val="00B4058A"/>
    <w:rsid w:val="00B5571E"/>
    <w:rsid w:val="00BA0F67"/>
    <w:rsid w:val="00BA1519"/>
    <w:rsid w:val="00BA1AC8"/>
    <w:rsid w:val="00BC2CD5"/>
    <w:rsid w:val="00C07BA6"/>
    <w:rsid w:val="00C3114A"/>
    <w:rsid w:val="00C3440C"/>
    <w:rsid w:val="00C3505A"/>
    <w:rsid w:val="00C729FB"/>
    <w:rsid w:val="00C77541"/>
    <w:rsid w:val="00CA73B1"/>
    <w:rsid w:val="00CA7680"/>
    <w:rsid w:val="00CB3F3F"/>
    <w:rsid w:val="00CC10BF"/>
    <w:rsid w:val="00D371D1"/>
    <w:rsid w:val="00D40D38"/>
    <w:rsid w:val="00D415CE"/>
    <w:rsid w:val="00D431EC"/>
    <w:rsid w:val="00D74B73"/>
    <w:rsid w:val="00D9352E"/>
    <w:rsid w:val="00D94A6C"/>
    <w:rsid w:val="00DD5A29"/>
    <w:rsid w:val="00DE6E35"/>
    <w:rsid w:val="00DF0898"/>
    <w:rsid w:val="00E01679"/>
    <w:rsid w:val="00E06946"/>
    <w:rsid w:val="00E117D7"/>
    <w:rsid w:val="00E15C5D"/>
    <w:rsid w:val="00E32611"/>
    <w:rsid w:val="00E35758"/>
    <w:rsid w:val="00E45054"/>
    <w:rsid w:val="00E477AC"/>
    <w:rsid w:val="00E63A1E"/>
    <w:rsid w:val="00EA5E54"/>
    <w:rsid w:val="00EB2CC8"/>
    <w:rsid w:val="00EC1938"/>
    <w:rsid w:val="00EC55AA"/>
    <w:rsid w:val="00F039D3"/>
    <w:rsid w:val="00F078C9"/>
    <w:rsid w:val="00F2484C"/>
    <w:rsid w:val="00F4104A"/>
    <w:rsid w:val="00F526A3"/>
    <w:rsid w:val="00F617C3"/>
    <w:rsid w:val="00F703CC"/>
    <w:rsid w:val="00FB699A"/>
    <w:rsid w:val="00FC3E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uiPriority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345EC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EA5E54"/>
    <w:pPr>
      <w:keepNext/>
      <w:spacing w:before="120" w:after="60" w:line="240" w:lineRule="auto"/>
      <w:jc w:val="center"/>
      <w:outlineLvl w:val="0"/>
    </w:pPr>
    <w:rPr>
      <w:rFonts w:ascii="Arial" w:eastAsia="Times New Roman" w:hAnsi="Arial"/>
      <w:b/>
      <w:i/>
      <w:kern w:val="32"/>
      <w:sz w:val="28"/>
      <w:szCs w:val="24"/>
      <w:lang w:eastAsia="ru-RU"/>
    </w:rPr>
  </w:style>
  <w:style w:type="paragraph" w:styleId="20">
    <w:name w:val="heading 2"/>
    <w:aliases w:val="H2,&quot;Изумруд&quot;"/>
    <w:basedOn w:val="a"/>
    <w:next w:val="a"/>
    <w:link w:val="21"/>
    <w:uiPriority w:val="99"/>
    <w:qFormat/>
    <w:rsid w:val="00EA5E54"/>
    <w:pPr>
      <w:keepNext/>
      <w:spacing w:before="120" w:after="60" w:line="240" w:lineRule="auto"/>
      <w:ind w:firstLine="737"/>
      <w:jc w:val="both"/>
      <w:outlineLvl w:val="1"/>
    </w:pPr>
    <w:rPr>
      <w:rFonts w:ascii="Arial" w:eastAsia="Times New Roman" w:hAnsi="Arial"/>
      <w:b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A5E54"/>
    <w:pPr>
      <w:keepNext/>
      <w:spacing w:after="0" w:line="240" w:lineRule="auto"/>
      <w:ind w:firstLine="900"/>
      <w:jc w:val="both"/>
      <w:outlineLvl w:val="2"/>
    </w:pPr>
    <w:rPr>
      <w:rFonts w:ascii="Arial" w:eastAsia="Times New Roman" w:hAnsi="Arial"/>
      <w:b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EA5E54"/>
    <w:pPr>
      <w:keepNext/>
      <w:spacing w:after="0" w:line="240" w:lineRule="auto"/>
      <w:outlineLvl w:val="3"/>
    </w:pPr>
    <w:rPr>
      <w:rFonts w:ascii="Arial" w:eastAsia="Times New Roman" w:hAnsi="Arial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A5E54"/>
    <w:pPr>
      <w:keepNext/>
      <w:spacing w:after="0" w:line="240" w:lineRule="auto"/>
      <w:outlineLvl w:val="4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A5E54"/>
    <w:pPr>
      <w:keepNext/>
      <w:widowControl w:val="0"/>
      <w:autoSpaceDE w:val="0"/>
      <w:autoSpaceDN w:val="0"/>
      <w:adjustRightInd w:val="0"/>
      <w:spacing w:after="0" w:line="240" w:lineRule="auto"/>
      <w:ind w:firstLine="720"/>
      <w:jc w:val="both"/>
      <w:outlineLvl w:val="5"/>
    </w:pPr>
    <w:rPr>
      <w:rFonts w:ascii="Times New Roman" w:eastAsia="Times New Roman" w:hAnsi="Times New Roman"/>
      <w:b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A5E54"/>
    <w:pPr>
      <w:keepNext/>
      <w:spacing w:after="0" w:line="240" w:lineRule="auto"/>
      <w:ind w:firstLine="900"/>
      <w:outlineLvl w:val="6"/>
    </w:pPr>
    <w:rPr>
      <w:rFonts w:ascii="Times New Roman" w:eastAsia="Times New Roman" w:hAnsi="Times New Roman"/>
      <w:b/>
      <w:sz w:val="28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A5E54"/>
    <w:pPr>
      <w:keepNext/>
      <w:spacing w:after="0" w:line="240" w:lineRule="auto"/>
      <w:ind w:firstLine="720"/>
      <w:outlineLvl w:val="7"/>
    </w:pPr>
    <w:rPr>
      <w:rFonts w:ascii="Times New Roman" w:eastAsia="Times New Roman" w:hAnsi="Times New Roman"/>
      <w:b/>
      <w:sz w:val="28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A5E54"/>
    <w:pPr>
      <w:keepNext/>
      <w:framePr w:hSpace="180" w:wrap="around" w:vAnchor="text" w:hAnchor="page" w:x="1705" w:y="202"/>
      <w:spacing w:after="0" w:line="240" w:lineRule="auto"/>
      <w:jc w:val="both"/>
      <w:outlineLvl w:val="8"/>
    </w:pPr>
    <w:rPr>
      <w:rFonts w:ascii="Times New Roman" w:eastAsia="Times New Roman" w:hAnsi="Times New Roman"/>
      <w:b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locked/>
    <w:rsid w:val="00EA5E54"/>
    <w:rPr>
      <w:rFonts w:ascii="Arial" w:hAnsi="Arial" w:cs="Times New Roman"/>
      <w:b/>
      <w:i/>
      <w:kern w:val="32"/>
      <w:sz w:val="24"/>
      <w:szCs w:val="24"/>
    </w:rPr>
  </w:style>
  <w:style w:type="character" w:customStyle="1" w:styleId="21">
    <w:name w:val="Заголовок 2 Знак"/>
    <w:aliases w:val="H2 Знак,&quot;Изумруд&quot; Знак"/>
    <w:basedOn w:val="a0"/>
    <w:link w:val="20"/>
    <w:uiPriority w:val="99"/>
    <w:locked/>
    <w:rsid w:val="00EA5E54"/>
    <w:rPr>
      <w:rFonts w:ascii="Arial" w:hAnsi="Arial" w:cs="Times New Roman"/>
      <w:b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locked/>
    <w:rsid w:val="00EA5E54"/>
    <w:rPr>
      <w:rFonts w:ascii="Arial" w:hAnsi="Arial" w:cs="Times New Roman"/>
      <w:b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locked/>
    <w:rsid w:val="00EA5E54"/>
    <w:rPr>
      <w:rFonts w:ascii="Arial" w:hAnsi="Arial" w:cs="Times New Roman"/>
      <w:b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locked/>
    <w:rsid w:val="00EA5E54"/>
    <w:rPr>
      <w:rFonts w:ascii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9"/>
    <w:locked/>
    <w:rsid w:val="00EA5E54"/>
    <w:rPr>
      <w:rFonts w:ascii="Times New Roman" w:hAnsi="Times New Roman" w:cs="Times New Roman"/>
      <w:b/>
      <w:sz w:val="24"/>
      <w:szCs w:val="24"/>
    </w:rPr>
  </w:style>
  <w:style w:type="character" w:customStyle="1" w:styleId="70">
    <w:name w:val="Заголовок 7 Знак"/>
    <w:basedOn w:val="a0"/>
    <w:link w:val="7"/>
    <w:uiPriority w:val="99"/>
    <w:locked/>
    <w:rsid w:val="00EA5E54"/>
    <w:rPr>
      <w:rFonts w:ascii="Times New Roman" w:hAnsi="Times New Roman" w:cs="Times New Roman"/>
      <w:b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sid w:val="00EA5E54"/>
    <w:rPr>
      <w:rFonts w:ascii="Times New Roman" w:hAnsi="Times New Roman" w:cs="Times New Roman"/>
      <w:b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sid w:val="00EA5E54"/>
    <w:rPr>
      <w:rFonts w:ascii="Times New Roman" w:hAnsi="Times New Roman" w:cs="Times New Roman"/>
      <w:b/>
      <w:sz w:val="24"/>
      <w:szCs w:val="24"/>
    </w:rPr>
  </w:style>
  <w:style w:type="paragraph" w:styleId="22">
    <w:name w:val="List Bullet 2"/>
    <w:basedOn w:val="a"/>
    <w:autoRedefine/>
    <w:uiPriority w:val="99"/>
    <w:rsid w:val="00EA5E54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1">
    <w:name w:val="List Bullet 3"/>
    <w:basedOn w:val="a"/>
    <w:autoRedefine/>
    <w:uiPriority w:val="99"/>
    <w:rsid w:val="00EA5E54"/>
    <w:pPr>
      <w:tabs>
        <w:tab w:val="num" w:pos="926"/>
      </w:tabs>
      <w:spacing w:after="0" w:line="240" w:lineRule="auto"/>
      <w:ind w:left="926" w:hanging="36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EA5E5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EA5E5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nformat">
    <w:name w:val="ConsNonformat"/>
    <w:uiPriority w:val="99"/>
    <w:rsid w:val="00EA5E5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23">
    <w:name w:val="Body Text 2"/>
    <w:basedOn w:val="a"/>
    <w:link w:val="24"/>
    <w:uiPriority w:val="99"/>
    <w:rsid w:val="00EA5E54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locked/>
    <w:rsid w:val="00EA5E54"/>
    <w:rPr>
      <w:rFonts w:ascii="Times New Roman" w:hAnsi="Times New Roman" w:cs="Times New Roman"/>
      <w:sz w:val="24"/>
      <w:szCs w:val="24"/>
    </w:rPr>
  </w:style>
  <w:style w:type="paragraph" w:styleId="25">
    <w:name w:val="Body Text Indent 2"/>
    <w:basedOn w:val="a"/>
    <w:link w:val="26"/>
    <w:uiPriority w:val="99"/>
    <w:rsid w:val="00EA5E54"/>
    <w:pPr>
      <w:spacing w:after="0" w:line="240" w:lineRule="auto"/>
      <w:ind w:firstLine="900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locked/>
    <w:rsid w:val="00EA5E54"/>
    <w:rPr>
      <w:rFonts w:ascii="Times New Roman" w:hAnsi="Times New Roman" w:cs="Times New Roman"/>
      <w:sz w:val="24"/>
      <w:szCs w:val="24"/>
    </w:rPr>
  </w:style>
  <w:style w:type="character" w:customStyle="1" w:styleId="grame">
    <w:name w:val="grame"/>
    <w:basedOn w:val="a0"/>
    <w:uiPriority w:val="99"/>
    <w:rsid w:val="00EA5E54"/>
    <w:rPr>
      <w:rFonts w:cs="Times New Roman"/>
    </w:rPr>
  </w:style>
  <w:style w:type="paragraph" w:styleId="a3">
    <w:name w:val="Body Text Indent"/>
    <w:basedOn w:val="a"/>
    <w:link w:val="a4"/>
    <w:uiPriority w:val="99"/>
    <w:rsid w:val="00EA5E54"/>
    <w:pPr>
      <w:spacing w:after="0" w:line="240" w:lineRule="auto"/>
      <w:ind w:firstLine="900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A5E54"/>
    <w:rPr>
      <w:rFonts w:ascii="Times New Roman" w:hAnsi="Times New Roman" w:cs="Times New Roman"/>
      <w:sz w:val="24"/>
      <w:szCs w:val="24"/>
    </w:rPr>
  </w:style>
  <w:style w:type="paragraph" w:styleId="32">
    <w:name w:val="Body Text Indent 3"/>
    <w:basedOn w:val="a"/>
    <w:link w:val="33"/>
    <w:uiPriority w:val="99"/>
    <w:rsid w:val="00EA5E54"/>
    <w:pPr>
      <w:spacing w:after="0" w:line="240" w:lineRule="auto"/>
      <w:ind w:firstLine="900"/>
      <w:jc w:val="both"/>
    </w:pPr>
    <w:rPr>
      <w:rFonts w:ascii="Times New Roman" w:eastAsia="Times New Roman" w:hAnsi="Times New Roman"/>
      <w:color w:val="000000"/>
      <w:sz w:val="28"/>
      <w:szCs w:val="24"/>
      <w:lang w:eastAsia="ru-RU"/>
    </w:rPr>
  </w:style>
  <w:style w:type="character" w:customStyle="1" w:styleId="33">
    <w:name w:val="Основной текст с отступом 3 Знак"/>
    <w:basedOn w:val="a0"/>
    <w:link w:val="32"/>
    <w:uiPriority w:val="99"/>
    <w:locked/>
    <w:rsid w:val="00EA5E54"/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normal0">
    <w:name w:val="consnormal"/>
    <w:basedOn w:val="a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R3">
    <w:name w:val="FR3"/>
    <w:uiPriority w:val="99"/>
    <w:rsid w:val="00EA5E54"/>
    <w:pPr>
      <w:autoSpaceDE w:val="0"/>
      <w:autoSpaceDN w:val="0"/>
      <w:adjustRightInd w:val="0"/>
      <w:spacing w:line="300" w:lineRule="auto"/>
      <w:ind w:firstLine="340"/>
    </w:pPr>
    <w:rPr>
      <w:rFonts w:ascii="Arial" w:eastAsia="Times New Roman" w:hAnsi="Arial" w:cs="Arial"/>
      <w:sz w:val="24"/>
      <w:szCs w:val="24"/>
    </w:rPr>
  </w:style>
  <w:style w:type="paragraph" w:styleId="a5">
    <w:name w:val="Body Text"/>
    <w:basedOn w:val="a"/>
    <w:link w:val="a6"/>
    <w:uiPriority w:val="99"/>
    <w:rsid w:val="00EA5E54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locked/>
    <w:rsid w:val="00EA5E54"/>
    <w:rPr>
      <w:rFonts w:ascii="Times New Roman" w:hAnsi="Times New Roman" w:cs="Times New Roman"/>
      <w:sz w:val="24"/>
      <w:szCs w:val="24"/>
    </w:rPr>
  </w:style>
  <w:style w:type="character" w:styleId="a7">
    <w:name w:val="page number"/>
    <w:basedOn w:val="a0"/>
    <w:uiPriority w:val="99"/>
    <w:rsid w:val="00EA5E54"/>
    <w:rPr>
      <w:rFonts w:cs="Times New Roman"/>
    </w:rPr>
  </w:style>
  <w:style w:type="paragraph" w:styleId="a8">
    <w:name w:val="header"/>
    <w:aliases w:val="ВерхКолонтитул"/>
    <w:basedOn w:val="a"/>
    <w:link w:val="a9"/>
    <w:uiPriority w:val="99"/>
    <w:rsid w:val="00EA5E5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Верхний колонтитул Знак"/>
    <w:aliases w:val="ВерхКолонтитул Знак"/>
    <w:basedOn w:val="a0"/>
    <w:link w:val="a8"/>
    <w:uiPriority w:val="99"/>
    <w:locked/>
    <w:rsid w:val="00EA5E54"/>
    <w:rPr>
      <w:rFonts w:ascii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EA5E5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locked/>
    <w:rsid w:val="00EA5E54"/>
    <w:rPr>
      <w:rFonts w:ascii="Times New Roman" w:hAnsi="Times New Roman" w:cs="Times New Roman"/>
      <w:sz w:val="24"/>
      <w:szCs w:val="24"/>
    </w:rPr>
  </w:style>
  <w:style w:type="paragraph" w:styleId="ac">
    <w:name w:val="Plain Text"/>
    <w:basedOn w:val="a"/>
    <w:link w:val="ad"/>
    <w:uiPriority w:val="99"/>
    <w:rsid w:val="00EA5E54"/>
    <w:pPr>
      <w:spacing w:after="0" w:line="240" w:lineRule="auto"/>
    </w:pPr>
    <w:rPr>
      <w:rFonts w:ascii="Courier New" w:eastAsia="Times New Roman" w:hAnsi="Courier New"/>
      <w:sz w:val="20"/>
      <w:szCs w:val="24"/>
      <w:lang w:eastAsia="ru-RU"/>
    </w:rPr>
  </w:style>
  <w:style w:type="character" w:customStyle="1" w:styleId="ad">
    <w:name w:val="Текст Знак"/>
    <w:basedOn w:val="a0"/>
    <w:link w:val="ac"/>
    <w:uiPriority w:val="99"/>
    <w:locked/>
    <w:rsid w:val="00EA5E54"/>
    <w:rPr>
      <w:rFonts w:ascii="Courier New" w:hAnsi="Courier New" w:cs="Times New Roman"/>
      <w:sz w:val="24"/>
      <w:szCs w:val="24"/>
    </w:rPr>
  </w:style>
  <w:style w:type="paragraph" w:styleId="34">
    <w:name w:val="Body Text 3"/>
    <w:basedOn w:val="a"/>
    <w:link w:val="35"/>
    <w:uiPriority w:val="99"/>
    <w:rsid w:val="00EA5E5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5">
    <w:name w:val="Основной текст 3 Знак"/>
    <w:basedOn w:val="a0"/>
    <w:link w:val="34"/>
    <w:uiPriority w:val="99"/>
    <w:locked/>
    <w:rsid w:val="00EA5E54"/>
    <w:rPr>
      <w:rFonts w:ascii="Times New Roman" w:hAnsi="Times New Roman" w:cs="Times New Roman"/>
      <w:sz w:val="24"/>
      <w:szCs w:val="24"/>
    </w:rPr>
  </w:style>
  <w:style w:type="paragraph" w:customStyle="1" w:styleId="ae">
    <w:name w:val="адресат"/>
    <w:basedOn w:val="a"/>
    <w:next w:val="a"/>
    <w:uiPriority w:val="99"/>
    <w:rsid w:val="00EA5E54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sz w:val="30"/>
      <w:szCs w:val="24"/>
      <w:lang w:eastAsia="ru-RU"/>
    </w:rPr>
  </w:style>
  <w:style w:type="character" w:customStyle="1" w:styleId="af">
    <w:name w:val="Не вступил в силу"/>
    <w:uiPriority w:val="99"/>
    <w:rsid w:val="00EA5E54"/>
    <w:rPr>
      <w:strike/>
      <w:color w:val="008080"/>
    </w:rPr>
  </w:style>
  <w:style w:type="paragraph" w:customStyle="1" w:styleId="ConsPlusNonformat">
    <w:name w:val="ConsPlusNonformat"/>
    <w:uiPriority w:val="99"/>
    <w:rsid w:val="00EA5E54"/>
    <w:pPr>
      <w:widowControl w:val="0"/>
    </w:pPr>
    <w:rPr>
      <w:rFonts w:ascii="Courier New" w:eastAsia="Times New Roman" w:hAnsi="Courier New"/>
    </w:rPr>
  </w:style>
  <w:style w:type="paragraph" w:customStyle="1" w:styleId="af0">
    <w:name w:val="Стиль"/>
    <w:uiPriority w:val="99"/>
    <w:rsid w:val="00EA5E54"/>
    <w:pPr>
      <w:widowControl w:val="0"/>
      <w:snapToGrid w:val="0"/>
      <w:ind w:firstLine="720"/>
      <w:jc w:val="both"/>
    </w:pPr>
    <w:rPr>
      <w:rFonts w:ascii="Arial" w:eastAsia="Times New Roman" w:hAnsi="Arial"/>
      <w:sz w:val="24"/>
    </w:rPr>
  </w:style>
  <w:style w:type="paragraph" w:styleId="af1">
    <w:name w:val="Balloon Text"/>
    <w:basedOn w:val="a"/>
    <w:link w:val="af2"/>
    <w:uiPriority w:val="99"/>
    <w:rsid w:val="00EA5E54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2">
    <w:name w:val="Текст выноски Знак"/>
    <w:basedOn w:val="a0"/>
    <w:link w:val="af1"/>
    <w:uiPriority w:val="99"/>
    <w:locked/>
    <w:rsid w:val="00EA5E54"/>
    <w:rPr>
      <w:rFonts w:ascii="Tahoma" w:hAnsi="Tahoma" w:cs="Times New Roman"/>
      <w:sz w:val="16"/>
      <w:szCs w:val="16"/>
    </w:rPr>
  </w:style>
  <w:style w:type="table" w:styleId="af3">
    <w:name w:val="Table Grid"/>
    <w:basedOn w:val="a1"/>
    <w:uiPriority w:val="99"/>
    <w:rsid w:val="00EA5E5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Title"/>
    <w:basedOn w:val="a"/>
    <w:link w:val="af5"/>
    <w:uiPriority w:val="99"/>
    <w:qFormat/>
    <w:rsid w:val="00EA5E5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customStyle="1" w:styleId="af5">
    <w:name w:val="Название Знак"/>
    <w:basedOn w:val="a0"/>
    <w:link w:val="af4"/>
    <w:uiPriority w:val="99"/>
    <w:locked/>
    <w:rsid w:val="00EA5E54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EA5E5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f6">
    <w:name w:val="обычный_"/>
    <w:basedOn w:val="a"/>
    <w:autoRedefine/>
    <w:uiPriority w:val="99"/>
    <w:rsid w:val="00EA5E54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11">
    <w:name w:val="Стиль1"/>
    <w:basedOn w:val="a"/>
    <w:next w:val="27"/>
    <w:uiPriority w:val="99"/>
    <w:rsid w:val="00EA5E54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27">
    <w:name w:val="List 2"/>
    <w:basedOn w:val="a"/>
    <w:uiPriority w:val="99"/>
    <w:rsid w:val="00EA5E54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f7">
    <w:name w:val="Следующий абзац"/>
    <w:basedOn w:val="a"/>
    <w:uiPriority w:val="99"/>
    <w:rsid w:val="00EA5E54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af8">
    <w:name w:val="Нормальный"/>
    <w:basedOn w:val="a"/>
    <w:uiPriority w:val="99"/>
    <w:rsid w:val="00EA5E54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12">
    <w:name w:val="toc 1"/>
    <w:basedOn w:val="a"/>
    <w:next w:val="a"/>
    <w:autoRedefine/>
    <w:uiPriority w:val="99"/>
    <w:rsid w:val="00EA5E54"/>
    <w:pPr>
      <w:widowControl w:val="0"/>
      <w:tabs>
        <w:tab w:val="right" w:leader="dot" w:pos="9000"/>
      </w:tabs>
      <w:spacing w:after="0" w:line="240" w:lineRule="auto"/>
    </w:pPr>
    <w:rPr>
      <w:rFonts w:ascii="Times New Roman" w:eastAsia="Times New Roman" w:hAnsi="Times New Roman"/>
      <w:b/>
      <w:noProof/>
      <w:sz w:val="28"/>
      <w:szCs w:val="20"/>
      <w:lang w:eastAsia="ru-RU"/>
    </w:rPr>
  </w:style>
  <w:style w:type="paragraph" w:customStyle="1" w:styleId="af9">
    <w:name w:val="Таблицы (моноширинный)"/>
    <w:basedOn w:val="a"/>
    <w:next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/>
      <w:sz w:val="20"/>
      <w:szCs w:val="20"/>
      <w:lang w:eastAsia="ru-RU"/>
    </w:rPr>
  </w:style>
  <w:style w:type="paragraph" w:customStyle="1" w:styleId="afa">
    <w:name w:val="Комментарий"/>
    <w:basedOn w:val="a"/>
    <w:next w:val="a"/>
    <w:uiPriority w:val="99"/>
    <w:rsid w:val="00EA5E54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/>
      <w:i/>
      <w:iCs/>
      <w:color w:val="800080"/>
      <w:sz w:val="20"/>
      <w:szCs w:val="20"/>
      <w:lang w:eastAsia="ru-RU"/>
    </w:rPr>
  </w:style>
  <w:style w:type="paragraph" w:customStyle="1" w:styleId="afb">
    <w:name w:val="мс"/>
    <w:uiPriority w:val="99"/>
    <w:rsid w:val="00EA5E54"/>
    <w:pPr>
      <w:widowControl w:val="0"/>
      <w:autoSpaceDE w:val="0"/>
      <w:autoSpaceDN w:val="0"/>
      <w:adjustRightInd w:val="0"/>
      <w:ind w:firstLine="720"/>
      <w:jc w:val="both"/>
    </w:pPr>
    <w:rPr>
      <w:rFonts w:ascii="Times New Roman" w:eastAsia="Times New Roman" w:hAnsi="Times New Roman"/>
      <w:sz w:val="28"/>
    </w:rPr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EA5E5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c">
    <w:name w:val="Знак"/>
    <w:basedOn w:val="a"/>
    <w:uiPriority w:val="99"/>
    <w:rsid w:val="00EA5E54"/>
    <w:pPr>
      <w:spacing w:after="160" w:line="240" w:lineRule="exact"/>
    </w:pPr>
    <w:rPr>
      <w:rFonts w:ascii="Times New Roman" w:eastAsia="Times New Roman" w:hAnsi="Times New Roman"/>
      <w:noProof/>
      <w:sz w:val="20"/>
      <w:szCs w:val="20"/>
      <w:lang w:eastAsia="ru-RU"/>
    </w:rPr>
  </w:style>
  <w:style w:type="paragraph" w:customStyle="1" w:styleId="CharCharCarCarCharCharCarCarCharCharCarCarCharChar7">
    <w:name w:val="Char Char Car Car Char Char Car Car Char Char Car Car Char Char7"/>
    <w:basedOn w:val="a"/>
    <w:uiPriority w:val="99"/>
    <w:rsid w:val="00EA5E54"/>
    <w:pPr>
      <w:spacing w:after="160" w:line="240" w:lineRule="exact"/>
    </w:pPr>
    <w:rPr>
      <w:rFonts w:ascii="Arial" w:eastAsia="Times New Roman" w:hAnsi="Arial" w:cs="Arial"/>
      <w:noProof/>
      <w:sz w:val="20"/>
      <w:szCs w:val="20"/>
      <w:lang w:eastAsia="ru-RU"/>
    </w:rPr>
  </w:style>
  <w:style w:type="character" w:styleId="afd">
    <w:name w:val="Hyperlink"/>
    <w:basedOn w:val="a0"/>
    <w:uiPriority w:val="99"/>
    <w:rsid w:val="00EA5E54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EA5E5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0">
    <w:name w:val="Стиль0"/>
    <w:uiPriority w:val="99"/>
    <w:rsid w:val="00EA5E54"/>
    <w:pPr>
      <w:jc w:val="both"/>
    </w:pPr>
    <w:rPr>
      <w:rFonts w:ascii="Arial" w:eastAsia="Times New Roman" w:hAnsi="Arial"/>
      <w:sz w:val="22"/>
    </w:rPr>
  </w:style>
  <w:style w:type="paragraph" w:styleId="afe">
    <w:name w:val="caption"/>
    <w:basedOn w:val="a"/>
    <w:next w:val="a"/>
    <w:uiPriority w:val="99"/>
    <w:qFormat/>
    <w:rsid w:val="00EA5E5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styleId="aff">
    <w:name w:val="Strong"/>
    <w:basedOn w:val="a0"/>
    <w:uiPriority w:val="99"/>
    <w:qFormat/>
    <w:rsid w:val="00EA5E54"/>
    <w:rPr>
      <w:rFonts w:cs="Times New Roman"/>
      <w:b/>
    </w:rPr>
  </w:style>
  <w:style w:type="paragraph" w:styleId="aff0">
    <w:name w:val="Normal (Web)"/>
    <w:basedOn w:val="a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ConsPlusCell">
    <w:name w:val="ConsPlusCell"/>
    <w:uiPriority w:val="99"/>
    <w:rsid w:val="00EA5E54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ff1">
    <w:name w:val="FollowedHyperlink"/>
    <w:basedOn w:val="a0"/>
    <w:uiPriority w:val="99"/>
    <w:rsid w:val="00EA5E54"/>
    <w:rPr>
      <w:rFonts w:cs="Times New Roman"/>
      <w:color w:val="800080"/>
      <w:u w:val="single"/>
    </w:rPr>
  </w:style>
  <w:style w:type="paragraph" w:styleId="aff2">
    <w:name w:val="footnote text"/>
    <w:basedOn w:val="a"/>
    <w:link w:val="aff3"/>
    <w:uiPriority w:val="99"/>
    <w:rsid w:val="00EA5E5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ff3">
    <w:name w:val="Текст сноски Знак"/>
    <w:basedOn w:val="a0"/>
    <w:link w:val="aff2"/>
    <w:uiPriority w:val="99"/>
    <w:locked/>
    <w:rsid w:val="00EA5E54"/>
    <w:rPr>
      <w:rFonts w:ascii="Times New Roman" w:hAnsi="Times New Roman" w:cs="Times New Roman"/>
      <w:sz w:val="20"/>
      <w:szCs w:val="20"/>
      <w:lang w:eastAsia="ar-SA" w:bidi="ar-SA"/>
    </w:rPr>
  </w:style>
  <w:style w:type="paragraph" w:styleId="aff4">
    <w:name w:val="List"/>
    <w:basedOn w:val="a5"/>
    <w:uiPriority w:val="99"/>
    <w:rsid w:val="00EA5E54"/>
    <w:pPr>
      <w:widowControl w:val="0"/>
      <w:jc w:val="both"/>
    </w:pPr>
    <w:rPr>
      <w:rFonts w:cs="Lohit Hindi"/>
      <w:szCs w:val="20"/>
      <w:lang w:eastAsia="ar-SA"/>
    </w:rPr>
  </w:style>
  <w:style w:type="paragraph" w:customStyle="1" w:styleId="aff5">
    <w:name w:val="Заголовок"/>
    <w:basedOn w:val="a"/>
    <w:next w:val="a5"/>
    <w:uiPriority w:val="99"/>
    <w:rsid w:val="00EA5E54"/>
    <w:pPr>
      <w:keepNext/>
      <w:spacing w:before="240" w:after="120" w:line="240" w:lineRule="auto"/>
      <w:jc w:val="both"/>
    </w:pPr>
    <w:rPr>
      <w:rFonts w:ascii="Arial" w:eastAsia="Droid Sans Fallback" w:hAnsi="Arial" w:cs="Lohit Hindi"/>
      <w:sz w:val="28"/>
      <w:szCs w:val="28"/>
      <w:lang w:eastAsia="ar-SA"/>
    </w:rPr>
  </w:style>
  <w:style w:type="paragraph" w:customStyle="1" w:styleId="13">
    <w:name w:val="Название1"/>
    <w:basedOn w:val="a"/>
    <w:uiPriority w:val="99"/>
    <w:rsid w:val="00EA5E54"/>
    <w:pPr>
      <w:suppressLineNumbers/>
      <w:spacing w:before="120" w:after="120" w:line="240" w:lineRule="auto"/>
      <w:jc w:val="both"/>
    </w:pPr>
    <w:rPr>
      <w:rFonts w:ascii="Times New Roman" w:eastAsia="Times New Roman" w:hAnsi="Times New Roman" w:cs="Lohit Hindi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uiPriority w:val="99"/>
    <w:rsid w:val="00EA5E54"/>
    <w:pPr>
      <w:suppressLineNumbers/>
      <w:spacing w:after="0" w:line="240" w:lineRule="auto"/>
      <w:jc w:val="both"/>
    </w:pPr>
    <w:rPr>
      <w:rFonts w:ascii="Times New Roman" w:eastAsia="Times New Roman" w:hAnsi="Times New Roman" w:cs="Lohit Hindi"/>
      <w:sz w:val="28"/>
      <w:szCs w:val="20"/>
      <w:lang w:eastAsia="ar-SA"/>
    </w:rPr>
  </w:style>
  <w:style w:type="paragraph" w:customStyle="1" w:styleId="15">
    <w:name w:val="Текст1"/>
    <w:basedOn w:val="a"/>
    <w:uiPriority w:val="99"/>
    <w:rsid w:val="00EA5E5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xl36">
    <w:name w:val="xl36"/>
    <w:basedOn w:val="a"/>
    <w:uiPriority w:val="99"/>
    <w:rsid w:val="00EA5E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210">
    <w:name w:val="Список 21"/>
    <w:basedOn w:val="a"/>
    <w:uiPriority w:val="99"/>
    <w:rsid w:val="00EA5E54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220">
    <w:name w:val="Основной текст с отступом 22"/>
    <w:basedOn w:val="a"/>
    <w:uiPriority w:val="99"/>
    <w:rsid w:val="00EA5E54"/>
    <w:pPr>
      <w:widowControl w:val="0"/>
      <w:spacing w:after="0" w:line="240" w:lineRule="auto"/>
      <w:ind w:left="1560" w:hanging="1560"/>
      <w:jc w:val="both"/>
    </w:pPr>
    <w:rPr>
      <w:rFonts w:ascii="SchoolBook" w:eastAsia="Times New Roman" w:hAnsi="SchoolBook" w:cs="SchoolBook"/>
      <w:sz w:val="26"/>
      <w:szCs w:val="20"/>
      <w:lang w:eastAsia="ar-SA"/>
    </w:rPr>
  </w:style>
  <w:style w:type="paragraph" w:customStyle="1" w:styleId="16">
    <w:name w:val="Название объекта1"/>
    <w:basedOn w:val="a"/>
    <w:next w:val="a"/>
    <w:uiPriority w:val="99"/>
    <w:rsid w:val="00EA5E54"/>
    <w:pPr>
      <w:overflowPunct w:val="0"/>
      <w:autoSpaceDE w:val="0"/>
      <w:spacing w:after="0" w:line="240" w:lineRule="auto"/>
    </w:pPr>
    <w:rPr>
      <w:rFonts w:ascii="Times New Roman" w:eastAsia="Times New Roman" w:hAnsi="Times New Roman"/>
      <w:b/>
      <w:sz w:val="20"/>
      <w:szCs w:val="20"/>
      <w:lang w:eastAsia="ar-SA"/>
    </w:rPr>
  </w:style>
  <w:style w:type="paragraph" w:customStyle="1" w:styleId="constitle0">
    <w:name w:val="constitle"/>
    <w:basedOn w:val="a"/>
    <w:uiPriority w:val="99"/>
    <w:rsid w:val="00EA5E54"/>
    <w:pPr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ar-SA"/>
    </w:rPr>
  </w:style>
  <w:style w:type="paragraph" w:customStyle="1" w:styleId="310">
    <w:name w:val="Основной текст с отступом 31"/>
    <w:basedOn w:val="a"/>
    <w:uiPriority w:val="99"/>
    <w:rsid w:val="00EA5E54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ar-SA"/>
    </w:rPr>
  </w:style>
  <w:style w:type="paragraph" w:customStyle="1" w:styleId="consnonformat0">
    <w:name w:val="consnonformat"/>
    <w:basedOn w:val="a"/>
    <w:uiPriority w:val="99"/>
    <w:rsid w:val="00EA5E54"/>
    <w:pPr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u">
    <w:name w:val="u"/>
    <w:basedOn w:val="a"/>
    <w:uiPriority w:val="99"/>
    <w:rsid w:val="00EA5E54"/>
    <w:pPr>
      <w:spacing w:after="0" w:line="240" w:lineRule="auto"/>
      <w:ind w:firstLine="390"/>
      <w:jc w:val="both"/>
    </w:pPr>
    <w:rPr>
      <w:rFonts w:ascii="Times New Roman" w:eastAsia="Times New Roman" w:hAnsi="Times New Roman"/>
      <w:color w:val="000000"/>
      <w:sz w:val="24"/>
      <w:szCs w:val="24"/>
      <w:lang w:eastAsia="ar-SA"/>
    </w:rPr>
  </w:style>
  <w:style w:type="paragraph" w:customStyle="1" w:styleId="r">
    <w:name w:val="r"/>
    <w:basedOn w:val="a"/>
    <w:uiPriority w:val="99"/>
    <w:rsid w:val="00EA5E54"/>
    <w:pPr>
      <w:spacing w:after="0" w:line="240" w:lineRule="auto"/>
      <w:ind w:firstLine="390"/>
      <w:jc w:val="right"/>
    </w:pPr>
    <w:rPr>
      <w:rFonts w:ascii="Times New Roman" w:eastAsia="Times New Roman" w:hAnsi="Times New Roman"/>
      <w:color w:val="000000"/>
      <w:sz w:val="24"/>
      <w:szCs w:val="24"/>
      <w:lang w:eastAsia="ar-SA"/>
    </w:rPr>
  </w:style>
  <w:style w:type="paragraph" w:customStyle="1" w:styleId="311">
    <w:name w:val="Основной текст 31"/>
    <w:basedOn w:val="a"/>
    <w:uiPriority w:val="99"/>
    <w:rsid w:val="00EA5E54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ar-SA"/>
    </w:rPr>
  </w:style>
  <w:style w:type="paragraph" w:customStyle="1" w:styleId="17">
    <w:name w:val="Знак1 Знак Знак Знак"/>
    <w:basedOn w:val="a"/>
    <w:uiPriority w:val="99"/>
    <w:rsid w:val="00EA5E5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18">
    <w:name w:val="Знак1"/>
    <w:basedOn w:val="a"/>
    <w:uiPriority w:val="99"/>
    <w:rsid w:val="00EA5E54"/>
    <w:pPr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ar-SA"/>
    </w:rPr>
  </w:style>
  <w:style w:type="paragraph" w:customStyle="1" w:styleId="style1">
    <w:name w:val="style1"/>
    <w:basedOn w:val="a"/>
    <w:uiPriority w:val="99"/>
    <w:rsid w:val="00EA5E54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211">
    <w:name w:val="Основной текст 21"/>
    <w:basedOn w:val="a"/>
    <w:uiPriority w:val="99"/>
    <w:rsid w:val="00EA5E54"/>
    <w:pPr>
      <w:spacing w:after="120" w:line="480" w:lineRule="auto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xl22">
    <w:name w:val="xl22"/>
    <w:basedOn w:val="a"/>
    <w:uiPriority w:val="99"/>
    <w:rsid w:val="00EA5E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xl23">
    <w:name w:val="xl23"/>
    <w:basedOn w:val="a"/>
    <w:uiPriority w:val="99"/>
    <w:rsid w:val="00EA5E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xl24">
    <w:name w:val="xl24"/>
    <w:basedOn w:val="a"/>
    <w:uiPriority w:val="99"/>
    <w:rsid w:val="00EA5E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xl25">
    <w:name w:val="xl25"/>
    <w:basedOn w:val="a"/>
    <w:uiPriority w:val="99"/>
    <w:rsid w:val="00EA5E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xl26">
    <w:name w:val="xl26"/>
    <w:basedOn w:val="a"/>
    <w:uiPriority w:val="99"/>
    <w:rsid w:val="00EA5E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19">
    <w:name w:val="нум список 1"/>
    <w:basedOn w:val="a"/>
    <w:uiPriority w:val="99"/>
    <w:rsid w:val="00EA5E54"/>
    <w:pPr>
      <w:widowControl w:val="0"/>
      <w:tabs>
        <w:tab w:val="left" w:pos="360"/>
      </w:tabs>
      <w:suppressAutoHyphens/>
      <w:spacing w:before="120" w:after="120" w:line="240" w:lineRule="auto"/>
      <w:jc w:val="both"/>
    </w:pPr>
    <w:rPr>
      <w:rFonts w:ascii="Times New Roman" w:hAnsi="Times New Roman" w:cs="Tahoma"/>
      <w:color w:val="000000"/>
      <w:sz w:val="24"/>
      <w:szCs w:val="20"/>
      <w:lang w:val="en-US"/>
    </w:rPr>
  </w:style>
  <w:style w:type="paragraph" w:customStyle="1" w:styleId="212">
    <w:name w:val="Маркированный список 21"/>
    <w:basedOn w:val="a"/>
    <w:uiPriority w:val="99"/>
    <w:rsid w:val="00EA5E54"/>
    <w:pPr>
      <w:tabs>
        <w:tab w:val="left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2">
    <w:name w:val="Маркированный список 31"/>
    <w:basedOn w:val="a"/>
    <w:uiPriority w:val="99"/>
    <w:rsid w:val="00EA5E54"/>
    <w:pPr>
      <w:tabs>
        <w:tab w:val="left" w:pos="926"/>
      </w:tabs>
      <w:spacing w:after="0" w:line="240" w:lineRule="auto"/>
      <w:ind w:left="926" w:hanging="36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213">
    <w:name w:val="Основной текст с отступом 21"/>
    <w:basedOn w:val="a"/>
    <w:uiPriority w:val="99"/>
    <w:rsid w:val="00EA5E54"/>
    <w:pPr>
      <w:widowControl w:val="0"/>
      <w:suppressAutoHyphens/>
      <w:spacing w:after="0" w:line="240" w:lineRule="auto"/>
      <w:ind w:firstLine="900"/>
    </w:pPr>
    <w:rPr>
      <w:rFonts w:ascii="Times New Roman" w:hAnsi="Times New Roman"/>
      <w:kern w:val="2"/>
      <w:sz w:val="28"/>
      <w:szCs w:val="24"/>
      <w:lang w:eastAsia="ar-SA"/>
    </w:rPr>
  </w:style>
  <w:style w:type="paragraph" w:customStyle="1" w:styleId="aff6">
    <w:name w:val="Содержимое таблицы"/>
    <w:basedOn w:val="a"/>
    <w:uiPriority w:val="99"/>
    <w:rsid w:val="00EA5E54"/>
    <w:pPr>
      <w:suppressLineNumbers/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aff7">
    <w:name w:val="Заголовок таблицы"/>
    <w:basedOn w:val="aff6"/>
    <w:uiPriority w:val="99"/>
    <w:rsid w:val="00EA5E54"/>
    <w:pPr>
      <w:jc w:val="center"/>
    </w:pPr>
    <w:rPr>
      <w:b/>
      <w:bCs/>
    </w:rPr>
  </w:style>
  <w:style w:type="paragraph" w:customStyle="1" w:styleId="aff8">
    <w:name w:val="Содержимое врезки"/>
    <w:basedOn w:val="a5"/>
    <w:uiPriority w:val="99"/>
    <w:rsid w:val="00EA5E54"/>
    <w:pPr>
      <w:widowControl w:val="0"/>
      <w:jc w:val="both"/>
    </w:pPr>
    <w:rPr>
      <w:szCs w:val="20"/>
      <w:lang w:eastAsia="ar-SA"/>
    </w:rPr>
  </w:style>
  <w:style w:type="paragraph" w:customStyle="1" w:styleId="28">
    <w:name w:val="Название2"/>
    <w:basedOn w:val="a"/>
    <w:uiPriority w:val="99"/>
    <w:rsid w:val="00EA5E54"/>
    <w:pPr>
      <w:suppressLineNumbers/>
      <w:spacing w:before="120" w:after="120" w:line="240" w:lineRule="auto"/>
      <w:jc w:val="both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uiPriority w:val="99"/>
    <w:rsid w:val="00EA5E54"/>
    <w:pPr>
      <w:suppressLineNumbers/>
      <w:spacing w:after="0" w:line="240" w:lineRule="auto"/>
      <w:jc w:val="both"/>
    </w:pPr>
    <w:rPr>
      <w:rFonts w:ascii="Arial" w:eastAsia="Times New Roman" w:hAnsi="Arial" w:cs="Tahoma"/>
      <w:sz w:val="28"/>
      <w:szCs w:val="20"/>
      <w:lang w:eastAsia="ar-SA"/>
    </w:rPr>
  </w:style>
  <w:style w:type="paragraph" w:customStyle="1" w:styleId="2a">
    <w:name w:val="Текст2"/>
    <w:basedOn w:val="a"/>
    <w:uiPriority w:val="99"/>
    <w:rsid w:val="00EA5E54"/>
    <w:pPr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21">
    <w:name w:val="Маркированный список 22"/>
    <w:basedOn w:val="a"/>
    <w:uiPriority w:val="99"/>
    <w:rsid w:val="00EA5E54"/>
    <w:pPr>
      <w:tabs>
        <w:tab w:val="left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20">
    <w:name w:val="Маркированный список 32"/>
    <w:basedOn w:val="a"/>
    <w:uiPriority w:val="99"/>
    <w:rsid w:val="00EA5E54"/>
    <w:pPr>
      <w:tabs>
        <w:tab w:val="left" w:pos="926"/>
      </w:tabs>
      <w:spacing w:after="0" w:line="240" w:lineRule="auto"/>
      <w:ind w:left="926" w:hanging="36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222">
    <w:name w:val="Основной текст 22"/>
    <w:basedOn w:val="a"/>
    <w:uiPriority w:val="99"/>
    <w:rsid w:val="00EA5E54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ar-SA"/>
    </w:rPr>
  </w:style>
  <w:style w:type="paragraph" w:customStyle="1" w:styleId="230">
    <w:name w:val="Основной текст с отступом 23"/>
    <w:basedOn w:val="a"/>
    <w:uiPriority w:val="99"/>
    <w:rsid w:val="00EA5E54"/>
    <w:pPr>
      <w:spacing w:after="0" w:line="240" w:lineRule="auto"/>
      <w:ind w:firstLine="900"/>
    </w:pPr>
    <w:rPr>
      <w:rFonts w:ascii="Times New Roman" w:eastAsia="Times New Roman" w:hAnsi="Times New Roman"/>
      <w:sz w:val="28"/>
      <w:szCs w:val="24"/>
      <w:lang w:eastAsia="ar-SA"/>
    </w:rPr>
  </w:style>
  <w:style w:type="paragraph" w:customStyle="1" w:styleId="321">
    <w:name w:val="Основной текст с отступом 32"/>
    <w:basedOn w:val="a"/>
    <w:uiPriority w:val="99"/>
    <w:rsid w:val="00EA5E54"/>
    <w:pPr>
      <w:spacing w:after="0" w:line="240" w:lineRule="auto"/>
      <w:ind w:firstLine="900"/>
      <w:jc w:val="both"/>
    </w:pPr>
    <w:rPr>
      <w:rFonts w:ascii="Times New Roman" w:eastAsia="Times New Roman" w:hAnsi="Times New Roman"/>
      <w:color w:val="000000"/>
      <w:sz w:val="28"/>
      <w:szCs w:val="24"/>
      <w:lang w:eastAsia="ar-SA"/>
    </w:rPr>
  </w:style>
  <w:style w:type="paragraph" w:customStyle="1" w:styleId="322">
    <w:name w:val="Основной текст 32"/>
    <w:basedOn w:val="a"/>
    <w:uiPriority w:val="99"/>
    <w:rsid w:val="00EA5E5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1a">
    <w:name w:val="Абзац списка1"/>
    <w:basedOn w:val="a"/>
    <w:uiPriority w:val="99"/>
    <w:rsid w:val="00EA5E54"/>
    <w:pPr>
      <w:suppressAutoHyphens/>
      <w:spacing w:after="0" w:line="240" w:lineRule="auto"/>
      <w:ind w:left="720" w:firstLine="851"/>
      <w:jc w:val="both"/>
    </w:pPr>
    <w:rPr>
      <w:rFonts w:eastAsia="Times New Roman" w:cs="Calibri"/>
      <w:lang w:eastAsia="ar-SA"/>
    </w:rPr>
  </w:style>
  <w:style w:type="character" w:customStyle="1" w:styleId="WW8Num1z0">
    <w:name w:val="WW8Num1z0"/>
    <w:uiPriority w:val="99"/>
    <w:rsid w:val="00EA5E54"/>
    <w:rPr>
      <w:rFonts w:ascii="Symbol" w:hAnsi="Symbol"/>
    </w:rPr>
  </w:style>
  <w:style w:type="character" w:customStyle="1" w:styleId="WW8Num2z0">
    <w:name w:val="WW8Num2z0"/>
    <w:uiPriority w:val="99"/>
    <w:rsid w:val="00EA5E54"/>
    <w:rPr>
      <w:rFonts w:ascii="Symbol" w:hAnsi="Symbol"/>
    </w:rPr>
  </w:style>
  <w:style w:type="character" w:customStyle="1" w:styleId="WW8Num4z0">
    <w:name w:val="WW8Num4z0"/>
    <w:uiPriority w:val="99"/>
    <w:rsid w:val="00EA5E54"/>
    <w:rPr>
      <w:rFonts w:ascii="Times New Roman" w:hAnsi="Times New Roman"/>
    </w:rPr>
  </w:style>
  <w:style w:type="character" w:customStyle="1" w:styleId="WW8Num5z0">
    <w:name w:val="WW8Num5z0"/>
    <w:uiPriority w:val="99"/>
    <w:rsid w:val="00EA5E54"/>
    <w:rPr>
      <w:rFonts w:ascii="Times New Roman" w:hAnsi="Times New Roman"/>
    </w:rPr>
  </w:style>
  <w:style w:type="character" w:customStyle="1" w:styleId="WW8Num15z0">
    <w:name w:val="WW8Num15z0"/>
    <w:uiPriority w:val="99"/>
    <w:rsid w:val="00EA5E54"/>
    <w:rPr>
      <w:rFonts w:ascii="Symbol" w:hAnsi="Symbol"/>
    </w:rPr>
  </w:style>
  <w:style w:type="character" w:customStyle="1" w:styleId="WW8Num15z1">
    <w:name w:val="WW8Num15z1"/>
    <w:uiPriority w:val="99"/>
    <w:rsid w:val="00EA5E54"/>
    <w:rPr>
      <w:rFonts w:ascii="Courier New" w:hAnsi="Courier New"/>
    </w:rPr>
  </w:style>
  <w:style w:type="character" w:customStyle="1" w:styleId="WW8Num15z2">
    <w:name w:val="WW8Num15z2"/>
    <w:uiPriority w:val="99"/>
    <w:rsid w:val="00EA5E54"/>
    <w:rPr>
      <w:rFonts w:ascii="Wingdings" w:hAnsi="Wingdings"/>
    </w:rPr>
  </w:style>
  <w:style w:type="character" w:customStyle="1" w:styleId="WW8Num18z1">
    <w:name w:val="WW8Num18z1"/>
    <w:uiPriority w:val="99"/>
    <w:rsid w:val="00EA5E54"/>
  </w:style>
  <w:style w:type="character" w:customStyle="1" w:styleId="WW8Num19z0">
    <w:name w:val="WW8Num19z0"/>
    <w:uiPriority w:val="99"/>
    <w:rsid w:val="00EA5E54"/>
    <w:rPr>
      <w:rFonts w:ascii="Symbol" w:hAnsi="Symbol"/>
    </w:rPr>
  </w:style>
  <w:style w:type="character" w:customStyle="1" w:styleId="WW8Num19z1">
    <w:name w:val="WW8Num19z1"/>
    <w:uiPriority w:val="99"/>
    <w:rsid w:val="00EA5E54"/>
    <w:rPr>
      <w:rFonts w:ascii="Courier New" w:hAnsi="Courier New"/>
    </w:rPr>
  </w:style>
  <w:style w:type="character" w:customStyle="1" w:styleId="WW8Num19z2">
    <w:name w:val="WW8Num19z2"/>
    <w:uiPriority w:val="99"/>
    <w:rsid w:val="00EA5E54"/>
    <w:rPr>
      <w:rFonts w:ascii="Wingdings" w:hAnsi="Wingdings"/>
    </w:rPr>
  </w:style>
  <w:style w:type="character" w:customStyle="1" w:styleId="WW8Num24z0">
    <w:name w:val="WW8Num24z0"/>
    <w:uiPriority w:val="99"/>
    <w:rsid w:val="00EA5E54"/>
  </w:style>
  <w:style w:type="character" w:customStyle="1" w:styleId="WW8Num27z0">
    <w:name w:val="WW8Num27z0"/>
    <w:uiPriority w:val="99"/>
    <w:rsid w:val="00EA5E54"/>
    <w:rPr>
      <w:rFonts w:ascii="Symbol" w:hAnsi="Symbol"/>
    </w:rPr>
  </w:style>
  <w:style w:type="character" w:customStyle="1" w:styleId="WW8Num27z1">
    <w:name w:val="WW8Num27z1"/>
    <w:uiPriority w:val="99"/>
    <w:rsid w:val="00EA5E54"/>
    <w:rPr>
      <w:rFonts w:ascii="Courier New" w:hAnsi="Courier New"/>
    </w:rPr>
  </w:style>
  <w:style w:type="character" w:customStyle="1" w:styleId="WW8Num27z2">
    <w:name w:val="WW8Num27z2"/>
    <w:uiPriority w:val="99"/>
    <w:rsid w:val="00EA5E54"/>
    <w:rPr>
      <w:rFonts w:ascii="Wingdings" w:hAnsi="Wingdings"/>
    </w:rPr>
  </w:style>
  <w:style w:type="character" w:customStyle="1" w:styleId="WW8Num34z0">
    <w:name w:val="WW8Num34z0"/>
    <w:uiPriority w:val="99"/>
    <w:rsid w:val="00EA5E54"/>
  </w:style>
  <w:style w:type="character" w:customStyle="1" w:styleId="WW8Num40z0">
    <w:name w:val="WW8Num40z0"/>
    <w:uiPriority w:val="99"/>
    <w:rsid w:val="00EA5E54"/>
    <w:rPr>
      <w:rFonts w:ascii="Symbol" w:hAnsi="Symbol"/>
    </w:rPr>
  </w:style>
  <w:style w:type="character" w:customStyle="1" w:styleId="WW8Num40z1">
    <w:name w:val="WW8Num40z1"/>
    <w:uiPriority w:val="99"/>
    <w:rsid w:val="00EA5E54"/>
    <w:rPr>
      <w:rFonts w:ascii="Courier New" w:hAnsi="Courier New"/>
    </w:rPr>
  </w:style>
  <w:style w:type="character" w:customStyle="1" w:styleId="WW8Num40z2">
    <w:name w:val="WW8Num40z2"/>
    <w:uiPriority w:val="99"/>
    <w:rsid w:val="00EA5E54"/>
    <w:rPr>
      <w:rFonts w:ascii="Wingdings" w:hAnsi="Wingdings"/>
    </w:rPr>
  </w:style>
  <w:style w:type="character" w:customStyle="1" w:styleId="WW8Num42z0">
    <w:name w:val="WW8Num42z0"/>
    <w:uiPriority w:val="99"/>
    <w:rsid w:val="00EA5E54"/>
    <w:rPr>
      <w:rFonts w:ascii="Times New Roman" w:hAnsi="Times New Roman"/>
    </w:rPr>
  </w:style>
  <w:style w:type="character" w:customStyle="1" w:styleId="WW8Num42z1">
    <w:name w:val="WW8Num42z1"/>
    <w:uiPriority w:val="99"/>
    <w:rsid w:val="00EA5E54"/>
    <w:rPr>
      <w:rFonts w:ascii="Courier New" w:hAnsi="Courier New"/>
    </w:rPr>
  </w:style>
  <w:style w:type="character" w:customStyle="1" w:styleId="WW8Num42z2">
    <w:name w:val="WW8Num42z2"/>
    <w:uiPriority w:val="99"/>
    <w:rsid w:val="00EA5E54"/>
    <w:rPr>
      <w:rFonts w:ascii="Wingdings" w:hAnsi="Wingdings"/>
    </w:rPr>
  </w:style>
  <w:style w:type="character" w:customStyle="1" w:styleId="WW8Num42z3">
    <w:name w:val="WW8Num42z3"/>
    <w:uiPriority w:val="99"/>
    <w:rsid w:val="00EA5E54"/>
    <w:rPr>
      <w:rFonts w:ascii="Symbol" w:hAnsi="Symbol"/>
    </w:rPr>
  </w:style>
  <w:style w:type="character" w:customStyle="1" w:styleId="WW8Num45z0">
    <w:name w:val="WW8Num45z0"/>
    <w:uiPriority w:val="99"/>
    <w:rsid w:val="00EA5E54"/>
    <w:rPr>
      <w:rFonts w:ascii="Symbol" w:hAnsi="Symbol"/>
    </w:rPr>
  </w:style>
  <w:style w:type="character" w:customStyle="1" w:styleId="WW8Num45z1">
    <w:name w:val="WW8Num45z1"/>
    <w:uiPriority w:val="99"/>
    <w:rsid w:val="00EA5E54"/>
    <w:rPr>
      <w:rFonts w:ascii="Courier New" w:hAnsi="Courier New"/>
    </w:rPr>
  </w:style>
  <w:style w:type="character" w:customStyle="1" w:styleId="WW8Num45z2">
    <w:name w:val="WW8Num45z2"/>
    <w:uiPriority w:val="99"/>
    <w:rsid w:val="00EA5E54"/>
    <w:rPr>
      <w:rFonts w:ascii="Wingdings" w:hAnsi="Wingdings"/>
    </w:rPr>
  </w:style>
  <w:style w:type="character" w:customStyle="1" w:styleId="WW8Num46z0">
    <w:name w:val="WW8Num46z0"/>
    <w:uiPriority w:val="99"/>
    <w:rsid w:val="00EA5E54"/>
    <w:rPr>
      <w:rFonts w:ascii="Symbol" w:hAnsi="Symbol"/>
    </w:rPr>
  </w:style>
  <w:style w:type="character" w:customStyle="1" w:styleId="WW8Num46z1">
    <w:name w:val="WW8Num46z1"/>
    <w:uiPriority w:val="99"/>
    <w:rsid w:val="00EA5E54"/>
    <w:rPr>
      <w:rFonts w:ascii="Courier New" w:hAnsi="Courier New"/>
    </w:rPr>
  </w:style>
  <w:style w:type="character" w:customStyle="1" w:styleId="WW8Num46z2">
    <w:name w:val="WW8Num46z2"/>
    <w:uiPriority w:val="99"/>
    <w:rsid w:val="00EA5E54"/>
    <w:rPr>
      <w:rFonts w:ascii="Wingdings" w:hAnsi="Wingdings"/>
    </w:rPr>
  </w:style>
  <w:style w:type="character" w:customStyle="1" w:styleId="1b">
    <w:name w:val="Основной шрифт абзаца1"/>
    <w:uiPriority w:val="99"/>
    <w:rsid w:val="00EA5E54"/>
  </w:style>
  <w:style w:type="character" w:customStyle="1" w:styleId="aff9">
    <w:name w:val="Знак Знак"/>
    <w:uiPriority w:val="99"/>
    <w:rsid w:val="00EA5E54"/>
    <w:rPr>
      <w:rFonts w:ascii="Courier New" w:hAnsi="Courier New"/>
      <w:lang w:val="ru-RU" w:eastAsia="ar-SA" w:bidi="ar-SA"/>
    </w:rPr>
  </w:style>
  <w:style w:type="character" w:customStyle="1" w:styleId="1c">
    <w:name w:val="Знак Знак1"/>
    <w:uiPriority w:val="99"/>
    <w:rsid w:val="00EA5E54"/>
    <w:rPr>
      <w:rFonts w:ascii="Courier New" w:hAnsi="Courier New"/>
      <w:sz w:val="28"/>
      <w:lang w:val="ru-RU" w:eastAsia="ar-SA" w:bidi="ar-SA"/>
    </w:rPr>
  </w:style>
  <w:style w:type="character" w:customStyle="1" w:styleId="a10">
    <w:name w:val="a1"/>
    <w:uiPriority w:val="99"/>
    <w:rsid w:val="00EA5E54"/>
    <w:rPr>
      <w:b/>
      <w:color w:val="000080"/>
    </w:rPr>
  </w:style>
  <w:style w:type="character" w:customStyle="1" w:styleId="affa">
    <w:name w:val="Символ сноски"/>
    <w:uiPriority w:val="99"/>
    <w:rsid w:val="00EA5E54"/>
    <w:rPr>
      <w:vertAlign w:val="superscript"/>
    </w:rPr>
  </w:style>
  <w:style w:type="character" w:customStyle="1" w:styleId="fontstyle24">
    <w:name w:val="fontstyle24"/>
    <w:uiPriority w:val="99"/>
    <w:rsid w:val="00EA5E54"/>
  </w:style>
  <w:style w:type="character" w:customStyle="1" w:styleId="36">
    <w:name w:val="Знак Знак3"/>
    <w:uiPriority w:val="99"/>
    <w:rsid w:val="00EA5E54"/>
    <w:rPr>
      <w:rFonts w:ascii="Cambria" w:hAnsi="Cambria"/>
      <w:sz w:val="22"/>
    </w:rPr>
  </w:style>
  <w:style w:type="character" w:customStyle="1" w:styleId="41">
    <w:name w:val="Знак Знак4"/>
    <w:uiPriority w:val="99"/>
    <w:rsid w:val="00EA5E54"/>
    <w:rPr>
      <w:sz w:val="24"/>
    </w:rPr>
  </w:style>
  <w:style w:type="character" w:customStyle="1" w:styleId="WW8Num6z0">
    <w:name w:val="WW8Num6z0"/>
    <w:uiPriority w:val="99"/>
    <w:rsid w:val="00EA5E54"/>
    <w:rPr>
      <w:rFonts w:ascii="Times New Roman" w:hAnsi="Times New Roman"/>
    </w:rPr>
  </w:style>
  <w:style w:type="character" w:customStyle="1" w:styleId="WW8Num7z0">
    <w:name w:val="WW8Num7z0"/>
    <w:uiPriority w:val="99"/>
    <w:rsid w:val="00EA5E54"/>
    <w:rPr>
      <w:rFonts w:ascii="Times New Roman" w:hAnsi="Times New Roman"/>
    </w:rPr>
  </w:style>
  <w:style w:type="character" w:customStyle="1" w:styleId="WW8Num10z0">
    <w:name w:val="WW8Num10z0"/>
    <w:uiPriority w:val="99"/>
    <w:rsid w:val="00EA5E54"/>
    <w:rPr>
      <w:rFonts w:ascii="Times New Roman" w:hAnsi="Times New Roman"/>
    </w:rPr>
  </w:style>
  <w:style w:type="character" w:customStyle="1" w:styleId="WW8Num10z1">
    <w:name w:val="WW8Num10z1"/>
    <w:uiPriority w:val="99"/>
    <w:rsid w:val="00EA5E54"/>
    <w:rPr>
      <w:rFonts w:ascii="Courier New" w:hAnsi="Courier New"/>
    </w:rPr>
  </w:style>
  <w:style w:type="character" w:customStyle="1" w:styleId="WW8Num10z2">
    <w:name w:val="WW8Num10z2"/>
    <w:uiPriority w:val="99"/>
    <w:rsid w:val="00EA5E54"/>
    <w:rPr>
      <w:rFonts w:ascii="Wingdings" w:hAnsi="Wingdings"/>
    </w:rPr>
  </w:style>
  <w:style w:type="character" w:customStyle="1" w:styleId="WW8Num10z3">
    <w:name w:val="WW8Num10z3"/>
    <w:uiPriority w:val="99"/>
    <w:rsid w:val="00EA5E54"/>
    <w:rPr>
      <w:rFonts w:ascii="Symbol" w:hAnsi="Symbol"/>
    </w:rPr>
  </w:style>
  <w:style w:type="character" w:customStyle="1" w:styleId="Absatz-Standardschriftart">
    <w:name w:val="Absatz-Standardschriftart"/>
    <w:uiPriority w:val="99"/>
    <w:rsid w:val="00EA5E54"/>
  </w:style>
  <w:style w:type="character" w:customStyle="1" w:styleId="WW8Num8z0">
    <w:name w:val="WW8Num8z0"/>
    <w:uiPriority w:val="99"/>
    <w:rsid w:val="00EA5E54"/>
    <w:rPr>
      <w:rFonts w:ascii="Times New Roman" w:hAnsi="Times New Roman"/>
    </w:rPr>
  </w:style>
  <w:style w:type="character" w:customStyle="1" w:styleId="WW8Num9z0">
    <w:name w:val="WW8Num9z0"/>
    <w:uiPriority w:val="99"/>
    <w:rsid w:val="00EA5E54"/>
    <w:rPr>
      <w:rFonts w:ascii="Times New Roman" w:hAnsi="Times New Roman"/>
    </w:rPr>
  </w:style>
  <w:style w:type="character" w:customStyle="1" w:styleId="WW8Num12z0">
    <w:name w:val="WW8Num12z0"/>
    <w:uiPriority w:val="99"/>
    <w:rsid w:val="00EA5E54"/>
    <w:rPr>
      <w:rFonts w:ascii="Times New Roman" w:hAnsi="Times New Roman"/>
    </w:rPr>
  </w:style>
  <w:style w:type="character" w:customStyle="1" w:styleId="WW8Num12z1">
    <w:name w:val="WW8Num12z1"/>
    <w:uiPriority w:val="99"/>
    <w:rsid w:val="00EA5E54"/>
    <w:rPr>
      <w:rFonts w:ascii="Times New Roman" w:hAnsi="Times New Roman"/>
    </w:rPr>
  </w:style>
  <w:style w:type="character" w:customStyle="1" w:styleId="WW8Num12z2">
    <w:name w:val="WW8Num12z2"/>
    <w:uiPriority w:val="99"/>
    <w:rsid w:val="00EA5E54"/>
    <w:rPr>
      <w:rFonts w:ascii="Wingdings" w:hAnsi="Wingdings"/>
    </w:rPr>
  </w:style>
  <w:style w:type="character" w:customStyle="1" w:styleId="WW8Num12z3">
    <w:name w:val="WW8Num12z3"/>
    <w:uiPriority w:val="99"/>
    <w:rsid w:val="00EA5E54"/>
    <w:rPr>
      <w:rFonts w:ascii="Symbol" w:hAnsi="Symbol"/>
    </w:rPr>
  </w:style>
  <w:style w:type="character" w:customStyle="1" w:styleId="WW8Num26z0">
    <w:name w:val="WW8Num26z0"/>
    <w:uiPriority w:val="99"/>
    <w:rsid w:val="00EA5E54"/>
  </w:style>
  <w:style w:type="character" w:customStyle="1" w:styleId="WW8Num29z0">
    <w:name w:val="WW8Num29z0"/>
    <w:uiPriority w:val="99"/>
    <w:rsid w:val="00EA5E54"/>
    <w:rPr>
      <w:rFonts w:ascii="Times New Roman" w:hAnsi="Times New Roman"/>
    </w:rPr>
  </w:style>
  <w:style w:type="character" w:customStyle="1" w:styleId="WW8Num29z1">
    <w:name w:val="WW8Num29z1"/>
    <w:uiPriority w:val="99"/>
    <w:rsid w:val="00EA5E54"/>
    <w:rPr>
      <w:rFonts w:ascii="Courier New" w:hAnsi="Courier New"/>
    </w:rPr>
  </w:style>
  <w:style w:type="character" w:customStyle="1" w:styleId="WW8Num29z2">
    <w:name w:val="WW8Num29z2"/>
    <w:uiPriority w:val="99"/>
    <w:rsid w:val="00EA5E54"/>
    <w:rPr>
      <w:rFonts w:ascii="Wingdings" w:hAnsi="Wingdings"/>
    </w:rPr>
  </w:style>
  <w:style w:type="character" w:customStyle="1" w:styleId="WW8Num29z3">
    <w:name w:val="WW8Num29z3"/>
    <w:uiPriority w:val="99"/>
    <w:rsid w:val="00EA5E54"/>
    <w:rPr>
      <w:rFonts w:ascii="Symbol" w:hAnsi="Symbol"/>
    </w:rPr>
  </w:style>
  <w:style w:type="character" w:customStyle="1" w:styleId="2b">
    <w:name w:val="Основной шрифт абзаца2"/>
    <w:uiPriority w:val="99"/>
    <w:rsid w:val="00EA5E54"/>
  </w:style>
  <w:style w:type="character" w:customStyle="1" w:styleId="WW-Absatz-Standardschriftart">
    <w:name w:val="WW-Absatz-Standardschriftart"/>
    <w:uiPriority w:val="99"/>
    <w:rsid w:val="00EA5E54"/>
  </w:style>
  <w:style w:type="character" w:customStyle="1" w:styleId="WW8Num11z0">
    <w:name w:val="WW8Num11z0"/>
    <w:uiPriority w:val="99"/>
    <w:rsid w:val="00EA5E54"/>
    <w:rPr>
      <w:rFonts w:ascii="Times New Roman" w:hAnsi="Times New Roman"/>
    </w:rPr>
  </w:style>
  <w:style w:type="character" w:customStyle="1" w:styleId="WW8Num13z0">
    <w:name w:val="WW8Num13z0"/>
    <w:uiPriority w:val="99"/>
    <w:rsid w:val="00EA5E54"/>
    <w:rPr>
      <w:rFonts w:ascii="Times New Roman" w:hAnsi="Times New Roman"/>
    </w:rPr>
  </w:style>
  <w:style w:type="character" w:customStyle="1" w:styleId="WW8Num18z0">
    <w:name w:val="WW8Num18z0"/>
    <w:uiPriority w:val="99"/>
    <w:rsid w:val="00EA5E54"/>
  </w:style>
  <w:style w:type="character" w:customStyle="1" w:styleId="WW8Num21z0">
    <w:name w:val="WW8Num21z0"/>
    <w:uiPriority w:val="99"/>
    <w:rsid w:val="00EA5E54"/>
    <w:rPr>
      <w:rFonts w:ascii="Times New Roman" w:hAnsi="Times New Roman"/>
    </w:rPr>
  </w:style>
  <w:style w:type="character" w:customStyle="1" w:styleId="WW8Num21z1">
    <w:name w:val="WW8Num21z1"/>
    <w:uiPriority w:val="99"/>
    <w:rsid w:val="00EA5E54"/>
    <w:rPr>
      <w:rFonts w:ascii="Courier New" w:hAnsi="Courier New"/>
    </w:rPr>
  </w:style>
  <w:style w:type="character" w:customStyle="1" w:styleId="WW8Num21z2">
    <w:name w:val="WW8Num21z2"/>
    <w:uiPriority w:val="99"/>
    <w:rsid w:val="00EA5E54"/>
    <w:rPr>
      <w:rFonts w:ascii="Wingdings" w:hAnsi="Wingdings"/>
    </w:rPr>
  </w:style>
  <w:style w:type="character" w:customStyle="1" w:styleId="WW8Num21z3">
    <w:name w:val="WW8Num21z3"/>
    <w:uiPriority w:val="99"/>
    <w:rsid w:val="00EA5E54"/>
    <w:rPr>
      <w:rFonts w:ascii="Symbol" w:hAnsi="Symbol"/>
    </w:rPr>
  </w:style>
  <w:style w:type="character" w:customStyle="1" w:styleId="affb">
    <w:name w:val="Символ нумерации"/>
    <w:uiPriority w:val="99"/>
    <w:rsid w:val="00EA5E54"/>
  </w:style>
  <w:style w:type="paragraph" w:customStyle="1" w:styleId="2c">
    <w:name w:val="Знак2"/>
    <w:basedOn w:val="a"/>
    <w:uiPriority w:val="99"/>
    <w:rsid w:val="00EA5E5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c">
    <w:name w:val="Знак Знак Знак Знак Знак Знак Знак Знак Знак"/>
    <w:basedOn w:val="a"/>
    <w:uiPriority w:val="99"/>
    <w:rsid w:val="00EA5E5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d">
    <w:name w:val="Знак Знак Знак Знак"/>
    <w:basedOn w:val="a"/>
    <w:uiPriority w:val="99"/>
    <w:rsid w:val="00EA5E54"/>
    <w:pPr>
      <w:spacing w:after="160" w:line="240" w:lineRule="exact"/>
    </w:pPr>
    <w:rPr>
      <w:rFonts w:ascii="Times New Roman" w:eastAsia="Times New Roman" w:hAnsi="Times New Roman"/>
      <w:noProof/>
      <w:sz w:val="20"/>
      <w:szCs w:val="20"/>
      <w:lang w:eastAsia="ru-RU"/>
    </w:rPr>
  </w:style>
  <w:style w:type="paragraph" w:customStyle="1" w:styleId="affe">
    <w:name w:val="Знак Знак Знак Знак Знак Знак"/>
    <w:basedOn w:val="a"/>
    <w:uiPriority w:val="99"/>
    <w:rsid w:val="00EA5E54"/>
    <w:pPr>
      <w:spacing w:after="160" w:line="240" w:lineRule="exact"/>
    </w:pPr>
    <w:rPr>
      <w:rFonts w:ascii="Arial" w:eastAsia="Times New Roman" w:hAnsi="Arial" w:cs="Arial"/>
      <w:noProof/>
      <w:sz w:val="20"/>
      <w:szCs w:val="20"/>
      <w:lang w:eastAsia="ru-RU"/>
    </w:rPr>
  </w:style>
  <w:style w:type="paragraph" w:customStyle="1" w:styleId="1d">
    <w:name w:val="Знак Знак Знак Знак Знак Знак1"/>
    <w:basedOn w:val="a"/>
    <w:uiPriority w:val="99"/>
    <w:rsid w:val="00EA5E5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e">
    <w:name w:val="Знак Знак Знак1 Знак"/>
    <w:basedOn w:val="a"/>
    <w:uiPriority w:val="99"/>
    <w:rsid w:val="00EA5E5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f">
    <w:name w:val="Обычный1"/>
    <w:uiPriority w:val="99"/>
    <w:rsid w:val="00EA5E54"/>
    <w:pPr>
      <w:widowControl w:val="0"/>
    </w:pPr>
    <w:rPr>
      <w:rFonts w:ascii="Times New Roman" w:eastAsia="Times New Roman" w:hAnsi="Times New Roman"/>
      <w:sz w:val="24"/>
    </w:rPr>
  </w:style>
  <w:style w:type="paragraph" w:customStyle="1" w:styleId="ConsCell">
    <w:name w:val="ConsCell"/>
    <w:uiPriority w:val="99"/>
    <w:rsid w:val="00EA5E54"/>
    <w:pPr>
      <w:widowControl w:val="0"/>
      <w:autoSpaceDE w:val="0"/>
      <w:autoSpaceDN w:val="0"/>
      <w:adjustRightInd w:val="0"/>
    </w:pPr>
    <w:rPr>
      <w:rFonts w:ascii="Arial" w:eastAsia="Times New Roman" w:hAnsi="Arial"/>
    </w:rPr>
  </w:style>
  <w:style w:type="paragraph" w:customStyle="1" w:styleId="afff">
    <w:name w:val="Прижатый влево"/>
    <w:basedOn w:val="a"/>
    <w:next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0">
    <w:name w:val="Знак Знак Знак Знак Знак Знак Знак"/>
    <w:basedOn w:val="a"/>
    <w:uiPriority w:val="99"/>
    <w:rsid w:val="00EA5E54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fff1">
    <w:name w:val="Block Text"/>
    <w:basedOn w:val="a"/>
    <w:uiPriority w:val="99"/>
    <w:rsid w:val="00EA5E54"/>
    <w:pPr>
      <w:spacing w:after="0" w:line="240" w:lineRule="auto"/>
      <w:ind w:left="-567" w:right="-766" w:firstLine="567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fff2">
    <w:name w:val="Цветовое выделение"/>
    <w:uiPriority w:val="99"/>
    <w:rsid w:val="00EA5E54"/>
    <w:rPr>
      <w:b/>
      <w:color w:val="000080"/>
      <w:sz w:val="30"/>
    </w:rPr>
  </w:style>
  <w:style w:type="character" w:styleId="afff3">
    <w:name w:val="footnote reference"/>
    <w:basedOn w:val="a0"/>
    <w:uiPriority w:val="99"/>
    <w:rsid w:val="00EA5E54"/>
    <w:rPr>
      <w:rFonts w:cs="Times New Roman"/>
      <w:vertAlign w:val="superscript"/>
    </w:rPr>
  </w:style>
  <w:style w:type="paragraph" w:styleId="afff4">
    <w:name w:val="List Paragraph"/>
    <w:basedOn w:val="a"/>
    <w:uiPriority w:val="99"/>
    <w:qFormat/>
    <w:rsid w:val="00EA5E54"/>
    <w:pPr>
      <w:spacing w:after="0" w:line="240" w:lineRule="auto"/>
      <w:ind w:left="720"/>
      <w:contextualSpacing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ff5">
    <w:name w:val="Гипертекстовая ссылка"/>
    <w:uiPriority w:val="99"/>
    <w:rsid w:val="00EA5E54"/>
    <w:rPr>
      <w:b/>
      <w:color w:val="008000"/>
      <w:sz w:val="30"/>
    </w:rPr>
  </w:style>
  <w:style w:type="paragraph" w:customStyle="1" w:styleId="afff6">
    <w:name w:val="Нормальный (таблица)"/>
    <w:basedOn w:val="a"/>
    <w:next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fff7">
    <w:name w:val="endnote text"/>
    <w:basedOn w:val="a"/>
    <w:link w:val="afff8"/>
    <w:uiPriority w:val="99"/>
    <w:rsid w:val="00EA5E5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8">
    <w:name w:val="Текст концевой сноски Знак"/>
    <w:basedOn w:val="a0"/>
    <w:link w:val="afff7"/>
    <w:uiPriority w:val="99"/>
    <w:locked/>
    <w:rsid w:val="00EA5E54"/>
    <w:rPr>
      <w:rFonts w:ascii="Times New Roman" w:hAnsi="Times New Roman" w:cs="Times New Roman"/>
      <w:sz w:val="20"/>
      <w:szCs w:val="20"/>
      <w:lang w:eastAsia="ru-RU"/>
    </w:rPr>
  </w:style>
  <w:style w:type="character" w:styleId="afff9">
    <w:name w:val="endnote reference"/>
    <w:basedOn w:val="a0"/>
    <w:uiPriority w:val="99"/>
    <w:rsid w:val="00EA5E54"/>
    <w:rPr>
      <w:rFonts w:cs="Times New Roman"/>
      <w:vertAlign w:val="superscript"/>
    </w:rPr>
  </w:style>
  <w:style w:type="paragraph" w:customStyle="1" w:styleId="1f0">
    <w:name w:val="Знак Знак Знак1 Знак Знак Знак Знак"/>
    <w:basedOn w:val="a"/>
    <w:uiPriority w:val="99"/>
    <w:rsid w:val="00EA5E54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font5">
    <w:name w:val="font5"/>
    <w:basedOn w:val="a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5">
    <w:name w:val="xl65"/>
    <w:basedOn w:val="a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EA5E5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7">
    <w:name w:val="xl67"/>
    <w:basedOn w:val="a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8">
    <w:name w:val="xl68"/>
    <w:basedOn w:val="a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9">
    <w:name w:val="xl69"/>
    <w:basedOn w:val="a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0">
    <w:name w:val="xl70"/>
    <w:basedOn w:val="a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EA5E5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2">
    <w:name w:val="xl72"/>
    <w:basedOn w:val="a"/>
    <w:uiPriority w:val="99"/>
    <w:rsid w:val="00EA5E5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3">
    <w:name w:val="xl73"/>
    <w:basedOn w:val="a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4">
    <w:name w:val="xl74"/>
    <w:basedOn w:val="a"/>
    <w:uiPriority w:val="99"/>
    <w:rsid w:val="00EA5E5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7">
    <w:name w:val="xl77"/>
    <w:basedOn w:val="a"/>
    <w:uiPriority w:val="99"/>
    <w:rsid w:val="00EA5E5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8">
    <w:name w:val="xl78"/>
    <w:basedOn w:val="a"/>
    <w:uiPriority w:val="99"/>
    <w:rsid w:val="00EA5E5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9">
    <w:name w:val="xl79"/>
    <w:basedOn w:val="a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0">
    <w:name w:val="xl80"/>
    <w:basedOn w:val="a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1">
    <w:name w:val="xl81"/>
    <w:basedOn w:val="a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2">
    <w:name w:val="xl82"/>
    <w:basedOn w:val="a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3">
    <w:name w:val="xl83"/>
    <w:basedOn w:val="a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5">
    <w:name w:val="xl85"/>
    <w:basedOn w:val="a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7">
    <w:name w:val="xl87"/>
    <w:basedOn w:val="a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8">
    <w:name w:val="xl88"/>
    <w:basedOn w:val="a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uiPriority w:val="99"/>
    <w:rsid w:val="00EA5E54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0">
    <w:name w:val="xl90"/>
    <w:basedOn w:val="a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8"/>
      <w:szCs w:val="28"/>
      <w:lang w:eastAsia="ru-RU"/>
    </w:rPr>
  </w:style>
  <w:style w:type="paragraph" w:customStyle="1" w:styleId="xl91">
    <w:name w:val="xl91"/>
    <w:basedOn w:val="a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2">
    <w:name w:val="xl92"/>
    <w:basedOn w:val="a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3">
    <w:name w:val="xl93"/>
    <w:basedOn w:val="a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4">
    <w:name w:val="xl94"/>
    <w:basedOn w:val="a"/>
    <w:uiPriority w:val="99"/>
    <w:rsid w:val="00EA5E5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5">
    <w:name w:val="xl95"/>
    <w:basedOn w:val="a"/>
    <w:uiPriority w:val="99"/>
    <w:rsid w:val="00EA5E5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6">
    <w:name w:val="xl96"/>
    <w:basedOn w:val="a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7">
    <w:name w:val="xl97"/>
    <w:basedOn w:val="a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8">
    <w:name w:val="xl98"/>
    <w:basedOn w:val="a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9">
    <w:name w:val="xl99"/>
    <w:basedOn w:val="a"/>
    <w:uiPriority w:val="99"/>
    <w:rsid w:val="00EA5E5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100">
    <w:name w:val="xl100"/>
    <w:basedOn w:val="a"/>
    <w:uiPriority w:val="99"/>
    <w:rsid w:val="00EA5E5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1">
    <w:name w:val="xl101"/>
    <w:basedOn w:val="a"/>
    <w:uiPriority w:val="99"/>
    <w:rsid w:val="00EA5E5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2">
    <w:name w:val="xl102"/>
    <w:basedOn w:val="a"/>
    <w:uiPriority w:val="99"/>
    <w:rsid w:val="00EA5E5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3">
    <w:name w:val="xl103"/>
    <w:basedOn w:val="a"/>
    <w:uiPriority w:val="99"/>
    <w:rsid w:val="00EA5E5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4">
    <w:name w:val="xl104"/>
    <w:basedOn w:val="a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Style4">
    <w:name w:val="Style4"/>
    <w:basedOn w:val="a"/>
    <w:uiPriority w:val="99"/>
    <w:rsid w:val="00EA5E54"/>
    <w:pPr>
      <w:widowControl w:val="0"/>
      <w:autoSpaceDE w:val="0"/>
      <w:autoSpaceDN w:val="0"/>
      <w:adjustRightInd w:val="0"/>
      <w:spacing w:after="0" w:line="31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EA5E54"/>
    <w:pPr>
      <w:widowControl w:val="0"/>
      <w:autoSpaceDE w:val="0"/>
      <w:autoSpaceDN w:val="0"/>
      <w:adjustRightInd w:val="0"/>
      <w:spacing w:after="0" w:line="311" w:lineRule="exact"/>
      <w:ind w:firstLine="84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EA5E54"/>
    <w:pPr>
      <w:widowControl w:val="0"/>
      <w:autoSpaceDE w:val="0"/>
      <w:autoSpaceDN w:val="0"/>
      <w:adjustRightInd w:val="0"/>
      <w:spacing w:after="0" w:line="310" w:lineRule="exact"/>
      <w:ind w:firstLine="84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a">
    <w:name w:val="Текст в заданном формате"/>
    <w:basedOn w:val="a"/>
    <w:uiPriority w:val="99"/>
    <w:rsid w:val="00EA5E54"/>
    <w:pPr>
      <w:widowControl w:val="0"/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2d">
    <w:name w:val="Список2"/>
    <w:basedOn w:val="aff4"/>
    <w:uiPriority w:val="99"/>
    <w:rsid w:val="00EA5E54"/>
    <w:pPr>
      <w:widowControl/>
      <w:tabs>
        <w:tab w:val="left" w:pos="851"/>
      </w:tabs>
      <w:spacing w:before="40" w:after="40"/>
      <w:ind w:left="850" w:hanging="493"/>
    </w:pPr>
    <w:rPr>
      <w:rFonts w:cs="Times New Roman"/>
      <w:sz w:val="24"/>
      <w:lang w:eastAsia="ru-RU"/>
    </w:rPr>
  </w:style>
  <w:style w:type="paragraph" w:customStyle="1" w:styleId="1f1">
    <w:name w:val="Номер1"/>
    <w:basedOn w:val="aff4"/>
    <w:uiPriority w:val="99"/>
    <w:rsid w:val="00EA5E54"/>
    <w:pPr>
      <w:widowControl/>
      <w:tabs>
        <w:tab w:val="num" w:pos="1620"/>
      </w:tabs>
      <w:spacing w:before="40" w:after="40"/>
      <w:ind w:left="1620" w:hanging="360"/>
    </w:pPr>
    <w:rPr>
      <w:rFonts w:cs="Times New Roman"/>
      <w:sz w:val="22"/>
      <w:lang w:eastAsia="ru-RU"/>
    </w:rPr>
  </w:style>
  <w:style w:type="paragraph" w:customStyle="1" w:styleId="2e">
    <w:name w:val="Номер2"/>
    <w:basedOn w:val="2d"/>
    <w:uiPriority w:val="99"/>
    <w:rsid w:val="00EA5E54"/>
    <w:pPr>
      <w:tabs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afffb">
    <w:name w:val="Заголовок статьи"/>
    <w:basedOn w:val="a"/>
    <w:next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59">
    <w:name w:val="Style59"/>
    <w:basedOn w:val="a"/>
    <w:uiPriority w:val="99"/>
    <w:rsid w:val="00EA5E54"/>
    <w:pPr>
      <w:widowControl w:val="0"/>
      <w:autoSpaceDE w:val="0"/>
      <w:autoSpaceDN w:val="0"/>
      <w:adjustRightInd w:val="0"/>
      <w:spacing w:after="0" w:line="336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7">
    <w:name w:val="Style37"/>
    <w:basedOn w:val="a"/>
    <w:uiPriority w:val="99"/>
    <w:rsid w:val="00EA5E54"/>
    <w:pPr>
      <w:widowControl w:val="0"/>
      <w:autoSpaceDE w:val="0"/>
      <w:autoSpaceDN w:val="0"/>
      <w:adjustRightInd w:val="0"/>
      <w:spacing w:after="0" w:line="319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uiPriority w:val="99"/>
    <w:rsid w:val="00EA5E54"/>
    <w:rPr>
      <w:rFonts w:ascii="Times New Roman" w:hAnsi="Times New Roman"/>
      <w:b/>
      <w:sz w:val="24"/>
    </w:rPr>
  </w:style>
  <w:style w:type="character" w:customStyle="1" w:styleId="FontStyle28">
    <w:name w:val="Font Style28"/>
    <w:uiPriority w:val="99"/>
    <w:rsid w:val="00EA5E54"/>
    <w:rPr>
      <w:rFonts w:ascii="Times New Roman" w:hAnsi="Times New Roman"/>
      <w:sz w:val="26"/>
    </w:rPr>
  </w:style>
  <w:style w:type="character" w:customStyle="1" w:styleId="2f">
    <w:name w:val="Знак Знак2"/>
    <w:uiPriority w:val="99"/>
    <w:rsid w:val="00EA5E54"/>
  </w:style>
  <w:style w:type="character" w:customStyle="1" w:styleId="WW-Absatz-Standardschriftart1">
    <w:name w:val="WW-Absatz-Standardschriftart1"/>
    <w:uiPriority w:val="99"/>
    <w:rsid w:val="00EA5E54"/>
  </w:style>
  <w:style w:type="character" w:customStyle="1" w:styleId="WW-Absatz-Standardschriftart11">
    <w:name w:val="WW-Absatz-Standardschriftart11"/>
    <w:uiPriority w:val="99"/>
    <w:rsid w:val="00EA5E54"/>
  </w:style>
  <w:style w:type="character" w:customStyle="1" w:styleId="WW-Absatz-Standardschriftart111">
    <w:name w:val="WW-Absatz-Standardschriftart111"/>
    <w:uiPriority w:val="99"/>
    <w:rsid w:val="00EA5E54"/>
  </w:style>
  <w:style w:type="character" w:customStyle="1" w:styleId="WW-Absatz-Standardschriftart1111">
    <w:name w:val="WW-Absatz-Standardschriftart1111"/>
    <w:uiPriority w:val="99"/>
    <w:rsid w:val="00EA5E54"/>
  </w:style>
  <w:style w:type="character" w:customStyle="1" w:styleId="WW-Absatz-Standardschriftart11111">
    <w:name w:val="WW-Absatz-Standardschriftart11111"/>
    <w:uiPriority w:val="99"/>
    <w:rsid w:val="00EA5E54"/>
  </w:style>
  <w:style w:type="character" w:customStyle="1" w:styleId="ConsPlusNormal0">
    <w:name w:val="ConsPlusNormal Знак"/>
    <w:uiPriority w:val="99"/>
    <w:rsid w:val="00EA5E54"/>
    <w:rPr>
      <w:rFonts w:ascii="Arial" w:hAnsi="Arial"/>
      <w:lang w:val="ru-RU" w:eastAsia="ru-RU"/>
    </w:rPr>
  </w:style>
  <w:style w:type="character" w:customStyle="1" w:styleId="FontStyle103">
    <w:name w:val="Font Style103"/>
    <w:uiPriority w:val="99"/>
    <w:rsid w:val="00EA5E54"/>
    <w:rPr>
      <w:rFonts w:ascii="Times New Roman" w:hAnsi="Times New Roman"/>
      <w:sz w:val="26"/>
    </w:rPr>
  </w:style>
  <w:style w:type="character" w:customStyle="1" w:styleId="FontStyle107">
    <w:name w:val="Font Style107"/>
    <w:uiPriority w:val="99"/>
    <w:rsid w:val="00EA5E54"/>
    <w:rPr>
      <w:rFonts w:ascii="Times New Roman" w:hAnsi="Times New Roman"/>
      <w:b/>
      <w:sz w:val="26"/>
    </w:rPr>
  </w:style>
  <w:style w:type="paragraph" w:customStyle="1" w:styleId="1f2">
    <w:name w:val="обычный_1 Знак Знак Знак Знак Знак Знак Знак Знак Знак"/>
    <w:basedOn w:val="a"/>
    <w:uiPriority w:val="99"/>
    <w:rsid w:val="00EA5E54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styleId="HTML">
    <w:name w:val="HTML Preformatted"/>
    <w:basedOn w:val="a"/>
    <w:link w:val="HTML0"/>
    <w:uiPriority w:val="99"/>
    <w:rsid w:val="00EA5E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EA5E54"/>
    <w:rPr>
      <w:rFonts w:ascii="Courier New" w:hAnsi="Courier New" w:cs="Times New Roman"/>
      <w:sz w:val="20"/>
      <w:szCs w:val="20"/>
    </w:rPr>
  </w:style>
  <w:style w:type="paragraph" w:customStyle="1" w:styleId="ConsPlusDocList">
    <w:name w:val="ConsPlusDocList"/>
    <w:uiPriority w:val="99"/>
    <w:rsid w:val="00EA5E5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71">
    <w:name w:val="Основной текст7"/>
    <w:uiPriority w:val="99"/>
    <w:rsid w:val="00EA5E54"/>
    <w:rPr>
      <w:rFonts w:ascii="Times New Roman" w:hAnsi="Times New Roman"/>
      <w:color w:val="000000"/>
      <w:spacing w:val="0"/>
      <w:w w:val="100"/>
      <w:position w:val="0"/>
      <w:sz w:val="27"/>
      <w:u w:val="none"/>
      <w:lang w:val="ru-RU"/>
    </w:rPr>
  </w:style>
  <w:style w:type="character" w:customStyle="1" w:styleId="FontStyle21">
    <w:name w:val="Font Style21"/>
    <w:uiPriority w:val="99"/>
    <w:rsid w:val="00EA5E54"/>
    <w:rPr>
      <w:rFonts w:ascii="Times New Roman" w:hAnsi="Times New Roman"/>
      <w:sz w:val="26"/>
    </w:rPr>
  </w:style>
  <w:style w:type="character" w:customStyle="1" w:styleId="2TimesNewRoman">
    <w:name w:val="Основной текст (2) + Times New Roman"/>
    <w:aliases w:val="9 pt"/>
    <w:uiPriority w:val="99"/>
    <w:rsid w:val="00EA5E54"/>
    <w:rPr>
      <w:rFonts w:ascii="Times New Roman" w:hAnsi="Times New Roman"/>
      <w:color w:val="000000"/>
      <w:spacing w:val="0"/>
      <w:w w:val="100"/>
      <w:position w:val="0"/>
      <w:sz w:val="18"/>
      <w:u w:val="none"/>
      <w:lang w:val="ru-RU" w:eastAsia="ru-RU"/>
    </w:rPr>
  </w:style>
  <w:style w:type="character" w:customStyle="1" w:styleId="2TimesNewRoman3">
    <w:name w:val="Основной текст (2) + Times New Roman3"/>
    <w:aliases w:val="6 pt"/>
    <w:uiPriority w:val="99"/>
    <w:rsid w:val="00EA5E54"/>
    <w:rPr>
      <w:rFonts w:ascii="Times New Roman" w:hAnsi="Times New Roman"/>
      <w:color w:val="000000"/>
      <w:spacing w:val="0"/>
      <w:w w:val="100"/>
      <w:position w:val="0"/>
      <w:sz w:val="12"/>
      <w:u w:val="none"/>
      <w:lang w:val="ru-RU" w:eastAsia="ru-RU"/>
    </w:rPr>
  </w:style>
  <w:style w:type="character" w:customStyle="1" w:styleId="2TimesNewRoman1">
    <w:name w:val="Основной текст (2) + Times New Roman1"/>
    <w:aliases w:val="9 pt1,Полужирный"/>
    <w:uiPriority w:val="99"/>
    <w:rsid w:val="00EA5E54"/>
    <w:rPr>
      <w:rFonts w:ascii="Times New Roman" w:hAnsi="Times New Roman"/>
      <w:b/>
      <w:color w:val="000000"/>
      <w:spacing w:val="0"/>
      <w:w w:val="100"/>
      <w:position w:val="0"/>
      <w:sz w:val="18"/>
      <w:u w:val="none"/>
      <w:lang w:val="ru-RU" w:eastAsia="ru-RU"/>
    </w:rPr>
  </w:style>
  <w:style w:type="character" w:customStyle="1" w:styleId="2f0">
    <w:name w:val="Основной текст (2)_"/>
    <w:link w:val="2f1"/>
    <w:uiPriority w:val="99"/>
    <w:locked/>
    <w:rsid w:val="00EA5E54"/>
    <w:rPr>
      <w:rFonts w:ascii="Trebuchet MS" w:hAnsi="Trebuchet MS"/>
      <w:sz w:val="17"/>
      <w:shd w:val="clear" w:color="auto" w:fill="FFFFFF"/>
    </w:rPr>
  </w:style>
  <w:style w:type="paragraph" w:customStyle="1" w:styleId="2f1">
    <w:name w:val="Основной текст (2)"/>
    <w:basedOn w:val="a"/>
    <w:link w:val="2f0"/>
    <w:uiPriority w:val="99"/>
    <w:rsid w:val="00EA5E54"/>
    <w:pPr>
      <w:widowControl w:val="0"/>
      <w:shd w:val="clear" w:color="auto" w:fill="FFFFFF"/>
      <w:spacing w:before="1560" w:after="540" w:line="240" w:lineRule="atLeast"/>
      <w:jc w:val="center"/>
    </w:pPr>
    <w:rPr>
      <w:rFonts w:ascii="Trebuchet MS" w:hAnsi="Trebuchet MS"/>
      <w:sz w:val="17"/>
      <w:szCs w:val="20"/>
      <w:lang/>
    </w:rPr>
  </w:style>
  <w:style w:type="paragraph" w:customStyle="1" w:styleId="214">
    <w:name w:val="Основной текст (2)1"/>
    <w:basedOn w:val="a"/>
    <w:uiPriority w:val="99"/>
    <w:rsid w:val="00EA5E54"/>
    <w:pPr>
      <w:widowControl w:val="0"/>
      <w:shd w:val="clear" w:color="auto" w:fill="FFFFFF"/>
      <w:spacing w:after="0" w:line="221" w:lineRule="exact"/>
      <w:jc w:val="both"/>
    </w:pPr>
    <w:rPr>
      <w:rFonts w:ascii="Times New Roman" w:eastAsia="Arial Unicode MS" w:hAnsi="Times New Roman"/>
      <w:color w:val="000000"/>
      <w:sz w:val="19"/>
      <w:szCs w:val="19"/>
      <w:lang w:eastAsia="ru-RU"/>
    </w:rPr>
  </w:style>
  <w:style w:type="character" w:customStyle="1" w:styleId="26pt1">
    <w:name w:val="Основной текст (2) + 6 pt1"/>
    <w:uiPriority w:val="99"/>
    <w:rsid w:val="00EA5E54"/>
    <w:rPr>
      <w:rFonts w:ascii="Times New Roman" w:hAnsi="Times New Roman"/>
      <w:color w:val="000000"/>
      <w:spacing w:val="0"/>
      <w:w w:val="100"/>
      <w:position w:val="0"/>
      <w:sz w:val="12"/>
      <w:u w:val="none"/>
      <w:shd w:val="clear" w:color="auto" w:fill="FFFFFF"/>
      <w:lang w:val="ru-RU" w:eastAsia="ru-RU"/>
    </w:rPr>
  </w:style>
  <w:style w:type="paragraph" w:customStyle="1" w:styleId="1f3">
    <w:name w:val="1"/>
    <w:basedOn w:val="a"/>
    <w:uiPriority w:val="99"/>
    <w:rsid w:val="00EA5E54"/>
    <w:pPr>
      <w:spacing w:before="100" w:beforeAutospacing="1" w:after="100" w:afterAutospacing="1" w:line="240" w:lineRule="auto"/>
      <w:jc w:val="both"/>
    </w:pPr>
    <w:rPr>
      <w:rFonts w:ascii="Tahoma" w:eastAsia="Times New Roman" w:hAnsi="Tahoma"/>
      <w:sz w:val="20"/>
      <w:szCs w:val="20"/>
      <w:lang w:val="en-US"/>
    </w:rPr>
  </w:style>
  <w:style w:type="paragraph" w:customStyle="1" w:styleId="1f4">
    <w:name w:val="Схема документа1"/>
    <w:basedOn w:val="a"/>
    <w:uiPriority w:val="99"/>
    <w:rsid w:val="00EA5E54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37">
    <w:name w:val="Основной шрифт абзаца3"/>
    <w:uiPriority w:val="99"/>
    <w:rsid w:val="00EA5E54"/>
  </w:style>
  <w:style w:type="character" w:customStyle="1" w:styleId="WW8Num14z0">
    <w:name w:val="WW8Num14z0"/>
    <w:uiPriority w:val="99"/>
    <w:rsid w:val="00EA5E54"/>
    <w:rPr>
      <w:rFonts w:ascii="Symbol" w:hAnsi="Symbol"/>
    </w:rPr>
  </w:style>
  <w:style w:type="character" w:customStyle="1" w:styleId="WW8Num14z1">
    <w:name w:val="WW8Num14z1"/>
    <w:uiPriority w:val="99"/>
    <w:rsid w:val="00EA5E54"/>
    <w:rPr>
      <w:rFonts w:ascii="Courier New" w:hAnsi="Courier New"/>
    </w:rPr>
  </w:style>
  <w:style w:type="character" w:customStyle="1" w:styleId="WW8Num14z2">
    <w:name w:val="WW8Num14z2"/>
    <w:uiPriority w:val="99"/>
    <w:rsid w:val="00EA5E54"/>
    <w:rPr>
      <w:rFonts w:ascii="Wingdings" w:hAnsi="Wingdings"/>
    </w:rPr>
  </w:style>
  <w:style w:type="character" w:customStyle="1" w:styleId="72">
    <w:name w:val="Знак Знак7"/>
    <w:uiPriority w:val="99"/>
    <w:rsid w:val="00EA5E54"/>
    <w:rPr>
      <w:rFonts w:ascii="Courier New" w:hAnsi="Courier New"/>
      <w:lang w:val="ru-RU" w:eastAsia="ar-SA" w:bidi="ar-SA"/>
    </w:rPr>
  </w:style>
  <w:style w:type="character" w:customStyle="1" w:styleId="110">
    <w:name w:val="Знак Знак11"/>
    <w:uiPriority w:val="99"/>
    <w:rsid w:val="00EA5E54"/>
    <w:rPr>
      <w:rFonts w:ascii="Courier New" w:hAnsi="Courier New"/>
      <w:sz w:val="28"/>
      <w:lang w:val="ru-RU" w:eastAsia="ar-SA" w:bidi="ar-SA"/>
    </w:rPr>
  </w:style>
  <w:style w:type="character" w:customStyle="1" w:styleId="313">
    <w:name w:val="Знак Знак31"/>
    <w:uiPriority w:val="99"/>
    <w:rsid w:val="00EA5E54"/>
    <w:rPr>
      <w:rFonts w:ascii="Cambria" w:hAnsi="Cambria"/>
      <w:sz w:val="22"/>
    </w:rPr>
  </w:style>
  <w:style w:type="character" w:customStyle="1" w:styleId="410">
    <w:name w:val="Знак Знак41"/>
    <w:uiPriority w:val="99"/>
    <w:rsid w:val="00EA5E54"/>
    <w:rPr>
      <w:sz w:val="24"/>
    </w:rPr>
  </w:style>
  <w:style w:type="paragraph" w:customStyle="1" w:styleId="38">
    <w:name w:val="Название3"/>
    <w:basedOn w:val="a"/>
    <w:uiPriority w:val="99"/>
    <w:rsid w:val="00EA5E54"/>
    <w:pPr>
      <w:suppressLineNumbers/>
      <w:spacing w:before="120" w:after="120" w:line="240" w:lineRule="auto"/>
      <w:jc w:val="both"/>
    </w:pPr>
    <w:rPr>
      <w:rFonts w:ascii="Times New Roman" w:eastAsia="Times New Roman" w:hAnsi="Times New Roman" w:cs="Lohit Hindi"/>
      <w:i/>
      <w:iCs/>
      <w:sz w:val="24"/>
      <w:szCs w:val="24"/>
      <w:lang w:eastAsia="ar-SA"/>
    </w:rPr>
  </w:style>
  <w:style w:type="paragraph" w:customStyle="1" w:styleId="39">
    <w:name w:val="Указатель3"/>
    <w:basedOn w:val="a"/>
    <w:uiPriority w:val="99"/>
    <w:rsid w:val="00EA5E54"/>
    <w:pPr>
      <w:suppressLineNumbers/>
      <w:spacing w:after="0" w:line="240" w:lineRule="auto"/>
      <w:jc w:val="both"/>
    </w:pPr>
    <w:rPr>
      <w:rFonts w:ascii="Times New Roman" w:eastAsia="Times New Roman" w:hAnsi="Times New Roman" w:cs="Lohit Hindi"/>
      <w:sz w:val="28"/>
      <w:szCs w:val="20"/>
      <w:lang w:eastAsia="ar-SA"/>
    </w:rPr>
  </w:style>
  <w:style w:type="paragraph" w:customStyle="1" w:styleId="111">
    <w:name w:val="Знак1 Знак Знак Знак1"/>
    <w:basedOn w:val="a"/>
    <w:uiPriority w:val="99"/>
    <w:rsid w:val="00EA5E5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61">
    <w:name w:val="????????? 6"/>
    <w:basedOn w:val="a"/>
    <w:next w:val="a"/>
    <w:uiPriority w:val="99"/>
    <w:rsid w:val="00EA5E54"/>
    <w:pPr>
      <w:keepNext/>
      <w:tabs>
        <w:tab w:val="left" w:pos="0"/>
      </w:tabs>
      <w:autoSpaceDE w:val="0"/>
      <w:spacing w:after="0" w:line="240" w:lineRule="auto"/>
      <w:ind w:left="5561"/>
      <w:jc w:val="center"/>
      <w:textAlignment w:val="baseline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223">
    <w:name w:val="Список 22"/>
    <w:basedOn w:val="a"/>
    <w:uiPriority w:val="99"/>
    <w:rsid w:val="00EA5E54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xl105">
    <w:name w:val="xl105"/>
    <w:basedOn w:val="a"/>
    <w:uiPriority w:val="99"/>
    <w:rsid w:val="00EA5E54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xl106">
    <w:name w:val="xl106"/>
    <w:basedOn w:val="a"/>
    <w:uiPriority w:val="99"/>
    <w:rsid w:val="00EA5E54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xl107">
    <w:name w:val="xl107"/>
    <w:basedOn w:val="a"/>
    <w:uiPriority w:val="99"/>
    <w:rsid w:val="00EA5E54"/>
    <w:pP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ffc">
    <w:name w:val="Ориентир"/>
    <w:basedOn w:val="a"/>
    <w:uiPriority w:val="99"/>
    <w:rsid w:val="00EA5E54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-">
    <w:name w:val="Ориентир-заголовок"/>
    <w:basedOn w:val="afffc"/>
    <w:uiPriority w:val="99"/>
    <w:rsid w:val="00EA5E54"/>
  </w:style>
  <w:style w:type="table" w:customStyle="1" w:styleId="1f5">
    <w:name w:val="Сетка таблицы1"/>
    <w:uiPriority w:val="99"/>
    <w:rsid w:val="00EA5E54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6">
    <w:name w:val="марк список 1"/>
    <w:basedOn w:val="a"/>
    <w:uiPriority w:val="99"/>
    <w:rsid w:val="00EA5E54"/>
    <w:pPr>
      <w:tabs>
        <w:tab w:val="num" w:pos="360"/>
      </w:tabs>
      <w:adjustRightInd w:val="0"/>
      <w:spacing w:before="120" w:after="120" w:line="360" w:lineRule="atLeast"/>
      <w:ind w:left="360" w:hanging="360"/>
      <w:jc w:val="both"/>
    </w:pPr>
    <w:rPr>
      <w:rFonts w:ascii="Times New Roman" w:eastAsia="Times New Roman" w:hAnsi="Times New Roman"/>
      <w:sz w:val="24"/>
      <w:szCs w:val="20"/>
    </w:rPr>
  </w:style>
  <w:style w:type="table" w:customStyle="1" w:styleId="2f2">
    <w:name w:val="Сетка таблицы2"/>
    <w:uiPriority w:val="99"/>
    <w:rsid w:val="00EA5E54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d">
    <w:name w:val="Document Map"/>
    <w:basedOn w:val="a"/>
    <w:link w:val="afffe"/>
    <w:uiPriority w:val="99"/>
    <w:rsid w:val="00EA5E54"/>
    <w:pPr>
      <w:spacing w:after="0" w:line="240" w:lineRule="auto"/>
      <w:jc w:val="both"/>
    </w:pPr>
    <w:rPr>
      <w:rFonts w:ascii="Tahoma" w:eastAsia="Times New Roman" w:hAnsi="Tahoma"/>
      <w:sz w:val="16"/>
      <w:szCs w:val="16"/>
      <w:lang w:eastAsia="ar-SA"/>
    </w:rPr>
  </w:style>
  <w:style w:type="character" w:customStyle="1" w:styleId="afffe">
    <w:name w:val="Схема документа Знак"/>
    <w:basedOn w:val="a0"/>
    <w:link w:val="afffd"/>
    <w:uiPriority w:val="99"/>
    <w:locked/>
    <w:rsid w:val="00EA5E54"/>
    <w:rPr>
      <w:rFonts w:ascii="Tahoma" w:hAnsi="Tahoma" w:cs="Times New Roman"/>
      <w:sz w:val="16"/>
      <w:szCs w:val="16"/>
      <w:lang w:eastAsia="ar-SA" w:bidi="ar-SA"/>
    </w:rPr>
  </w:style>
  <w:style w:type="paragraph" w:styleId="affff">
    <w:name w:val="No Spacing"/>
    <w:link w:val="affff0"/>
    <w:uiPriority w:val="99"/>
    <w:qFormat/>
    <w:rsid w:val="00EA5E54"/>
    <w:pPr>
      <w:suppressAutoHyphens/>
    </w:pPr>
    <w:rPr>
      <w:rFonts w:eastAsia="Times New Roman"/>
      <w:kern w:val="1"/>
      <w:sz w:val="22"/>
      <w:szCs w:val="22"/>
      <w:lang w:eastAsia="ar-SA"/>
    </w:rPr>
  </w:style>
  <w:style w:type="character" w:customStyle="1" w:styleId="affff0">
    <w:name w:val="Без интервала Знак"/>
    <w:link w:val="affff"/>
    <w:uiPriority w:val="99"/>
    <w:locked/>
    <w:rsid w:val="00EA5E54"/>
    <w:rPr>
      <w:rFonts w:eastAsia="Times New Roman"/>
      <w:kern w:val="1"/>
      <w:sz w:val="22"/>
      <w:szCs w:val="22"/>
      <w:lang w:eastAsia="ar-SA" w:bidi="ar-SA"/>
    </w:rPr>
  </w:style>
  <w:style w:type="paragraph" w:customStyle="1" w:styleId="Style18">
    <w:name w:val="Style18"/>
    <w:basedOn w:val="a"/>
    <w:uiPriority w:val="99"/>
    <w:rsid w:val="00EA5E54"/>
    <w:pPr>
      <w:widowControl w:val="0"/>
      <w:autoSpaceDE w:val="0"/>
      <w:autoSpaceDN w:val="0"/>
      <w:adjustRightInd w:val="0"/>
      <w:spacing w:after="0" w:line="256" w:lineRule="exact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23">
    <w:name w:val="Style23"/>
    <w:basedOn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29">
    <w:name w:val="Style29"/>
    <w:basedOn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30">
    <w:name w:val="Style30"/>
    <w:basedOn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33">
    <w:name w:val="Style33"/>
    <w:basedOn w:val="a"/>
    <w:uiPriority w:val="99"/>
    <w:rsid w:val="00EA5E54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35">
    <w:name w:val="Style35"/>
    <w:basedOn w:val="a"/>
    <w:uiPriority w:val="99"/>
    <w:rsid w:val="00EA5E54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38">
    <w:name w:val="Style38"/>
    <w:basedOn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39">
    <w:name w:val="Style39"/>
    <w:basedOn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41">
    <w:name w:val="Style41"/>
    <w:basedOn w:val="a"/>
    <w:uiPriority w:val="99"/>
    <w:rsid w:val="00EA5E54"/>
    <w:pPr>
      <w:widowControl w:val="0"/>
      <w:autoSpaceDE w:val="0"/>
      <w:autoSpaceDN w:val="0"/>
      <w:adjustRightInd w:val="0"/>
      <w:spacing w:after="0" w:line="274" w:lineRule="exact"/>
      <w:ind w:firstLine="96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42">
    <w:name w:val="Style42"/>
    <w:basedOn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45">
    <w:name w:val="Style45"/>
    <w:basedOn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46">
    <w:name w:val="Style46"/>
    <w:basedOn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48">
    <w:name w:val="Style48"/>
    <w:basedOn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50">
    <w:name w:val="Style50"/>
    <w:basedOn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51">
    <w:name w:val="Style51"/>
    <w:basedOn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character" w:customStyle="1" w:styleId="FontStyle58">
    <w:name w:val="Font Style58"/>
    <w:uiPriority w:val="99"/>
    <w:rsid w:val="00EA5E54"/>
    <w:rPr>
      <w:rFonts w:ascii="Times New Roman" w:hAnsi="Times New Roman"/>
      <w:b/>
      <w:color w:val="000000"/>
      <w:sz w:val="26"/>
    </w:rPr>
  </w:style>
  <w:style w:type="character" w:customStyle="1" w:styleId="FontStyle60">
    <w:name w:val="Font Style60"/>
    <w:uiPriority w:val="99"/>
    <w:rsid w:val="00EA5E54"/>
    <w:rPr>
      <w:rFonts w:ascii="Times New Roman" w:hAnsi="Times New Roman"/>
      <w:color w:val="000000"/>
      <w:sz w:val="20"/>
    </w:rPr>
  </w:style>
  <w:style w:type="character" w:customStyle="1" w:styleId="FontStyle61">
    <w:name w:val="Font Style61"/>
    <w:uiPriority w:val="99"/>
    <w:rsid w:val="00EA5E54"/>
    <w:rPr>
      <w:rFonts w:ascii="Times New Roman" w:hAnsi="Times New Roman"/>
      <w:color w:val="000000"/>
      <w:sz w:val="20"/>
    </w:rPr>
  </w:style>
  <w:style w:type="character" w:customStyle="1" w:styleId="FontStyle62">
    <w:name w:val="Font Style62"/>
    <w:uiPriority w:val="99"/>
    <w:rsid w:val="00EA5E54"/>
    <w:rPr>
      <w:rFonts w:ascii="Times New Roman" w:hAnsi="Times New Roman"/>
      <w:color w:val="000000"/>
      <w:sz w:val="22"/>
    </w:rPr>
  </w:style>
  <w:style w:type="character" w:customStyle="1" w:styleId="FontStyle63">
    <w:name w:val="Font Style63"/>
    <w:uiPriority w:val="99"/>
    <w:rsid w:val="00EA5E54"/>
    <w:rPr>
      <w:rFonts w:ascii="Times New Roman" w:hAnsi="Times New Roman"/>
      <w:color w:val="000000"/>
      <w:sz w:val="22"/>
    </w:rPr>
  </w:style>
  <w:style w:type="character" w:customStyle="1" w:styleId="FontStyle64">
    <w:name w:val="Font Style64"/>
    <w:uiPriority w:val="99"/>
    <w:rsid w:val="00EA5E54"/>
    <w:rPr>
      <w:rFonts w:ascii="Times New Roman" w:hAnsi="Times New Roman"/>
      <w:color w:val="000000"/>
      <w:sz w:val="16"/>
    </w:rPr>
  </w:style>
  <w:style w:type="character" w:customStyle="1" w:styleId="FontStyle65">
    <w:name w:val="Font Style65"/>
    <w:uiPriority w:val="99"/>
    <w:rsid w:val="00EA5E54"/>
    <w:rPr>
      <w:rFonts w:ascii="Times New Roman" w:hAnsi="Times New Roman"/>
      <w:color w:val="000000"/>
      <w:sz w:val="22"/>
    </w:rPr>
  </w:style>
  <w:style w:type="character" w:customStyle="1" w:styleId="FontStyle66">
    <w:name w:val="Font Style66"/>
    <w:uiPriority w:val="99"/>
    <w:rsid w:val="00EA5E54"/>
    <w:rPr>
      <w:rFonts w:ascii="Times New Roman" w:hAnsi="Times New Roman"/>
      <w:b/>
      <w:color w:val="000000"/>
      <w:sz w:val="10"/>
    </w:rPr>
  </w:style>
  <w:style w:type="character" w:customStyle="1" w:styleId="FontStyle67">
    <w:name w:val="Font Style67"/>
    <w:uiPriority w:val="99"/>
    <w:rsid w:val="00EA5E54"/>
    <w:rPr>
      <w:rFonts w:ascii="Times New Roman" w:hAnsi="Times New Roman"/>
      <w:color w:val="000000"/>
      <w:sz w:val="22"/>
    </w:rPr>
  </w:style>
  <w:style w:type="character" w:customStyle="1" w:styleId="FontStyle68">
    <w:name w:val="Font Style68"/>
    <w:uiPriority w:val="99"/>
    <w:rsid w:val="00EA5E54"/>
    <w:rPr>
      <w:rFonts w:ascii="Times New Roman" w:hAnsi="Times New Roman"/>
      <w:color w:val="000000"/>
      <w:sz w:val="22"/>
    </w:rPr>
  </w:style>
  <w:style w:type="character" w:customStyle="1" w:styleId="FontStyle69">
    <w:name w:val="Font Style69"/>
    <w:uiPriority w:val="99"/>
    <w:rsid w:val="00EA5E54"/>
    <w:rPr>
      <w:rFonts w:ascii="Times New Roman" w:hAnsi="Times New Roman"/>
      <w:color w:val="000000"/>
      <w:sz w:val="22"/>
    </w:rPr>
  </w:style>
  <w:style w:type="character" w:customStyle="1" w:styleId="FontStyle84">
    <w:name w:val="Font Style84"/>
    <w:uiPriority w:val="99"/>
    <w:rsid w:val="00EA5E54"/>
    <w:rPr>
      <w:rFonts w:ascii="Times New Roman" w:hAnsi="Times New Roman"/>
      <w:color w:val="000000"/>
      <w:sz w:val="20"/>
    </w:rPr>
  </w:style>
  <w:style w:type="character" w:customStyle="1" w:styleId="FontStyle85">
    <w:name w:val="Font Style85"/>
    <w:uiPriority w:val="99"/>
    <w:rsid w:val="00EA5E54"/>
    <w:rPr>
      <w:rFonts w:ascii="Times New Roman" w:hAnsi="Times New Roman"/>
      <w:color w:val="000000"/>
      <w:sz w:val="20"/>
    </w:rPr>
  </w:style>
  <w:style w:type="paragraph" w:customStyle="1" w:styleId="Style24">
    <w:name w:val="Style24"/>
    <w:basedOn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31">
    <w:name w:val="Style31"/>
    <w:basedOn w:val="a"/>
    <w:uiPriority w:val="99"/>
    <w:rsid w:val="00EA5E54"/>
    <w:pPr>
      <w:widowControl w:val="0"/>
      <w:autoSpaceDE w:val="0"/>
      <w:autoSpaceDN w:val="0"/>
      <w:adjustRightInd w:val="0"/>
      <w:spacing w:after="0" w:line="230" w:lineRule="exact"/>
      <w:jc w:val="center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34">
    <w:name w:val="Style34"/>
    <w:basedOn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36">
    <w:name w:val="Style36"/>
    <w:basedOn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49">
    <w:name w:val="Style49"/>
    <w:basedOn w:val="a"/>
    <w:uiPriority w:val="99"/>
    <w:rsid w:val="00EA5E54"/>
    <w:pPr>
      <w:widowControl w:val="0"/>
      <w:autoSpaceDE w:val="0"/>
      <w:autoSpaceDN w:val="0"/>
      <w:adjustRightInd w:val="0"/>
      <w:spacing w:after="0" w:line="228" w:lineRule="exact"/>
    </w:pPr>
    <w:rPr>
      <w:rFonts w:ascii="Times New Roman" w:eastAsia="Batang" w:hAnsi="Times New Roman"/>
      <w:sz w:val="24"/>
      <w:szCs w:val="24"/>
      <w:lang w:eastAsia="ko-KR"/>
    </w:rPr>
  </w:style>
  <w:style w:type="character" w:customStyle="1" w:styleId="FontStyle70">
    <w:name w:val="Font Style70"/>
    <w:uiPriority w:val="99"/>
    <w:rsid w:val="00EA5E54"/>
    <w:rPr>
      <w:rFonts w:ascii="Times New Roman" w:hAnsi="Times New Roman"/>
      <w:color w:val="000000"/>
      <w:sz w:val="18"/>
    </w:rPr>
  </w:style>
  <w:style w:type="character" w:customStyle="1" w:styleId="FontStyle71">
    <w:name w:val="Font Style71"/>
    <w:uiPriority w:val="99"/>
    <w:rsid w:val="00EA5E54"/>
    <w:rPr>
      <w:rFonts w:ascii="Times New Roman" w:hAnsi="Times New Roman"/>
      <w:i/>
      <w:color w:val="000000"/>
      <w:sz w:val="18"/>
    </w:rPr>
  </w:style>
  <w:style w:type="character" w:customStyle="1" w:styleId="FontStyle72">
    <w:name w:val="Font Style72"/>
    <w:uiPriority w:val="99"/>
    <w:rsid w:val="00EA5E54"/>
    <w:rPr>
      <w:rFonts w:ascii="Times New Roman" w:hAnsi="Times New Roman"/>
      <w:color w:val="000000"/>
      <w:sz w:val="18"/>
    </w:rPr>
  </w:style>
  <w:style w:type="character" w:customStyle="1" w:styleId="FontStyle73">
    <w:name w:val="Font Style73"/>
    <w:uiPriority w:val="99"/>
    <w:rsid w:val="00EA5E54"/>
    <w:rPr>
      <w:rFonts w:ascii="Times New Roman" w:hAnsi="Times New Roman"/>
      <w:color w:val="000000"/>
      <w:sz w:val="18"/>
    </w:rPr>
  </w:style>
  <w:style w:type="character" w:customStyle="1" w:styleId="WW8Num3z0">
    <w:name w:val="WW8Num3z0"/>
    <w:uiPriority w:val="99"/>
    <w:rsid w:val="00EA5E54"/>
    <w:rPr>
      <w:rFonts w:ascii="Symbol" w:hAnsi="Symbol"/>
    </w:rPr>
  </w:style>
  <w:style w:type="character" w:customStyle="1" w:styleId="1f7">
    <w:name w:val="Текст Знак1"/>
    <w:uiPriority w:val="99"/>
    <w:rsid w:val="00EA5E54"/>
    <w:rPr>
      <w:rFonts w:ascii="Courier New" w:hAnsi="Courier New"/>
    </w:rPr>
  </w:style>
  <w:style w:type="character" w:customStyle="1" w:styleId="215">
    <w:name w:val="Основной текст с отступом 2 Знак1"/>
    <w:uiPriority w:val="99"/>
    <w:rsid w:val="00EA5E54"/>
    <w:rPr>
      <w:sz w:val="28"/>
    </w:rPr>
  </w:style>
  <w:style w:type="table" w:customStyle="1" w:styleId="3a">
    <w:name w:val="Сетка таблицы3"/>
    <w:uiPriority w:val="99"/>
    <w:rsid w:val="00EA5E54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8">
    <w:name w:val="Основной текст с отступом Знак1"/>
    <w:uiPriority w:val="99"/>
    <w:locked/>
    <w:rsid w:val="00EA5E54"/>
    <w:rPr>
      <w:sz w:val="28"/>
      <w:lang w:val="ru-RU" w:eastAsia="ar-SA" w:bidi="ar-SA"/>
    </w:rPr>
  </w:style>
  <w:style w:type="paragraph" w:customStyle="1" w:styleId="240">
    <w:name w:val="Основной текст с отступом 24"/>
    <w:basedOn w:val="a"/>
    <w:uiPriority w:val="99"/>
    <w:rsid w:val="00EA5E54"/>
    <w:pPr>
      <w:suppressAutoHyphens/>
      <w:spacing w:after="120" w:line="480" w:lineRule="auto"/>
      <w:ind w:left="283"/>
    </w:pPr>
    <w:rPr>
      <w:rFonts w:ascii="Arial" w:hAnsi="Arial" w:cs="font299"/>
      <w:kern w:val="1"/>
      <w:sz w:val="20"/>
      <w:szCs w:val="24"/>
      <w:lang w:eastAsia="hi-IN" w:bidi="hi-IN"/>
    </w:rPr>
  </w:style>
  <w:style w:type="paragraph" w:customStyle="1" w:styleId="231">
    <w:name w:val="Основной текст 23"/>
    <w:basedOn w:val="a"/>
    <w:uiPriority w:val="99"/>
    <w:rsid w:val="00EA5E54"/>
    <w:pPr>
      <w:suppressAutoHyphens/>
      <w:spacing w:after="120" w:line="480" w:lineRule="auto"/>
    </w:pPr>
    <w:rPr>
      <w:rFonts w:ascii="Arial" w:hAnsi="Arial" w:cs="font299"/>
      <w:kern w:val="1"/>
      <w:sz w:val="20"/>
      <w:szCs w:val="24"/>
      <w:lang w:eastAsia="hi-IN" w:bidi="hi-IN"/>
    </w:rPr>
  </w:style>
  <w:style w:type="paragraph" w:customStyle="1" w:styleId="330">
    <w:name w:val="Основной текст 33"/>
    <w:basedOn w:val="a"/>
    <w:uiPriority w:val="99"/>
    <w:rsid w:val="00EA5E54"/>
    <w:pPr>
      <w:suppressAutoHyphens/>
      <w:spacing w:after="120" w:line="100" w:lineRule="atLeast"/>
    </w:pPr>
    <w:rPr>
      <w:rFonts w:ascii="Times New Roman" w:eastAsia="Times New Roman" w:hAnsi="Times New Roman"/>
      <w:kern w:val="1"/>
      <w:sz w:val="16"/>
      <w:szCs w:val="16"/>
      <w:lang w:eastAsia="hi-IN" w:bidi="hi-IN"/>
    </w:rPr>
  </w:style>
  <w:style w:type="paragraph" w:customStyle="1" w:styleId="1f9">
    <w:name w:val="Знак Знак Знак Знак1"/>
    <w:basedOn w:val="a"/>
    <w:uiPriority w:val="99"/>
    <w:rsid w:val="00EA5E54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customStyle="1" w:styleId="CharChar">
    <w:name w:val="Char Char"/>
    <w:basedOn w:val="a"/>
    <w:uiPriority w:val="99"/>
    <w:rsid w:val="00EA5E54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table">
    <w:name w:val="table"/>
    <w:basedOn w:val="a"/>
    <w:uiPriority w:val="99"/>
    <w:rsid w:val="00EA5E54"/>
    <w:pPr>
      <w:spacing w:after="0" w:line="240" w:lineRule="auto"/>
      <w:jc w:val="both"/>
    </w:pPr>
    <w:rPr>
      <w:rFonts w:ascii="Times New Roman" w:eastAsia="Times New Roman" w:hAnsi="Times New Roman"/>
      <w:szCs w:val="20"/>
      <w:lang w:eastAsia="ar-SA"/>
    </w:rPr>
  </w:style>
  <w:style w:type="character" w:customStyle="1" w:styleId="1fa">
    <w:name w:val="Нижний колонтитул Знак1"/>
    <w:uiPriority w:val="99"/>
    <w:locked/>
    <w:rsid w:val="00EA5E54"/>
    <w:rPr>
      <w:sz w:val="28"/>
      <w:lang w:val="ru-RU" w:eastAsia="ar-SA" w:bidi="ar-SA"/>
    </w:rPr>
  </w:style>
  <w:style w:type="character" w:customStyle="1" w:styleId="1fb">
    <w:name w:val="Основной текст Знак1"/>
    <w:uiPriority w:val="99"/>
    <w:locked/>
    <w:rsid w:val="00EA5E54"/>
    <w:rPr>
      <w:sz w:val="28"/>
      <w:lang w:val="ru-RU" w:eastAsia="ar-SA" w:bidi="ar-SA"/>
    </w:rPr>
  </w:style>
  <w:style w:type="paragraph" w:customStyle="1" w:styleId="112">
    <w:name w:val="Обычный11"/>
    <w:uiPriority w:val="99"/>
    <w:rsid w:val="00EA5E54"/>
    <w:pPr>
      <w:widowControl w:val="0"/>
      <w:spacing w:line="300" w:lineRule="auto"/>
      <w:ind w:firstLine="720"/>
      <w:jc w:val="both"/>
    </w:pPr>
    <w:rPr>
      <w:rFonts w:ascii="Times New Roman" w:eastAsia="Times New Roman" w:hAnsi="Times New Roman"/>
      <w:sz w:val="24"/>
    </w:rPr>
  </w:style>
  <w:style w:type="character" w:customStyle="1" w:styleId="62">
    <w:name w:val="Знак Знак6"/>
    <w:uiPriority w:val="99"/>
    <w:locked/>
    <w:rsid w:val="00EA5E54"/>
    <w:rPr>
      <w:sz w:val="28"/>
      <w:lang w:val="ru-RU" w:eastAsia="ru-RU"/>
    </w:rPr>
  </w:style>
  <w:style w:type="paragraph" w:customStyle="1" w:styleId="1fc">
    <w:name w:val="Знак Знак Знак Знак Знак Знак Знак Знак Знак1"/>
    <w:basedOn w:val="a"/>
    <w:uiPriority w:val="99"/>
    <w:rsid w:val="00EA5E5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13">
    <w:name w:val="Знак Знак Знак Знак Знак Знак11"/>
    <w:basedOn w:val="a"/>
    <w:uiPriority w:val="99"/>
    <w:rsid w:val="00EA5E5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14">
    <w:name w:val="Знак Знак Знак1 Знак1"/>
    <w:basedOn w:val="a"/>
    <w:uiPriority w:val="99"/>
    <w:rsid w:val="00EA5E5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fd">
    <w:name w:val="Знак Знак Знак Знак Знак Знак Знак1"/>
    <w:basedOn w:val="a"/>
    <w:uiPriority w:val="99"/>
    <w:rsid w:val="00EA5E54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affff1">
    <w:name w:val="Активная гипертекстовая ссылка"/>
    <w:uiPriority w:val="99"/>
    <w:rsid w:val="00EA5E54"/>
    <w:rPr>
      <w:b/>
      <w:color w:val="106BBE"/>
      <w:u w:val="single"/>
    </w:rPr>
  </w:style>
  <w:style w:type="paragraph" w:customStyle="1" w:styleId="affff2">
    <w:name w:val="Внимание"/>
    <w:basedOn w:val="a"/>
    <w:next w:val="a"/>
    <w:uiPriority w:val="99"/>
    <w:rsid w:val="00EA5E54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  <w:lang w:eastAsia="ru-RU"/>
    </w:rPr>
  </w:style>
  <w:style w:type="paragraph" w:customStyle="1" w:styleId="affff3">
    <w:name w:val="Внимание: криминал!!"/>
    <w:basedOn w:val="affff2"/>
    <w:next w:val="a"/>
    <w:uiPriority w:val="99"/>
    <w:rsid w:val="00EA5E54"/>
  </w:style>
  <w:style w:type="paragraph" w:customStyle="1" w:styleId="affff4">
    <w:name w:val="Внимание: недобросовестность!"/>
    <w:basedOn w:val="affff2"/>
    <w:next w:val="a"/>
    <w:uiPriority w:val="99"/>
    <w:rsid w:val="00EA5E54"/>
  </w:style>
  <w:style w:type="character" w:customStyle="1" w:styleId="affff5">
    <w:name w:val="Выделение для Базового Поиска"/>
    <w:uiPriority w:val="99"/>
    <w:rsid w:val="00EA5E54"/>
    <w:rPr>
      <w:b/>
      <w:color w:val="0058A9"/>
    </w:rPr>
  </w:style>
  <w:style w:type="character" w:customStyle="1" w:styleId="affff6">
    <w:name w:val="Выделение для Базового Поиска (курсив)"/>
    <w:uiPriority w:val="99"/>
    <w:rsid w:val="00EA5E54"/>
    <w:rPr>
      <w:b/>
      <w:i/>
      <w:color w:val="0058A9"/>
    </w:rPr>
  </w:style>
  <w:style w:type="paragraph" w:customStyle="1" w:styleId="affff7">
    <w:name w:val="Дочерний элемент списка"/>
    <w:basedOn w:val="a"/>
    <w:next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868381"/>
      <w:sz w:val="20"/>
      <w:szCs w:val="20"/>
      <w:lang w:eastAsia="ru-RU"/>
    </w:rPr>
  </w:style>
  <w:style w:type="paragraph" w:customStyle="1" w:styleId="affff8">
    <w:name w:val="Основное меню (преемственное)"/>
    <w:basedOn w:val="a"/>
    <w:next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affff9">
    <w:name w:val="Заголовок группы контролов"/>
    <w:basedOn w:val="a"/>
    <w:next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affffa">
    <w:name w:val="Заголовок для информации об изменениях"/>
    <w:basedOn w:val="1"/>
    <w:next w:val="a"/>
    <w:uiPriority w:val="99"/>
    <w:rsid w:val="00EA5E54"/>
    <w:pPr>
      <w:keepNext w:val="0"/>
      <w:widowControl w:val="0"/>
      <w:autoSpaceDE w:val="0"/>
      <w:autoSpaceDN w:val="0"/>
      <w:adjustRightInd w:val="0"/>
      <w:spacing w:before="0" w:after="108"/>
      <w:outlineLvl w:val="9"/>
    </w:pPr>
    <w:rPr>
      <w:rFonts w:cs="Arial"/>
      <w:b w:val="0"/>
      <w:i w:val="0"/>
      <w:color w:val="26282F"/>
      <w:kern w:val="0"/>
      <w:sz w:val="18"/>
      <w:szCs w:val="18"/>
      <w:shd w:val="clear" w:color="auto" w:fill="FFFFFF"/>
    </w:rPr>
  </w:style>
  <w:style w:type="paragraph" w:customStyle="1" w:styleId="affffb">
    <w:name w:val="Заголовок распахивающейся части диалога"/>
    <w:basedOn w:val="a"/>
    <w:next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i/>
      <w:iCs/>
      <w:color w:val="000080"/>
      <w:lang w:eastAsia="ru-RU"/>
    </w:rPr>
  </w:style>
  <w:style w:type="character" w:customStyle="1" w:styleId="affffc">
    <w:name w:val="Заголовок своего сообщения"/>
    <w:uiPriority w:val="99"/>
    <w:rsid w:val="00EA5E54"/>
    <w:rPr>
      <w:b/>
      <w:color w:val="26282F"/>
      <w:sz w:val="30"/>
    </w:rPr>
  </w:style>
  <w:style w:type="character" w:customStyle="1" w:styleId="affffd">
    <w:name w:val="Заголовок чужого сообщения"/>
    <w:uiPriority w:val="99"/>
    <w:rsid w:val="00EA5E54"/>
    <w:rPr>
      <w:b/>
      <w:color w:val="FF0000"/>
    </w:rPr>
  </w:style>
  <w:style w:type="paragraph" w:customStyle="1" w:styleId="affffe">
    <w:name w:val="Заголовок ЭР (левое окно)"/>
    <w:basedOn w:val="a"/>
    <w:next w:val="a"/>
    <w:uiPriority w:val="99"/>
    <w:rsid w:val="00EA5E54"/>
    <w:pPr>
      <w:widowControl w:val="0"/>
      <w:autoSpaceDE w:val="0"/>
      <w:autoSpaceDN w:val="0"/>
      <w:adjustRightInd w:val="0"/>
      <w:spacing w:before="300" w:after="250" w:line="240" w:lineRule="auto"/>
      <w:jc w:val="center"/>
    </w:pPr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paragraph" w:customStyle="1" w:styleId="afffff">
    <w:name w:val="Заголовок ЭР (правое окно)"/>
    <w:basedOn w:val="affffe"/>
    <w:next w:val="a"/>
    <w:uiPriority w:val="99"/>
    <w:rsid w:val="00EA5E54"/>
    <w:pPr>
      <w:spacing w:after="0"/>
      <w:jc w:val="left"/>
    </w:pPr>
  </w:style>
  <w:style w:type="paragraph" w:customStyle="1" w:styleId="afffff0">
    <w:name w:val="Интерактивный заголовок"/>
    <w:basedOn w:val="aff5"/>
    <w:next w:val="a"/>
    <w:uiPriority w:val="99"/>
    <w:rsid w:val="00EA5E54"/>
    <w:pPr>
      <w:keepNext w:val="0"/>
      <w:widowControl w:val="0"/>
      <w:autoSpaceDE w:val="0"/>
      <w:autoSpaceDN w:val="0"/>
      <w:adjustRightInd w:val="0"/>
      <w:spacing w:before="0" w:after="0"/>
      <w:ind w:firstLine="720"/>
    </w:pPr>
    <w:rPr>
      <w:rFonts w:ascii="Verdana" w:eastAsia="Times New Roman" w:hAnsi="Verdana" w:cs="Verdana"/>
      <w:b/>
      <w:bCs/>
      <w:color w:val="0058A9"/>
      <w:sz w:val="22"/>
      <w:szCs w:val="22"/>
      <w:u w:val="single"/>
      <w:shd w:val="clear" w:color="auto" w:fill="ECE9D8"/>
      <w:lang w:eastAsia="ru-RU"/>
    </w:rPr>
  </w:style>
  <w:style w:type="paragraph" w:customStyle="1" w:styleId="afffff1">
    <w:name w:val="Текст информации об изменениях"/>
    <w:basedOn w:val="a"/>
    <w:next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353842"/>
      <w:sz w:val="18"/>
      <w:szCs w:val="18"/>
      <w:lang w:eastAsia="ru-RU"/>
    </w:rPr>
  </w:style>
  <w:style w:type="paragraph" w:customStyle="1" w:styleId="afffff2">
    <w:name w:val="Информация об изменениях"/>
    <w:basedOn w:val="afffff1"/>
    <w:next w:val="a"/>
    <w:uiPriority w:val="99"/>
    <w:rsid w:val="00EA5E5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f3">
    <w:name w:val="Текст (справка)"/>
    <w:basedOn w:val="a"/>
    <w:next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f4">
    <w:name w:val="Информация об изменениях документа"/>
    <w:basedOn w:val="afa"/>
    <w:next w:val="a"/>
    <w:uiPriority w:val="99"/>
    <w:rsid w:val="00EA5E54"/>
    <w:pPr>
      <w:widowControl w:val="0"/>
      <w:spacing w:before="75"/>
    </w:pPr>
    <w:rPr>
      <w:rFonts w:cs="Arial"/>
      <w:color w:val="353842"/>
      <w:sz w:val="24"/>
      <w:szCs w:val="24"/>
      <w:shd w:val="clear" w:color="auto" w:fill="F0F0F0"/>
    </w:rPr>
  </w:style>
  <w:style w:type="paragraph" w:customStyle="1" w:styleId="afffff5">
    <w:name w:val="Текст (лев. подпись)"/>
    <w:basedOn w:val="a"/>
    <w:next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f6">
    <w:name w:val="Колонтитул (левый)"/>
    <w:basedOn w:val="afffff5"/>
    <w:next w:val="a"/>
    <w:uiPriority w:val="99"/>
    <w:rsid w:val="00EA5E54"/>
    <w:rPr>
      <w:sz w:val="14"/>
      <w:szCs w:val="14"/>
    </w:rPr>
  </w:style>
  <w:style w:type="paragraph" w:customStyle="1" w:styleId="afffff7">
    <w:name w:val="Текст (прав. подпись)"/>
    <w:basedOn w:val="a"/>
    <w:next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f8">
    <w:name w:val="Колонтитул (правый)"/>
    <w:basedOn w:val="afffff7"/>
    <w:next w:val="a"/>
    <w:uiPriority w:val="99"/>
    <w:rsid w:val="00EA5E54"/>
    <w:rPr>
      <w:sz w:val="14"/>
      <w:szCs w:val="14"/>
    </w:rPr>
  </w:style>
  <w:style w:type="paragraph" w:customStyle="1" w:styleId="afffff9">
    <w:name w:val="Комментарий пользователя"/>
    <w:basedOn w:val="afa"/>
    <w:next w:val="a"/>
    <w:uiPriority w:val="99"/>
    <w:rsid w:val="00EA5E54"/>
    <w:pPr>
      <w:widowControl w:val="0"/>
      <w:spacing w:before="75"/>
      <w:jc w:val="left"/>
    </w:pPr>
    <w:rPr>
      <w:rFonts w:cs="Arial"/>
      <w:i w:val="0"/>
      <w:iCs w:val="0"/>
      <w:color w:val="353842"/>
      <w:sz w:val="24"/>
      <w:szCs w:val="24"/>
      <w:shd w:val="clear" w:color="auto" w:fill="FFDFE0"/>
    </w:rPr>
  </w:style>
  <w:style w:type="paragraph" w:customStyle="1" w:styleId="afffffa">
    <w:name w:val="Куда обратиться?"/>
    <w:basedOn w:val="affff2"/>
    <w:next w:val="a"/>
    <w:uiPriority w:val="99"/>
    <w:rsid w:val="00EA5E54"/>
  </w:style>
  <w:style w:type="paragraph" w:customStyle="1" w:styleId="afffffb">
    <w:name w:val="Моноширинный"/>
    <w:basedOn w:val="a"/>
    <w:next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ffc">
    <w:name w:val="Найденные слова"/>
    <w:uiPriority w:val="99"/>
    <w:rsid w:val="00EA5E54"/>
    <w:rPr>
      <w:b/>
      <w:color w:val="26282F"/>
      <w:shd w:val="clear" w:color="auto" w:fill="auto"/>
    </w:rPr>
  </w:style>
  <w:style w:type="paragraph" w:customStyle="1" w:styleId="afffffd">
    <w:name w:val="Необходимые документы"/>
    <w:basedOn w:val="affff2"/>
    <w:next w:val="a"/>
    <w:uiPriority w:val="99"/>
    <w:rsid w:val="00EA5E54"/>
    <w:pPr>
      <w:ind w:firstLine="118"/>
    </w:pPr>
  </w:style>
  <w:style w:type="paragraph" w:customStyle="1" w:styleId="afffffe">
    <w:name w:val="Оглавление"/>
    <w:basedOn w:val="af9"/>
    <w:next w:val="a"/>
    <w:uiPriority w:val="99"/>
    <w:rsid w:val="00EA5E54"/>
    <w:pPr>
      <w:ind w:left="140"/>
      <w:jc w:val="left"/>
    </w:pPr>
    <w:rPr>
      <w:rFonts w:cs="Courier New"/>
      <w:sz w:val="24"/>
      <w:szCs w:val="24"/>
    </w:rPr>
  </w:style>
  <w:style w:type="character" w:customStyle="1" w:styleId="affffff">
    <w:name w:val="Опечатки"/>
    <w:uiPriority w:val="99"/>
    <w:rsid w:val="00EA5E54"/>
    <w:rPr>
      <w:color w:val="FF0000"/>
    </w:rPr>
  </w:style>
  <w:style w:type="paragraph" w:customStyle="1" w:styleId="affffff0">
    <w:name w:val="Переменная часть"/>
    <w:basedOn w:val="affff8"/>
    <w:next w:val="a"/>
    <w:uiPriority w:val="99"/>
    <w:rsid w:val="00EA5E54"/>
    <w:rPr>
      <w:sz w:val="18"/>
      <w:szCs w:val="18"/>
    </w:rPr>
  </w:style>
  <w:style w:type="paragraph" w:customStyle="1" w:styleId="affffff1">
    <w:name w:val="Подвал для информации об изменениях"/>
    <w:basedOn w:val="1"/>
    <w:next w:val="a"/>
    <w:uiPriority w:val="99"/>
    <w:rsid w:val="00EA5E54"/>
    <w:pPr>
      <w:keepNext w:val="0"/>
      <w:widowControl w:val="0"/>
      <w:autoSpaceDE w:val="0"/>
      <w:autoSpaceDN w:val="0"/>
      <w:adjustRightInd w:val="0"/>
      <w:spacing w:before="108" w:after="108"/>
      <w:outlineLvl w:val="9"/>
    </w:pPr>
    <w:rPr>
      <w:rFonts w:cs="Arial"/>
      <w:b w:val="0"/>
      <w:i w:val="0"/>
      <w:color w:val="26282F"/>
      <w:kern w:val="0"/>
      <w:sz w:val="18"/>
      <w:szCs w:val="18"/>
    </w:rPr>
  </w:style>
  <w:style w:type="paragraph" w:customStyle="1" w:styleId="affffff2">
    <w:name w:val="Подзаголовок для информации об изменениях"/>
    <w:basedOn w:val="afffff1"/>
    <w:next w:val="a"/>
    <w:uiPriority w:val="99"/>
    <w:rsid w:val="00EA5E54"/>
    <w:rPr>
      <w:b/>
      <w:bCs/>
    </w:rPr>
  </w:style>
  <w:style w:type="paragraph" w:customStyle="1" w:styleId="affffff3">
    <w:name w:val="Подчёркнуный текст"/>
    <w:basedOn w:val="a"/>
    <w:next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ff4">
    <w:name w:val="Постоянная часть"/>
    <w:basedOn w:val="affff8"/>
    <w:next w:val="a"/>
    <w:uiPriority w:val="99"/>
    <w:rsid w:val="00EA5E54"/>
    <w:rPr>
      <w:sz w:val="20"/>
      <w:szCs w:val="20"/>
    </w:rPr>
  </w:style>
  <w:style w:type="paragraph" w:customStyle="1" w:styleId="affffff5">
    <w:name w:val="Пример."/>
    <w:basedOn w:val="affff2"/>
    <w:next w:val="a"/>
    <w:uiPriority w:val="99"/>
    <w:rsid w:val="00EA5E54"/>
  </w:style>
  <w:style w:type="paragraph" w:customStyle="1" w:styleId="affffff6">
    <w:name w:val="Примечание."/>
    <w:basedOn w:val="affff2"/>
    <w:next w:val="a"/>
    <w:uiPriority w:val="99"/>
    <w:rsid w:val="00EA5E54"/>
  </w:style>
  <w:style w:type="character" w:customStyle="1" w:styleId="affffff7">
    <w:name w:val="Продолжение ссылки"/>
    <w:uiPriority w:val="99"/>
    <w:rsid w:val="00EA5E54"/>
    <w:rPr>
      <w:b/>
      <w:color w:val="106BBE"/>
      <w:sz w:val="30"/>
    </w:rPr>
  </w:style>
  <w:style w:type="paragraph" w:customStyle="1" w:styleId="affffff8">
    <w:name w:val="Словарная статья"/>
    <w:basedOn w:val="a"/>
    <w:next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ff9">
    <w:name w:val="Сравнение редакций"/>
    <w:uiPriority w:val="99"/>
    <w:rsid w:val="00EA5E54"/>
    <w:rPr>
      <w:b/>
      <w:color w:val="26282F"/>
      <w:sz w:val="30"/>
    </w:rPr>
  </w:style>
  <w:style w:type="character" w:customStyle="1" w:styleId="affffffa">
    <w:name w:val="Сравнение редакций. Добавленный фрагмент"/>
    <w:uiPriority w:val="99"/>
    <w:rsid w:val="00EA5E54"/>
    <w:rPr>
      <w:color w:val="000000"/>
      <w:shd w:val="clear" w:color="auto" w:fill="auto"/>
    </w:rPr>
  </w:style>
  <w:style w:type="character" w:customStyle="1" w:styleId="affffffb">
    <w:name w:val="Сравнение редакций. Удаленный фрагмент"/>
    <w:uiPriority w:val="99"/>
    <w:rsid w:val="00EA5E54"/>
    <w:rPr>
      <w:color w:val="000000"/>
      <w:shd w:val="clear" w:color="auto" w:fill="auto"/>
    </w:rPr>
  </w:style>
  <w:style w:type="paragraph" w:customStyle="1" w:styleId="affffffc">
    <w:name w:val="Ссылка на официальную публикацию"/>
    <w:basedOn w:val="a"/>
    <w:next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ffd">
    <w:name w:val="Текст в таблице"/>
    <w:basedOn w:val="afff6"/>
    <w:next w:val="a"/>
    <w:uiPriority w:val="99"/>
    <w:rsid w:val="00EA5E54"/>
    <w:pPr>
      <w:ind w:firstLine="500"/>
    </w:pPr>
  </w:style>
  <w:style w:type="paragraph" w:customStyle="1" w:styleId="affffffe">
    <w:name w:val="Текст ЭР (см. также)"/>
    <w:basedOn w:val="a"/>
    <w:next w:val="a"/>
    <w:uiPriority w:val="99"/>
    <w:rsid w:val="00EA5E54"/>
    <w:pPr>
      <w:widowControl w:val="0"/>
      <w:autoSpaceDE w:val="0"/>
      <w:autoSpaceDN w:val="0"/>
      <w:adjustRightInd w:val="0"/>
      <w:spacing w:before="200"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fff">
    <w:name w:val="Технический комментарий"/>
    <w:basedOn w:val="a"/>
    <w:next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463F31"/>
      <w:sz w:val="24"/>
      <w:szCs w:val="24"/>
      <w:shd w:val="clear" w:color="auto" w:fill="FFFFA6"/>
      <w:lang w:eastAsia="ru-RU"/>
    </w:rPr>
  </w:style>
  <w:style w:type="character" w:customStyle="1" w:styleId="afffffff0">
    <w:name w:val="Утратил силу"/>
    <w:uiPriority w:val="99"/>
    <w:rsid w:val="00EA5E54"/>
    <w:rPr>
      <w:b/>
      <w:strike/>
      <w:color w:val="auto"/>
    </w:rPr>
  </w:style>
  <w:style w:type="paragraph" w:customStyle="1" w:styleId="afffffff1">
    <w:name w:val="Формула"/>
    <w:basedOn w:val="a"/>
    <w:next w:val="a"/>
    <w:uiPriority w:val="99"/>
    <w:rsid w:val="00EA5E54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  <w:lang w:eastAsia="ru-RU"/>
    </w:rPr>
  </w:style>
  <w:style w:type="paragraph" w:customStyle="1" w:styleId="afffffff2">
    <w:name w:val="Центрированный (таблица)"/>
    <w:basedOn w:val="afff6"/>
    <w:next w:val="a"/>
    <w:uiPriority w:val="99"/>
    <w:rsid w:val="00EA5E54"/>
    <w:pPr>
      <w:jc w:val="center"/>
    </w:pPr>
  </w:style>
  <w:style w:type="paragraph" w:customStyle="1" w:styleId="-0">
    <w:name w:val="ЭР-содержание (правое окно)"/>
    <w:basedOn w:val="a"/>
    <w:next w:val="a"/>
    <w:uiPriority w:val="99"/>
    <w:rsid w:val="00EA5E54"/>
    <w:pPr>
      <w:widowControl w:val="0"/>
      <w:autoSpaceDE w:val="0"/>
      <w:autoSpaceDN w:val="0"/>
      <w:adjustRightInd w:val="0"/>
      <w:spacing w:before="300"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fff3">
    <w:name w:val="Основной текст_"/>
    <w:link w:val="63"/>
    <w:uiPriority w:val="99"/>
    <w:locked/>
    <w:rsid w:val="00EA5E54"/>
    <w:rPr>
      <w:sz w:val="26"/>
      <w:shd w:val="clear" w:color="auto" w:fill="FFFFFF"/>
    </w:rPr>
  </w:style>
  <w:style w:type="paragraph" w:customStyle="1" w:styleId="63">
    <w:name w:val="Основной текст6"/>
    <w:basedOn w:val="a"/>
    <w:link w:val="afffffff3"/>
    <w:uiPriority w:val="99"/>
    <w:rsid w:val="00EA5E54"/>
    <w:pPr>
      <w:widowControl w:val="0"/>
      <w:shd w:val="clear" w:color="auto" w:fill="FFFFFF"/>
      <w:spacing w:after="0" w:line="322" w:lineRule="exact"/>
      <w:jc w:val="both"/>
    </w:pPr>
    <w:rPr>
      <w:sz w:val="26"/>
      <w:szCs w:val="20"/>
      <w:shd w:val="clear" w:color="auto" w:fill="FFFFFF"/>
      <w:lang/>
    </w:rPr>
  </w:style>
  <w:style w:type="character" w:customStyle="1" w:styleId="afffffff4">
    <w:name w:val="Основной текст + Полужирный"/>
    <w:uiPriority w:val="99"/>
    <w:rsid w:val="00EA5E54"/>
    <w:rPr>
      <w:b/>
      <w:color w:val="000000"/>
      <w:spacing w:val="0"/>
      <w:w w:val="100"/>
      <w:position w:val="0"/>
      <w:sz w:val="26"/>
      <w:shd w:val="clear" w:color="auto" w:fill="FFFFFF"/>
      <w:lang w:val="ru-RU"/>
    </w:rPr>
  </w:style>
  <w:style w:type="character" w:customStyle="1" w:styleId="1fe">
    <w:name w:val="Основной текст1"/>
    <w:uiPriority w:val="99"/>
    <w:rsid w:val="00EA5E54"/>
    <w:rPr>
      <w:color w:val="000000"/>
      <w:spacing w:val="0"/>
      <w:w w:val="100"/>
      <w:position w:val="0"/>
      <w:sz w:val="26"/>
      <w:shd w:val="clear" w:color="auto" w:fill="FFFFFF"/>
      <w:lang w:val="ru-RU"/>
    </w:rPr>
  </w:style>
  <w:style w:type="character" w:customStyle="1" w:styleId="2f3">
    <w:name w:val="Основной текст2"/>
    <w:uiPriority w:val="99"/>
    <w:rsid w:val="00EA5E54"/>
    <w:rPr>
      <w:color w:val="000000"/>
      <w:spacing w:val="0"/>
      <w:w w:val="100"/>
      <w:position w:val="0"/>
      <w:sz w:val="26"/>
      <w:shd w:val="clear" w:color="auto" w:fill="FFFFFF"/>
      <w:lang w:val="ru-RU"/>
    </w:rPr>
  </w:style>
  <w:style w:type="character" w:customStyle="1" w:styleId="1ff">
    <w:name w:val="Заголовок №1_"/>
    <w:link w:val="1ff0"/>
    <w:uiPriority w:val="99"/>
    <w:locked/>
    <w:rsid w:val="00EA5E54"/>
    <w:rPr>
      <w:b/>
      <w:sz w:val="26"/>
      <w:shd w:val="clear" w:color="auto" w:fill="FFFFFF"/>
    </w:rPr>
  </w:style>
  <w:style w:type="paragraph" w:customStyle="1" w:styleId="1ff0">
    <w:name w:val="Заголовок №1"/>
    <w:basedOn w:val="a"/>
    <w:link w:val="1ff"/>
    <w:uiPriority w:val="99"/>
    <w:rsid w:val="00EA5E54"/>
    <w:pPr>
      <w:widowControl w:val="0"/>
      <w:shd w:val="clear" w:color="auto" w:fill="FFFFFF"/>
      <w:spacing w:after="0" w:line="322" w:lineRule="exact"/>
      <w:ind w:hanging="2880"/>
      <w:outlineLvl w:val="0"/>
    </w:pPr>
    <w:rPr>
      <w:b/>
      <w:sz w:val="26"/>
      <w:szCs w:val="20"/>
      <w:shd w:val="clear" w:color="auto" w:fill="FFFFFF"/>
      <w:lang/>
    </w:rPr>
  </w:style>
  <w:style w:type="character" w:customStyle="1" w:styleId="3b">
    <w:name w:val="Основной текст (3)_"/>
    <w:link w:val="3c"/>
    <w:uiPriority w:val="99"/>
    <w:locked/>
    <w:rsid w:val="00EA5E54"/>
    <w:rPr>
      <w:sz w:val="26"/>
      <w:shd w:val="clear" w:color="auto" w:fill="FFFFFF"/>
    </w:rPr>
  </w:style>
  <w:style w:type="paragraph" w:customStyle="1" w:styleId="3c">
    <w:name w:val="Основной текст (3)"/>
    <w:basedOn w:val="a"/>
    <w:link w:val="3b"/>
    <w:uiPriority w:val="99"/>
    <w:rsid w:val="00EA5E54"/>
    <w:pPr>
      <w:widowControl w:val="0"/>
      <w:shd w:val="clear" w:color="auto" w:fill="FFFFFF"/>
      <w:spacing w:after="0" w:line="322" w:lineRule="exact"/>
      <w:ind w:firstLine="760"/>
      <w:jc w:val="both"/>
    </w:pPr>
    <w:rPr>
      <w:sz w:val="26"/>
      <w:szCs w:val="20"/>
      <w:shd w:val="clear" w:color="auto" w:fill="FFFFFF"/>
      <w:lang/>
    </w:rPr>
  </w:style>
  <w:style w:type="character" w:customStyle="1" w:styleId="91">
    <w:name w:val="Основной текст (9)_"/>
    <w:link w:val="92"/>
    <w:uiPriority w:val="99"/>
    <w:locked/>
    <w:rsid w:val="00EA5E54"/>
    <w:rPr>
      <w:b/>
      <w:shd w:val="clear" w:color="auto" w:fill="FFFFFF"/>
    </w:rPr>
  </w:style>
  <w:style w:type="paragraph" w:customStyle="1" w:styleId="92">
    <w:name w:val="Основной текст (9)"/>
    <w:basedOn w:val="a"/>
    <w:link w:val="91"/>
    <w:uiPriority w:val="99"/>
    <w:rsid w:val="00EA5E54"/>
    <w:pPr>
      <w:widowControl w:val="0"/>
      <w:shd w:val="clear" w:color="auto" w:fill="FFFFFF"/>
      <w:spacing w:after="0" w:line="322" w:lineRule="exact"/>
      <w:ind w:firstLine="820"/>
      <w:jc w:val="both"/>
    </w:pPr>
    <w:rPr>
      <w:b/>
      <w:sz w:val="20"/>
      <w:szCs w:val="20"/>
      <w:shd w:val="clear" w:color="auto" w:fill="FFFFFF"/>
      <w:lang/>
    </w:rPr>
  </w:style>
  <w:style w:type="character" w:customStyle="1" w:styleId="11pt6">
    <w:name w:val="Основной текст + 11 pt6"/>
    <w:uiPriority w:val="99"/>
    <w:rsid w:val="00EA5E54"/>
    <w:rPr>
      <w:color w:val="000000"/>
      <w:spacing w:val="0"/>
      <w:w w:val="100"/>
      <w:position w:val="0"/>
      <w:sz w:val="22"/>
      <w:shd w:val="clear" w:color="auto" w:fill="FFFFFF"/>
      <w:lang w:val="ru-RU"/>
    </w:rPr>
  </w:style>
  <w:style w:type="character" w:customStyle="1" w:styleId="11pt5">
    <w:name w:val="Основной текст + 11 pt5"/>
    <w:aliases w:val="Полужирный3"/>
    <w:uiPriority w:val="99"/>
    <w:rsid w:val="00EA5E54"/>
    <w:rPr>
      <w:b/>
      <w:color w:val="000000"/>
      <w:spacing w:val="0"/>
      <w:w w:val="100"/>
      <w:position w:val="0"/>
      <w:sz w:val="22"/>
      <w:shd w:val="clear" w:color="auto" w:fill="FFFFFF"/>
      <w:lang w:val="ru-RU"/>
    </w:rPr>
  </w:style>
  <w:style w:type="character" w:customStyle="1" w:styleId="11pt3">
    <w:name w:val="Основной текст + 11 pt3"/>
    <w:aliases w:val="Полужирный2"/>
    <w:uiPriority w:val="99"/>
    <w:rsid w:val="00EA5E54"/>
    <w:rPr>
      <w:b/>
      <w:color w:val="000000"/>
      <w:spacing w:val="0"/>
      <w:w w:val="100"/>
      <w:position w:val="0"/>
      <w:sz w:val="22"/>
      <w:shd w:val="clear" w:color="auto" w:fill="FFFFFF"/>
      <w:lang w:val="ru-RU"/>
    </w:rPr>
  </w:style>
  <w:style w:type="character" w:customStyle="1" w:styleId="11pt2">
    <w:name w:val="Основной текст + 11 pt2"/>
    <w:uiPriority w:val="99"/>
    <w:rsid w:val="00EA5E54"/>
    <w:rPr>
      <w:color w:val="000000"/>
      <w:spacing w:val="0"/>
      <w:w w:val="100"/>
      <w:position w:val="0"/>
      <w:sz w:val="22"/>
      <w:shd w:val="clear" w:color="auto" w:fill="FFFFFF"/>
      <w:lang w:val="ru-RU"/>
    </w:rPr>
  </w:style>
  <w:style w:type="character" w:customStyle="1" w:styleId="11pt1">
    <w:name w:val="Основной текст + 11 pt1"/>
    <w:aliases w:val="Полужирный1"/>
    <w:uiPriority w:val="99"/>
    <w:rsid w:val="00EA5E54"/>
    <w:rPr>
      <w:b/>
      <w:color w:val="000000"/>
      <w:spacing w:val="0"/>
      <w:w w:val="100"/>
      <w:position w:val="0"/>
      <w:sz w:val="22"/>
      <w:shd w:val="clear" w:color="auto" w:fill="FFFFFF"/>
      <w:lang w:val="ru-RU"/>
    </w:rPr>
  </w:style>
  <w:style w:type="paragraph" w:customStyle="1" w:styleId="Default">
    <w:name w:val="Default"/>
    <w:uiPriority w:val="99"/>
    <w:rsid w:val="00EA5E5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ff1">
    <w:name w:val="Без интервала1"/>
    <w:uiPriority w:val="99"/>
    <w:rsid w:val="00EA5E54"/>
    <w:rPr>
      <w:rFonts w:eastAsia="Times New Roman"/>
      <w:sz w:val="22"/>
      <w:szCs w:val="22"/>
    </w:rPr>
  </w:style>
  <w:style w:type="character" w:customStyle="1" w:styleId="51">
    <w:name w:val="Знак Знак5"/>
    <w:uiPriority w:val="99"/>
    <w:semiHidden/>
    <w:rsid w:val="00EA5E54"/>
    <w:rPr>
      <w:rFonts w:ascii="Tahoma" w:hAnsi="Tahoma"/>
      <w:sz w:val="16"/>
    </w:rPr>
  </w:style>
  <w:style w:type="character" w:styleId="afffffff5">
    <w:name w:val="annotation reference"/>
    <w:basedOn w:val="a0"/>
    <w:uiPriority w:val="99"/>
    <w:rsid w:val="00EA5E54"/>
    <w:rPr>
      <w:rFonts w:cs="Times New Roman"/>
      <w:sz w:val="16"/>
    </w:rPr>
  </w:style>
  <w:style w:type="paragraph" w:styleId="afffffff6">
    <w:name w:val="annotation text"/>
    <w:basedOn w:val="a"/>
    <w:link w:val="afffffff7"/>
    <w:uiPriority w:val="99"/>
    <w:rsid w:val="00EA5E5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ffff7">
    <w:name w:val="Текст примечания Знак"/>
    <w:basedOn w:val="a0"/>
    <w:link w:val="afffffff6"/>
    <w:uiPriority w:val="99"/>
    <w:locked/>
    <w:rsid w:val="00EA5E54"/>
    <w:rPr>
      <w:rFonts w:ascii="Times New Roman" w:hAnsi="Times New Roman" w:cs="Times New Roman"/>
      <w:sz w:val="20"/>
      <w:szCs w:val="20"/>
      <w:lang w:eastAsia="ru-RU"/>
    </w:rPr>
  </w:style>
  <w:style w:type="paragraph" w:styleId="afffffff8">
    <w:name w:val="annotation subject"/>
    <w:basedOn w:val="afffffff6"/>
    <w:next w:val="afffffff6"/>
    <w:link w:val="afffffff9"/>
    <w:uiPriority w:val="99"/>
    <w:rsid w:val="00EA5E54"/>
    <w:rPr>
      <w:b/>
      <w:bCs/>
    </w:rPr>
  </w:style>
  <w:style w:type="character" w:customStyle="1" w:styleId="afffffff9">
    <w:name w:val="Тема примечания Знак"/>
    <w:basedOn w:val="afffffff7"/>
    <w:link w:val="afffffff8"/>
    <w:uiPriority w:val="99"/>
    <w:locked/>
    <w:rsid w:val="00EA5E54"/>
    <w:rPr>
      <w:b/>
      <w:bCs/>
    </w:rPr>
  </w:style>
  <w:style w:type="paragraph" w:styleId="afffffffa">
    <w:name w:val="List Bullet"/>
    <w:basedOn w:val="a"/>
    <w:uiPriority w:val="99"/>
    <w:rsid w:val="00EA5E54"/>
    <w:pPr>
      <w:keepLines/>
      <w:tabs>
        <w:tab w:val="num" w:pos="360"/>
      </w:tabs>
      <w:suppressAutoHyphens/>
      <w:overflowPunct w:val="0"/>
      <w:autoSpaceDE w:val="0"/>
      <w:autoSpaceDN w:val="0"/>
      <w:adjustRightInd w:val="0"/>
      <w:spacing w:after="0" w:line="320" w:lineRule="exact"/>
      <w:ind w:left="360" w:hanging="36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styleId="42">
    <w:name w:val="List Bullet 4"/>
    <w:basedOn w:val="a"/>
    <w:autoRedefine/>
    <w:uiPriority w:val="99"/>
    <w:rsid w:val="00EA5E54"/>
    <w:pPr>
      <w:spacing w:after="0" w:line="240" w:lineRule="auto"/>
      <w:ind w:left="720" w:hanging="360"/>
    </w:pPr>
    <w:rPr>
      <w:rFonts w:ascii="Times New Roman" w:eastAsia="Times New Roman" w:hAnsi="Times New Roman"/>
      <w:sz w:val="20"/>
      <w:szCs w:val="20"/>
      <w:lang w:val="en-GB" w:eastAsia="ru-RU"/>
    </w:rPr>
  </w:style>
  <w:style w:type="paragraph" w:styleId="2">
    <w:name w:val="List Number 2"/>
    <w:basedOn w:val="a"/>
    <w:uiPriority w:val="99"/>
    <w:rsid w:val="00EA5E54"/>
    <w:pPr>
      <w:keepLines/>
      <w:numPr>
        <w:numId w:val="10"/>
      </w:numPr>
      <w:suppressAutoHyphens/>
      <w:overflowPunct w:val="0"/>
      <w:autoSpaceDE w:val="0"/>
      <w:autoSpaceDN w:val="0"/>
      <w:adjustRightInd w:val="0"/>
      <w:spacing w:after="0" w:line="320" w:lineRule="exact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styleId="afffffffb">
    <w:name w:val="Subtitle"/>
    <w:basedOn w:val="a"/>
    <w:next w:val="a5"/>
    <w:link w:val="afffffffc"/>
    <w:uiPriority w:val="99"/>
    <w:qFormat/>
    <w:rsid w:val="00EA5E54"/>
    <w:pPr>
      <w:keepNext/>
      <w:keepLines/>
      <w:widowControl w:val="0"/>
      <w:suppressAutoHyphens/>
      <w:overflowPunct w:val="0"/>
      <w:autoSpaceDE w:val="0"/>
      <w:autoSpaceDN w:val="0"/>
      <w:adjustRightInd w:val="0"/>
      <w:spacing w:before="240" w:after="120" w:line="320" w:lineRule="exact"/>
      <w:ind w:firstLine="567"/>
      <w:jc w:val="center"/>
    </w:pPr>
    <w:rPr>
      <w:rFonts w:ascii="Arial" w:hAnsi="Arial"/>
      <w:i/>
      <w:iCs/>
      <w:sz w:val="28"/>
      <w:szCs w:val="28"/>
      <w:lang w:eastAsia="ar-SA"/>
    </w:rPr>
  </w:style>
  <w:style w:type="character" w:customStyle="1" w:styleId="afffffffc">
    <w:name w:val="Подзаголовок Знак"/>
    <w:basedOn w:val="a0"/>
    <w:link w:val="afffffffb"/>
    <w:uiPriority w:val="99"/>
    <w:locked/>
    <w:rsid w:val="00EA5E54"/>
    <w:rPr>
      <w:rFonts w:ascii="Arial" w:hAnsi="Arial" w:cs="Times New Roman"/>
      <w:i/>
      <w:iCs/>
      <w:sz w:val="28"/>
      <w:szCs w:val="28"/>
      <w:lang w:eastAsia="ar-SA" w:bidi="ar-SA"/>
    </w:rPr>
  </w:style>
  <w:style w:type="paragraph" w:styleId="afffffffd">
    <w:name w:val="List Continue"/>
    <w:basedOn w:val="a"/>
    <w:uiPriority w:val="99"/>
    <w:rsid w:val="00EA5E54"/>
    <w:pPr>
      <w:spacing w:after="120" w:line="240" w:lineRule="auto"/>
      <w:ind w:left="360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ffffffe">
    <w:name w:val="Body Text First Indent"/>
    <w:basedOn w:val="a5"/>
    <w:link w:val="affffffff"/>
    <w:uiPriority w:val="99"/>
    <w:rsid w:val="00EA5E54"/>
    <w:pPr>
      <w:autoSpaceDN w:val="0"/>
      <w:adjustRightInd w:val="0"/>
      <w:spacing w:after="120"/>
      <w:ind w:firstLine="210"/>
    </w:pPr>
    <w:rPr>
      <w:sz w:val="20"/>
      <w:szCs w:val="20"/>
    </w:rPr>
  </w:style>
  <w:style w:type="character" w:customStyle="1" w:styleId="affffffff">
    <w:name w:val="Красная строка Знак"/>
    <w:basedOn w:val="a6"/>
    <w:link w:val="afffffffe"/>
    <w:uiPriority w:val="99"/>
    <w:locked/>
    <w:rsid w:val="00EA5E54"/>
    <w:rPr>
      <w:sz w:val="20"/>
      <w:szCs w:val="20"/>
      <w:lang w:eastAsia="ru-RU"/>
    </w:rPr>
  </w:style>
  <w:style w:type="paragraph" w:customStyle="1" w:styleId="HeadDoc">
    <w:name w:val="HeadDoc"/>
    <w:uiPriority w:val="99"/>
    <w:rsid w:val="00EA5E54"/>
    <w:pPr>
      <w:keepLines/>
      <w:suppressAutoHyphens/>
      <w:overflowPunct w:val="0"/>
      <w:autoSpaceDE w:val="0"/>
      <w:jc w:val="both"/>
    </w:pPr>
    <w:rPr>
      <w:rFonts w:ascii="Times New Roman" w:hAnsi="Times New Roman"/>
      <w:sz w:val="28"/>
      <w:szCs w:val="28"/>
      <w:lang w:eastAsia="ar-SA"/>
    </w:rPr>
  </w:style>
  <w:style w:type="paragraph" w:customStyle="1" w:styleId="Iauiue2">
    <w:name w:val="Iau?iue2"/>
    <w:uiPriority w:val="99"/>
    <w:rsid w:val="00EA5E54"/>
    <w:pPr>
      <w:widowControl w:val="0"/>
      <w:suppressAutoHyphens/>
    </w:pPr>
    <w:rPr>
      <w:rFonts w:ascii="Times New Roman" w:hAnsi="Times New Roman"/>
      <w:sz w:val="28"/>
      <w:szCs w:val="28"/>
      <w:lang w:eastAsia="ar-SA"/>
    </w:rPr>
  </w:style>
  <w:style w:type="paragraph" w:customStyle="1" w:styleId="1ff2">
    <w:name w:val="Основной текст с отступом1"/>
    <w:basedOn w:val="a"/>
    <w:uiPriority w:val="99"/>
    <w:rsid w:val="00EA5E54"/>
    <w:pPr>
      <w:keepLines/>
      <w:widowControl w:val="0"/>
      <w:suppressAutoHyphens/>
      <w:overflowPunct w:val="0"/>
      <w:autoSpaceDE w:val="0"/>
      <w:autoSpaceDN w:val="0"/>
      <w:adjustRightInd w:val="0"/>
      <w:spacing w:after="0" w:line="320" w:lineRule="atLeast"/>
      <w:ind w:firstLine="709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420">
    <w:name w:val="Маркированный список 42"/>
    <w:basedOn w:val="a"/>
    <w:uiPriority w:val="99"/>
    <w:rsid w:val="00EA5E54"/>
    <w:pPr>
      <w:keepLines/>
      <w:suppressAutoHyphens/>
      <w:overflowPunct w:val="0"/>
      <w:autoSpaceDE w:val="0"/>
      <w:autoSpaceDN w:val="0"/>
      <w:adjustRightInd w:val="0"/>
      <w:spacing w:after="0" w:line="320" w:lineRule="exact"/>
      <w:ind w:firstLine="567"/>
      <w:jc w:val="both"/>
    </w:pPr>
    <w:rPr>
      <w:rFonts w:ascii="Times New Roman" w:eastAsia="Times New Roman" w:hAnsi="Times New Roman"/>
      <w:sz w:val="20"/>
      <w:szCs w:val="20"/>
      <w:lang w:val="en-GB" w:eastAsia="ar-SA"/>
    </w:rPr>
  </w:style>
  <w:style w:type="paragraph" w:customStyle="1" w:styleId="affffffff0">
    <w:name w:val="Îáû÷íûé"/>
    <w:uiPriority w:val="99"/>
    <w:rsid w:val="00EA5E54"/>
    <w:pPr>
      <w:widowControl w:val="0"/>
      <w:suppressAutoHyphens/>
    </w:pPr>
    <w:rPr>
      <w:rFonts w:ascii="Times New Roman" w:hAnsi="Times New Roman"/>
      <w:sz w:val="28"/>
      <w:szCs w:val="28"/>
      <w:lang w:eastAsia="ar-SA"/>
    </w:rPr>
  </w:style>
  <w:style w:type="paragraph" w:customStyle="1" w:styleId="2f4">
    <w:name w:val="Îñíîâíîé òåêñò 2"/>
    <w:basedOn w:val="affffffff0"/>
    <w:uiPriority w:val="99"/>
    <w:rsid w:val="00EA5E54"/>
    <w:pPr>
      <w:ind w:firstLine="720"/>
      <w:jc w:val="both"/>
    </w:pPr>
    <w:rPr>
      <w:b/>
      <w:bCs/>
      <w:color w:val="000000"/>
      <w:sz w:val="24"/>
      <w:szCs w:val="24"/>
      <w:lang w:val="en-US"/>
    </w:rPr>
  </w:style>
  <w:style w:type="paragraph" w:customStyle="1" w:styleId="affffffff1">
    <w:name w:val="основной"/>
    <w:basedOn w:val="a"/>
    <w:uiPriority w:val="99"/>
    <w:rsid w:val="00EA5E54"/>
    <w:pPr>
      <w:keepNext/>
      <w:keepLines/>
      <w:suppressAutoHyphens/>
      <w:overflowPunct w:val="0"/>
      <w:autoSpaceDE w:val="0"/>
      <w:autoSpaceDN w:val="0"/>
      <w:adjustRightInd w:val="0"/>
      <w:spacing w:after="0" w:line="320" w:lineRule="exact"/>
      <w:ind w:firstLine="567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Iauiue">
    <w:name w:val="Iau?iue"/>
    <w:uiPriority w:val="99"/>
    <w:rsid w:val="00EA5E54"/>
    <w:pPr>
      <w:widowControl w:val="0"/>
      <w:suppressAutoHyphens/>
    </w:pPr>
    <w:rPr>
      <w:rFonts w:ascii="Times New Roman" w:hAnsi="Times New Roman"/>
      <w:lang w:eastAsia="ar-SA"/>
    </w:rPr>
  </w:style>
  <w:style w:type="paragraph" w:customStyle="1" w:styleId="3d">
    <w:name w:val="Îñíîâíîé òåêñò ñ îòñòóïîì 3"/>
    <w:basedOn w:val="affffffff0"/>
    <w:uiPriority w:val="99"/>
    <w:rsid w:val="00EA5E54"/>
    <w:pPr>
      <w:ind w:firstLine="567"/>
      <w:jc w:val="both"/>
    </w:pPr>
    <w:rPr>
      <w:rFonts w:ascii="Peterburg" w:hAnsi="Peterburg" w:cs="Peterburg"/>
      <w:b/>
      <w:bCs/>
      <w:i/>
      <w:iCs/>
      <w:sz w:val="24"/>
      <w:szCs w:val="24"/>
    </w:rPr>
  </w:style>
  <w:style w:type="paragraph" w:customStyle="1" w:styleId="nienie">
    <w:name w:val="nienie"/>
    <w:basedOn w:val="Iauiue"/>
    <w:uiPriority w:val="99"/>
    <w:rsid w:val="00EA5E54"/>
    <w:pPr>
      <w:keepLines/>
      <w:numPr>
        <w:numId w:val="9"/>
      </w:numPr>
      <w:jc w:val="both"/>
    </w:pPr>
    <w:rPr>
      <w:rFonts w:ascii="Peterburg" w:hAnsi="Peterburg" w:cs="Peterburg"/>
      <w:sz w:val="24"/>
      <w:szCs w:val="24"/>
    </w:rPr>
  </w:style>
  <w:style w:type="paragraph" w:customStyle="1" w:styleId="Iniiaiieoaeno">
    <w:name w:val="Iniiaiie oaeno"/>
    <w:basedOn w:val="Iauiue"/>
    <w:uiPriority w:val="99"/>
    <w:rsid w:val="00EA5E54"/>
    <w:pPr>
      <w:widowControl/>
      <w:jc w:val="both"/>
    </w:pPr>
    <w:rPr>
      <w:rFonts w:ascii="Peterburg" w:hAnsi="Peterburg" w:cs="Peterburg"/>
    </w:rPr>
  </w:style>
  <w:style w:type="paragraph" w:customStyle="1" w:styleId="Iniiaiieoaeno2">
    <w:name w:val="Iniiaiie oaeno 2"/>
    <w:basedOn w:val="a"/>
    <w:uiPriority w:val="99"/>
    <w:rsid w:val="00EA5E54"/>
    <w:pPr>
      <w:keepLines/>
      <w:widowControl w:val="0"/>
      <w:suppressAutoHyphens/>
      <w:overflowPunct w:val="0"/>
      <w:autoSpaceDE w:val="0"/>
      <w:autoSpaceDN w:val="0"/>
      <w:adjustRightInd w:val="0"/>
      <w:spacing w:after="0" w:line="320" w:lineRule="exact"/>
      <w:ind w:firstLine="567"/>
      <w:jc w:val="both"/>
    </w:pPr>
    <w:rPr>
      <w:rFonts w:ascii="Times New Roman" w:eastAsia="Times New Roman" w:hAnsi="Times New Roman"/>
      <w:b/>
      <w:bCs/>
      <w:color w:val="000000"/>
      <w:sz w:val="28"/>
      <w:szCs w:val="28"/>
      <w:lang w:eastAsia="ar-SA"/>
    </w:rPr>
  </w:style>
  <w:style w:type="paragraph" w:customStyle="1" w:styleId="caaieiaie2">
    <w:name w:val="caaieiaie 2"/>
    <w:basedOn w:val="Iauiue"/>
    <w:next w:val="Iauiue"/>
    <w:uiPriority w:val="99"/>
    <w:rsid w:val="00EA5E54"/>
    <w:pPr>
      <w:keepNext/>
      <w:keepLines/>
      <w:spacing w:before="240" w:after="60"/>
      <w:jc w:val="center"/>
    </w:pPr>
    <w:rPr>
      <w:rFonts w:ascii="Peterburg" w:hAnsi="Peterburg" w:cs="Peterburg"/>
      <w:b/>
      <w:bCs/>
      <w:sz w:val="24"/>
      <w:szCs w:val="24"/>
    </w:rPr>
  </w:style>
  <w:style w:type="paragraph" w:customStyle="1" w:styleId="1ff3">
    <w:name w:val="çàãîëîâîê 1"/>
    <w:basedOn w:val="affffffff0"/>
    <w:next w:val="affffffff0"/>
    <w:uiPriority w:val="99"/>
    <w:rsid w:val="00EA5E54"/>
    <w:pPr>
      <w:keepNext/>
    </w:pPr>
  </w:style>
  <w:style w:type="paragraph" w:customStyle="1" w:styleId="affffffff2">
    <w:name w:val="Îñíîâíîé òåêñò"/>
    <w:basedOn w:val="affffffff0"/>
    <w:uiPriority w:val="99"/>
    <w:rsid w:val="00EA5E54"/>
    <w:pPr>
      <w:tabs>
        <w:tab w:val="left" w:leader="dot" w:pos="9072"/>
      </w:tabs>
      <w:jc w:val="both"/>
    </w:pPr>
    <w:rPr>
      <w:b/>
      <w:bCs/>
      <w:sz w:val="24"/>
      <w:szCs w:val="24"/>
    </w:rPr>
  </w:style>
  <w:style w:type="paragraph" w:customStyle="1" w:styleId="Iniiaiieoaenonionooiii2">
    <w:name w:val="Iniiaiie oaeno n ionooiii 2"/>
    <w:basedOn w:val="Iauiue"/>
    <w:uiPriority w:val="99"/>
    <w:rsid w:val="00EA5E54"/>
    <w:pPr>
      <w:widowControl/>
      <w:ind w:firstLine="284"/>
      <w:jc w:val="both"/>
    </w:pPr>
    <w:rPr>
      <w:rFonts w:ascii="Peterburg" w:hAnsi="Peterburg" w:cs="Peterburg"/>
    </w:rPr>
  </w:style>
  <w:style w:type="paragraph" w:customStyle="1" w:styleId="411">
    <w:name w:val="Маркированный список 41"/>
    <w:basedOn w:val="a"/>
    <w:uiPriority w:val="99"/>
    <w:rsid w:val="00EA5E54"/>
    <w:pPr>
      <w:keepLines/>
      <w:suppressAutoHyphens/>
      <w:overflowPunct w:val="0"/>
      <w:autoSpaceDE w:val="0"/>
      <w:autoSpaceDN w:val="0"/>
      <w:adjustRightInd w:val="0"/>
      <w:spacing w:after="0" w:line="320" w:lineRule="exact"/>
      <w:ind w:firstLine="567"/>
      <w:jc w:val="both"/>
    </w:pPr>
    <w:rPr>
      <w:rFonts w:ascii="Times New Roman" w:eastAsia="Times New Roman" w:hAnsi="Times New Roman"/>
      <w:sz w:val="20"/>
      <w:szCs w:val="20"/>
      <w:lang w:val="en-GB" w:eastAsia="ar-SA"/>
    </w:rPr>
  </w:style>
  <w:style w:type="paragraph" w:customStyle="1" w:styleId="1ff4">
    <w:name w:val="Цитата1"/>
    <w:basedOn w:val="a"/>
    <w:uiPriority w:val="99"/>
    <w:rsid w:val="00EA5E54"/>
    <w:pPr>
      <w:keepLines/>
      <w:overflowPunct w:val="0"/>
      <w:autoSpaceDE w:val="0"/>
      <w:autoSpaceDN w:val="0"/>
      <w:adjustRightInd w:val="0"/>
      <w:spacing w:after="0" w:line="320" w:lineRule="exact"/>
      <w:ind w:left="360" w:right="-625" w:firstLine="567"/>
      <w:jc w:val="both"/>
    </w:pPr>
    <w:rPr>
      <w:rFonts w:ascii="Times New Roman" w:eastAsia="Times New Roman" w:hAnsi="Times New Roman"/>
      <w:kern w:val="2"/>
      <w:sz w:val="28"/>
      <w:szCs w:val="20"/>
      <w:lang w:eastAsia="ar-SA"/>
    </w:rPr>
  </w:style>
  <w:style w:type="paragraph" w:customStyle="1" w:styleId="affffffff3">
    <w:name w:val="Отступ перед"/>
    <w:basedOn w:val="a"/>
    <w:uiPriority w:val="99"/>
    <w:rsid w:val="00EA5E54"/>
    <w:pPr>
      <w:keepLines/>
      <w:widowControl w:val="0"/>
      <w:shd w:val="clear" w:color="auto" w:fill="FFFFFF"/>
      <w:overflowPunct w:val="0"/>
      <w:autoSpaceDE w:val="0"/>
      <w:autoSpaceDN w:val="0"/>
      <w:adjustRightInd w:val="0"/>
      <w:spacing w:before="120" w:after="0" w:line="320" w:lineRule="exact"/>
      <w:ind w:firstLine="284"/>
      <w:jc w:val="both"/>
    </w:pPr>
    <w:rPr>
      <w:rFonts w:ascii="Times New Roman" w:eastAsia="Times New Roman" w:hAnsi="Times New Roman"/>
      <w:sz w:val="28"/>
      <w:lang w:eastAsia="ru-RU"/>
    </w:rPr>
  </w:style>
  <w:style w:type="paragraph" w:customStyle="1" w:styleId="Web">
    <w:name w:val="Обычный (Web)"/>
    <w:basedOn w:val="a"/>
    <w:uiPriority w:val="99"/>
    <w:rsid w:val="00EA5E54"/>
    <w:pPr>
      <w:spacing w:before="60" w:after="100" w:afterAutospacing="1" w:line="240" w:lineRule="auto"/>
      <w:ind w:firstLine="210"/>
      <w:jc w:val="both"/>
    </w:pPr>
    <w:rPr>
      <w:rFonts w:ascii="Times New Roman" w:eastAsia="Times New Roman" w:hAnsi="Times New Roman"/>
      <w:color w:val="001060"/>
      <w:sz w:val="20"/>
      <w:szCs w:val="20"/>
      <w:lang w:eastAsia="ru-RU"/>
    </w:rPr>
  </w:style>
  <w:style w:type="paragraph" w:customStyle="1" w:styleId="cpy">
    <w:name w:val="cpy"/>
    <w:basedOn w:val="a"/>
    <w:uiPriority w:val="99"/>
    <w:rsid w:val="00EA5E54"/>
    <w:pPr>
      <w:spacing w:before="2250" w:after="100" w:afterAutospacing="1" w:line="240" w:lineRule="auto"/>
      <w:ind w:firstLine="210"/>
      <w:jc w:val="center"/>
    </w:pPr>
    <w:rPr>
      <w:rFonts w:ascii="Verdana" w:eastAsia="Times New Roman" w:hAnsi="Verdana"/>
      <w:color w:val="CCCCDD"/>
      <w:sz w:val="14"/>
      <w:szCs w:val="14"/>
      <w:lang w:eastAsia="ru-RU"/>
    </w:rPr>
  </w:style>
  <w:style w:type="paragraph" w:customStyle="1" w:styleId="rght">
    <w:name w:val="rght"/>
    <w:basedOn w:val="a"/>
    <w:uiPriority w:val="99"/>
    <w:rsid w:val="00EA5E54"/>
    <w:pPr>
      <w:spacing w:before="60" w:after="100" w:afterAutospacing="1" w:line="240" w:lineRule="auto"/>
      <w:ind w:firstLine="210"/>
      <w:jc w:val="right"/>
    </w:pPr>
    <w:rPr>
      <w:rFonts w:ascii="Times New Roman" w:eastAsia="Times New Roman" w:hAnsi="Times New Roman"/>
      <w:color w:val="001060"/>
      <w:sz w:val="20"/>
      <w:szCs w:val="20"/>
      <w:lang w:eastAsia="ru-RU"/>
    </w:rPr>
  </w:style>
  <w:style w:type="paragraph" w:customStyle="1" w:styleId="cntr">
    <w:name w:val="cntr"/>
    <w:basedOn w:val="a"/>
    <w:uiPriority w:val="99"/>
    <w:rsid w:val="00EA5E54"/>
    <w:pPr>
      <w:spacing w:before="60" w:after="100" w:afterAutospacing="1" w:line="240" w:lineRule="auto"/>
      <w:ind w:firstLine="210"/>
      <w:jc w:val="center"/>
    </w:pPr>
    <w:rPr>
      <w:rFonts w:ascii="Times New Roman" w:eastAsia="Times New Roman" w:hAnsi="Times New Roman"/>
      <w:color w:val="001060"/>
      <w:sz w:val="20"/>
      <w:szCs w:val="20"/>
      <w:lang w:eastAsia="ru-RU"/>
    </w:rPr>
  </w:style>
  <w:style w:type="paragraph" w:customStyle="1" w:styleId="ch">
    <w:name w:val="ch"/>
    <w:basedOn w:val="a"/>
    <w:uiPriority w:val="99"/>
    <w:rsid w:val="00EA5E54"/>
    <w:pPr>
      <w:shd w:val="clear" w:color="auto" w:fill="FFFFFF"/>
      <w:spacing w:before="60" w:after="100" w:afterAutospacing="1" w:line="240" w:lineRule="auto"/>
      <w:ind w:firstLine="210"/>
      <w:jc w:val="both"/>
    </w:pPr>
    <w:rPr>
      <w:rFonts w:ascii="Times New Roman" w:eastAsia="Times New Roman" w:hAnsi="Times New Roman"/>
      <w:color w:val="001060"/>
      <w:sz w:val="20"/>
      <w:szCs w:val="20"/>
      <w:lang w:eastAsia="ru-RU"/>
    </w:rPr>
  </w:style>
  <w:style w:type="paragraph" w:customStyle="1" w:styleId="sml">
    <w:name w:val="sml"/>
    <w:basedOn w:val="a"/>
    <w:uiPriority w:val="99"/>
    <w:rsid w:val="00EA5E54"/>
    <w:pPr>
      <w:spacing w:before="60" w:after="100" w:afterAutospacing="1" w:line="240" w:lineRule="auto"/>
      <w:ind w:firstLine="210"/>
      <w:jc w:val="center"/>
    </w:pPr>
    <w:rPr>
      <w:rFonts w:ascii="Times New Roman" w:eastAsia="Times New Roman" w:hAnsi="Times New Roman"/>
      <w:b/>
      <w:bCs/>
      <w:color w:val="001060"/>
      <w:sz w:val="17"/>
      <w:szCs w:val="17"/>
      <w:lang w:eastAsia="ru-RU"/>
    </w:rPr>
  </w:style>
  <w:style w:type="paragraph" w:customStyle="1" w:styleId="smlll">
    <w:name w:val="smlll"/>
    <w:basedOn w:val="a"/>
    <w:uiPriority w:val="99"/>
    <w:rsid w:val="00EA5E54"/>
    <w:pPr>
      <w:spacing w:after="0" w:line="240" w:lineRule="auto"/>
      <w:ind w:firstLine="210"/>
    </w:pPr>
    <w:rPr>
      <w:rFonts w:ascii="Times New Roman" w:eastAsia="Times New Roman" w:hAnsi="Times New Roman"/>
      <w:b/>
      <w:bCs/>
      <w:color w:val="001060"/>
      <w:sz w:val="20"/>
      <w:szCs w:val="20"/>
      <w:lang w:eastAsia="ru-RU"/>
    </w:rPr>
  </w:style>
  <w:style w:type="paragraph" w:customStyle="1" w:styleId="dr">
    <w:name w:val="dr"/>
    <w:basedOn w:val="a"/>
    <w:uiPriority w:val="99"/>
    <w:rsid w:val="00EA5E54"/>
    <w:pPr>
      <w:spacing w:before="60" w:after="100" w:afterAutospacing="1" w:line="240" w:lineRule="auto"/>
      <w:ind w:left="225" w:firstLine="210"/>
      <w:jc w:val="both"/>
    </w:pPr>
    <w:rPr>
      <w:rFonts w:ascii="Verdana" w:eastAsia="Times New Roman" w:hAnsi="Verdana"/>
      <w:color w:val="001060"/>
      <w:sz w:val="20"/>
      <w:szCs w:val="20"/>
      <w:lang w:eastAsia="ru-RU"/>
    </w:rPr>
  </w:style>
  <w:style w:type="paragraph" w:customStyle="1" w:styleId="2f5">
    <w:name w:val="Обычный2"/>
    <w:basedOn w:val="a"/>
    <w:uiPriority w:val="99"/>
    <w:rsid w:val="00EA5E54"/>
    <w:pPr>
      <w:shd w:val="clear" w:color="auto" w:fill="FFFFFF"/>
      <w:spacing w:before="60" w:after="100" w:afterAutospacing="1" w:line="240" w:lineRule="auto"/>
      <w:ind w:firstLine="210"/>
      <w:jc w:val="both"/>
    </w:pPr>
    <w:rPr>
      <w:rFonts w:ascii="Verdana" w:eastAsia="Times New Roman" w:hAnsi="Verdana"/>
      <w:color w:val="000000"/>
      <w:sz w:val="18"/>
      <w:szCs w:val="18"/>
      <w:lang w:eastAsia="ru-RU"/>
    </w:rPr>
  </w:style>
  <w:style w:type="paragraph" w:customStyle="1" w:styleId="affffffff4">
    <w:name w:val="Подпись письма"/>
    <w:basedOn w:val="a"/>
    <w:uiPriority w:val="99"/>
    <w:rsid w:val="00EA5E54"/>
    <w:pPr>
      <w:tabs>
        <w:tab w:val="right" w:pos="9639"/>
      </w:tabs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DocList">
    <w:name w:val="ConsDocList"/>
    <w:uiPriority w:val="99"/>
    <w:rsid w:val="00EA5E54"/>
    <w:pPr>
      <w:widowControl w:val="0"/>
      <w:snapToGrid w:val="0"/>
    </w:pPr>
    <w:rPr>
      <w:rFonts w:ascii="Courier New" w:eastAsia="Times New Roman" w:hAnsi="Courier New"/>
    </w:rPr>
  </w:style>
  <w:style w:type="paragraph" w:customStyle="1" w:styleId="Caaieiaieioi">
    <w:name w:val="Caaieiaie ioi"/>
    <w:basedOn w:val="a"/>
    <w:uiPriority w:val="99"/>
    <w:rsid w:val="00EA5E54"/>
    <w:pPr>
      <w:keepNext/>
      <w:widowControl w:val="0"/>
      <w:spacing w:before="120" w:after="120" w:line="220" w:lineRule="exact"/>
      <w:ind w:left="1418"/>
    </w:pPr>
    <w:rPr>
      <w:rFonts w:ascii="Times New Roman" w:eastAsia="Times New Roman" w:hAnsi="Times New Roman"/>
      <w:b/>
      <w:sz w:val="20"/>
      <w:szCs w:val="20"/>
      <w:lang w:eastAsia="ru-RU"/>
    </w:rPr>
  </w:style>
  <w:style w:type="paragraph" w:customStyle="1" w:styleId="affffffff5">
    <w:name w:val="Заголовок дог"/>
    <w:basedOn w:val="a"/>
    <w:uiPriority w:val="99"/>
    <w:rsid w:val="00EA5E54"/>
    <w:pPr>
      <w:widowControl w:val="0"/>
      <w:tabs>
        <w:tab w:val="left" w:pos="144"/>
        <w:tab w:val="left" w:pos="864"/>
        <w:tab w:val="left" w:pos="3024"/>
      </w:tabs>
      <w:spacing w:after="0" w:line="200" w:lineRule="exact"/>
      <w:ind w:firstLine="284"/>
      <w:jc w:val="center"/>
    </w:pPr>
    <w:rPr>
      <w:rFonts w:ascii="Times New Roman" w:eastAsia="Times New Roman" w:hAnsi="Times New Roman"/>
      <w:b/>
      <w:sz w:val="20"/>
      <w:szCs w:val="20"/>
      <w:lang w:eastAsia="ru-RU"/>
    </w:rPr>
  </w:style>
  <w:style w:type="paragraph" w:customStyle="1" w:styleId="Preformat">
    <w:name w:val="Preformat"/>
    <w:uiPriority w:val="99"/>
    <w:rsid w:val="00EA5E54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WW-BodyText21234567">
    <w:name w:val="WW-Body Text 21234567"/>
    <w:basedOn w:val="a"/>
    <w:uiPriority w:val="99"/>
    <w:rsid w:val="00EA5E54"/>
    <w:pPr>
      <w:suppressAutoHyphens/>
      <w:overflowPunct w:val="0"/>
      <w:autoSpaceDE w:val="0"/>
      <w:spacing w:after="0" w:line="240" w:lineRule="auto"/>
      <w:ind w:left="851" w:hanging="425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WW-BodyText21234">
    <w:name w:val="WW-Body Text 21234"/>
    <w:basedOn w:val="a"/>
    <w:uiPriority w:val="99"/>
    <w:rsid w:val="00EA5E54"/>
    <w:pPr>
      <w:suppressAutoHyphens/>
      <w:overflowPunct w:val="0"/>
      <w:autoSpaceDE w:val="0"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val="en-US" w:eastAsia="ar-SA"/>
    </w:rPr>
  </w:style>
  <w:style w:type="paragraph" w:customStyle="1" w:styleId="WW-BodyTextIndent21234">
    <w:name w:val="WW-Body Text Indent 21234"/>
    <w:basedOn w:val="a"/>
    <w:uiPriority w:val="99"/>
    <w:rsid w:val="00EA5E54"/>
    <w:pPr>
      <w:suppressAutoHyphens/>
      <w:overflowPunct w:val="0"/>
      <w:autoSpaceDE w:val="0"/>
      <w:spacing w:after="0" w:line="240" w:lineRule="auto"/>
      <w:ind w:left="142" w:hanging="142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caaieiaie1">
    <w:name w:val="caaieiaie 1"/>
    <w:basedOn w:val="Iauiue"/>
    <w:next w:val="Iauiue"/>
    <w:uiPriority w:val="99"/>
    <w:rsid w:val="00EA5E54"/>
    <w:pPr>
      <w:keepNext/>
      <w:widowControl/>
      <w:suppressAutoHyphens w:val="0"/>
      <w:overflowPunct w:val="0"/>
      <w:autoSpaceDE w:val="0"/>
      <w:autoSpaceDN w:val="0"/>
      <w:adjustRightInd w:val="0"/>
      <w:spacing w:before="240" w:after="60"/>
      <w:jc w:val="center"/>
    </w:pPr>
    <w:rPr>
      <w:rFonts w:eastAsia="Times New Roman"/>
      <w:b/>
      <w:kern w:val="28"/>
      <w:sz w:val="24"/>
      <w:lang w:eastAsia="ru-RU"/>
    </w:rPr>
  </w:style>
  <w:style w:type="paragraph" w:customStyle="1" w:styleId="FR2">
    <w:name w:val="FR2"/>
    <w:uiPriority w:val="99"/>
    <w:rsid w:val="00EA5E5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1ff5">
    <w:name w:val="Красная строка1"/>
    <w:basedOn w:val="a5"/>
    <w:uiPriority w:val="99"/>
    <w:rsid w:val="00EA5E54"/>
    <w:pPr>
      <w:suppressAutoHyphens/>
      <w:autoSpaceDN w:val="0"/>
      <w:adjustRightInd w:val="0"/>
      <w:spacing w:after="120"/>
      <w:ind w:firstLine="210"/>
    </w:pPr>
    <w:rPr>
      <w:sz w:val="20"/>
      <w:szCs w:val="20"/>
      <w:lang w:eastAsia="ar-SA"/>
    </w:rPr>
  </w:style>
  <w:style w:type="character" w:customStyle="1" w:styleId="WW8Num4z1">
    <w:name w:val="WW8Num4z1"/>
    <w:uiPriority w:val="99"/>
    <w:rsid w:val="00EA5E54"/>
    <w:rPr>
      <w:rFonts w:ascii="Symbol" w:hAnsi="Symbol"/>
    </w:rPr>
  </w:style>
  <w:style w:type="character" w:customStyle="1" w:styleId="WW8Num4z2">
    <w:name w:val="WW8Num4z2"/>
    <w:uiPriority w:val="99"/>
    <w:rsid w:val="00EA5E54"/>
    <w:rPr>
      <w:rFonts w:ascii="Wingdings" w:hAnsi="Wingdings"/>
    </w:rPr>
  </w:style>
  <w:style w:type="character" w:customStyle="1" w:styleId="WW8Num4z4">
    <w:name w:val="WW8Num4z4"/>
    <w:uiPriority w:val="99"/>
    <w:rsid w:val="00EA5E54"/>
    <w:rPr>
      <w:rFonts w:ascii="Courier New" w:hAnsi="Courier New"/>
    </w:rPr>
  </w:style>
  <w:style w:type="character" w:customStyle="1" w:styleId="WW8Num7z1">
    <w:name w:val="WW8Num7z1"/>
    <w:uiPriority w:val="99"/>
    <w:rsid w:val="00EA5E54"/>
    <w:rPr>
      <w:rFonts w:ascii="Symbol" w:hAnsi="Symbol"/>
    </w:rPr>
  </w:style>
  <w:style w:type="character" w:customStyle="1" w:styleId="WW8Num7z2">
    <w:name w:val="WW8Num7z2"/>
    <w:uiPriority w:val="99"/>
    <w:rsid w:val="00EA5E54"/>
    <w:rPr>
      <w:rFonts w:ascii="Wingdings" w:hAnsi="Wingdings"/>
    </w:rPr>
  </w:style>
  <w:style w:type="character" w:customStyle="1" w:styleId="WW8Num7z4">
    <w:name w:val="WW8Num7z4"/>
    <w:uiPriority w:val="99"/>
    <w:rsid w:val="00EA5E54"/>
    <w:rPr>
      <w:rFonts w:ascii="Courier New" w:hAnsi="Courier New"/>
    </w:rPr>
  </w:style>
  <w:style w:type="character" w:customStyle="1" w:styleId="WW8Num8z2">
    <w:name w:val="WW8Num8z2"/>
    <w:uiPriority w:val="99"/>
    <w:rsid w:val="00EA5E54"/>
    <w:rPr>
      <w:rFonts w:ascii="Wingdings" w:hAnsi="Wingdings"/>
    </w:rPr>
  </w:style>
  <w:style w:type="character" w:customStyle="1" w:styleId="WW8Num8z4">
    <w:name w:val="WW8Num8z4"/>
    <w:uiPriority w:val="99"/>
    <w:rsid w:val="00EA5E54"/>
    <w:rPr>
      <w:rFonts w:ascii="Courier New" w:hAnsi="Courier New"/>
    </w:rPr>
  </w:style>
  <w:style w:type="character" w:customStyle="1" w:styleId="WW8Num9z2">
    <w:name w:val="WW8Num9z2"/>
    <w:uiPriority w:val="99"/>
    <w:rsid w:val="00EA5E54"/>
    <w:rPr>
      <w:rFonts w:ascii="Wingdings" w:hAnsi="Wingdings"/>
    </w:rPr>
  </w:style>
  <w:style w:type="character" w:customStyle="1" w:styleId="WW8Num9z4">
    <w:name w:val="WW8Num9z4"/>
    <w:uiPriority w:val="99"/>
    <w:rsid w:val="00EA5E54"/>
    <w:rPr>
      <w:rFonts w:ascii="Courier New" w:hAnsi="Courier New"/>
    </w:rPr>
  </w:style>
  <w:style w:type="character" w:customStyle="1" w:styleId="WW8Num10z4">
    <w:name w:val="WW8Num10z4"/>
    <w:uiPriority w:val="99"/>
    <w:rsid w:val="00EA5E54"/>
    <w:rPr>
      <w:rFonts w:ascii="Courier New" w:hAnsi="Courier New"/>
    </w:rPr>
  </w:style>
  <w:style w:type="character" w:customStyle="1" w:styleId="WW8Num11z1">
    <w:name w:val="WW8Num11z1"/>
    <w:uiPriority w:val="99"/>
    <w:rsid w:val="00EA5E54"/>
    <w:rPr>
      <w:rFonts w:ascii="Symbol" w:hAnsi="Symbol"/>
    </w:rPr>
  </w:style>
  <w:style w:type="character" w:customStyle="1" w:styleId="WW8Num11z2">
    <w:name w:val="WW8Num11z2"/>
    <w:uiPriority w:val="99"/>
    <w:rsid w:val="00EA5E54"/>
    <w:rPr>
      <w:rFonts w:ascii="Wingdings" w:hAnsi="Wingdings"/>
    </w:rPr>
  </w:style>
  <w:style w:type="character" w:customStyle="1" w:styleId="WW8Num11z4">
    <w:name w:val="WW8Num11z4"/>
    <w:uiPriority w:val="99"/>
    <w:rsid w:val="00EA5E54"/>
    <w:rPr>
      <w:rFonts w:ascii="Courier New" w:hAnsi="Courier New"/>
    </w:rPr>
  </w:style>
  <w:style w:type="character" w:customStyle="1" w:styleId="WW8Num12z4">
    <w:name w:val="WW8Num12z4"/>
    <w:uiPriority w:val="99"/>
    <w:rsid w:val="00EA5E54"/>
    <w:rPr>
      <w:rFonts w:ascii="Courier New" w:hAnsi="Courier New"/>
    </w:rPr>
  </w:style>
  <w:style w:type="character" w:customStyle="1" w:styleId="WW8Num13z1">
    <w:name w:val="WW8Num13z1"/>
    <w:uiPriority w:val="99"/>
    <w:rsid w:val="00EA5E54"/>
    <w:rPr>
      <w:rFonts w:ascii="Symbol" w:hAnsi="Symbol"/>
    </w:rPr>
  </w:style>
  <w:style w:type="character" w:customStyle="1" w:styleId="WW8Num13z2">
    <w:name w:val="WW8Num13z2"/>
    <w:uiPriority w:val="99"/>
    <w:rsid w:val="00EA5E54"/>
    <w:rPr>
      <w:rFonts w:ascii="Wingdings" w:hAnsi="Wingdings"/>
    </w:rPr>
  </w:style>
  <w:style w:type="character" w:customStyle="1" w:styleId="WW8Num13z4">
    <w:name w:val="WW8Num13z4"/>
    <w:uiPriority w:val="99"/>
    <w:rsid w:val="00EA5E54"/>
    <w:rPr>
      <w:rFonts w:ascii="Courier New" w:hAnsi="Courier New"/>
    </w:rPr>
  </w:style>
  <w:style w:type="character" w:customStyle="1" w:styleId="WW8Num14z4">
    <w:name w:val="WW8Num14z4"/>
    <w:uiPriority w:val="99"/>
    <w:rsid w:val="00EA5E54"/>
    <w:rPr>
      <w:rFonts w:ascii="Courier New" w:hAnsi="Courier New"/>
    </w:rPr>
  </w:style>
  <w:style w:type="character" w:customStyle="1" w:styleId="WW8Num15z4">
    <w:name w:val="WW8Num15z4"/>
    <w:uiPriority w:val="99"/>
    <w:rsid w:val="00EA5E54"/>
    <w:rPr>
      <w:rFonts w:ascii="Courier New" w:hAnsi="Courier New"/>
    </w:rPr>
  </w:style>
  <w:style w:type="character" w:customStyle="1" w:styleId="WW8Num16z0">
    <w:name w:val="WW8Num16z0"/>
    <w:uiPriority w:val="99"/>
    <w:rsid w:val="00EA5E54"/>
    <w:rPr>
      <w:rFonts w:ascii="Symbol" w:hAnsi="Symbol"/>
    </w:rPr>
  </w:style>
  <w:style w:type="character" w:customStyle="1" w:styleId="WW8Num16z1">
    <w:name w:val="WW8Num16z1"/>
    <w:uiPriority w:val="99"/>
    <w:rsid w:val="00EA5E54"/>
    <w:rPr>
      <w:rFonts w:ascii="Courier New" w:hAnsi="Courier New"/>
    </w:rPr>
  </w:style>
  <w:style w:type="character" w:customStyle="1" w:styleId="WW8Num16z2">
    <w:name w:val="WW8Num16z2"/>
    <w:uiPriority w:val="99"/>
    <w:rsid w:val="00EA5E54"/>
    <w:rPr>
      <w:rFonts w:ascii="Wingdings" w:hAnsi="Wingdings"/>
    </w:rPr>
  </w:style>
  <w:style w:type="character" w:customStyle="1" w:styleId="WW8Num16z4">
    <w:name w:val="WW8Num16z4"/>
    <w:uiPriority w:val="99"/>
    <w:rsid w:val="00EA5E54"/>
    <w:rPr>
      <w:rFonts w:ascii="Courier New" w:hAnsi="Courier New"/>
    </w:rPr>
  </w:style>
  <w:style w:type="character" w:customStyle="1" w:styleId="WW8Num17z0">
    <w:name w:val="WW8Num17z0"/>
    <w:uiPriority w:val="99"/>
    <w:rsid w:val="00EA5E54"/>
    <w:rPr>
      <w:rFonts w:ascii="Symbol" w:hAnsi="Symbol"/>
    </w:rPr>
  </w:style>
  <w:style w:type="character" w:customStyle="1" w:styleId="WW8Num17z1">
    <w:name w:val="WW8Num17z1"/>
    <w:uiPriority w:val="99"/>
    <w:rsid w:val="00EA5E54"/>
    <w:rPr>
      <w:rFonts w:ascii="Symbol" w:hAnsi="Symbol"/>
    </w:rPr>
  </w:style>
  <w:style w:type="character" w:customStyle="1" w:styleId="WW8Num17z2">
    <w:name w:val="WW8Num17z2"/>
    <w:uiPriority w:val="99"/>
    <w:rsid w:val="00EA5E54"/>
    <w:rPr>
      <w:rFonts w:ascii="Wingdings" w:hAnsi="Wingdings"/>
    </w:rPr>
  </w:style>
  <w:style w:type="character" w:customStyle="1" w:styleId="WW8Num17z4">
    <w:name w:val="WW8Num17z4"/>
    <w:uiPriority w:val="99"/>
    <w:rsid w:val="00EA5E54"/>
    <w:rPr>
      <w:rFonts w:ascii="Courier New" w:hAnsi="Courier New"/>
    </w:rPr>
  </w:style>
  <w:style w:type="character" w:customStyle="1" w:styleId="WW8Num18z2">
    <w:name w:val="WW8Num18z2"/>
    <w:uiPriority w:val="99"/>
    <w:rsid w:val="00EA5E54"/>
    <w:rPr>
      <w:rFonts w:ascii="Wingdings" w:hAnsi="Wingdings"/>
    </w:rPr>
  </w:style>
  <w:style w:type="character" w:customStyle="1" w:styleId="WW8Num18z4">
    <w:name w:val="WW8Num18z4"/>
    <w:uiPriority w:val="99"/>
    <w:rsid w:val="00EA5E54"/>
    <w:rPr>
      <w:rFonts w:ascii="Courier New" w:hAnsi="Courier New"/>
    </w:rPr>
  </w:style>
  <w:style w:type="character" w:customStyle="1" w:styleId="WW8Num19z4">
    <w:name w:val="WW8Num19z4"/>
    <w:uiPriority w:val="99"/>
    <w:rsid w:val="00EA5E54"/>
    <w:rPr>
      <w:rFonts w:ascii="Courier New" w:hAnsi="Courier New"/>
    </w:rPr>
  </w:style>
  <w:style w:type="character" w:customStyle="1" w:styleId="WW8Num20z0">
    <w:name w:val="WW8Num20z0"/>
    <w:uiPriority w:val="99"/>
    <w:rsid w:val="00EA5E54"/>
    <w:rPr>
      <w:rFonts w:ascii="Symbol" w:hAnsi="Symbol"/>
    </w:rPr>
  </w:style>
  <w:style w:type="character" w:customStyle="1" w:styleId="WW8Num20z1">
    <w:name w:val="WW8Num20z1"/>
    <w:uiPriority w:val="99"/>
    <w:rsid w:val="00EA5E54"/>
    <w:rPr>
      <w:rFonts w:ascii="Courier New" w:hAnsi="Courier New"/>
    </w:rPr>
  </w:style>
  <w:style w:type="character" w:customStyle="1" w:styleId="WW8Num20z2">
    <w:name w:val="WW8Num20z2"/>
    <w:uiPriority w:val="99"/>
    <w:rsid w:val="00EA5E54"/>
    <w:rPr>
      <w:rFonts w:ascii="Wingdings" w:hAnsi="Wingdings"/>
    </w:rPr>
  </w:style>
  <w:style w:type="character" w:customStyle="1" w:styleId="WW8Num20z4">
    <w:name w:val="WW8Num20z4"/>
    <w:uiPriority w:val="99"/>
    <w:rsid w:val="00EA5E54"/>
    <w:rPr>
      <w:rFonts w:ascii="Courier New" w:hAnsi="Courier New"/>
    </w:rPr>
  </w:style>
  <w:style w:type="character" w:customStyle="1" w:styleId="WW8Num22z0">
    <w:name w:val="WW8Num22z0"/>
    <w:uiPriority w:val="99"/>
    <w:rsid w:val="00EA5E54"/>
    <w:rPr>
      <w:rFonts w:ascii="Symbol" w:hAnsi="Symbol"/>
    </w:rPr>
  </w:style>
  <w:style w:type="character" w:customStyle="1" w:styleId="WW8Num22z1">
    <w:name w:val="WW8Num22z1"/>
    <w:uiPriority w:val="99"/>
    <w:rsid w:val="00EA5E54"/>
    <w:rPr>
      <w:rFonts w:ascii="Symbol" w:hAnsi="Symbol"/>
    </w:rPr>
  </w:style>
  <w:style w:type="character" w:customStyle="1" w:styleId="WW8Num22z2">
    <w:name w:val="WW8Num22z2"/>
    <w:uiPriority w:val="99"/>
    <w:rsid w:val="00EA5E54"/>
    <w:rPr>
      <w:rFonts w:ascii="Wingdings" w:hAnsi="Wingdings"/>
    </w:rPr>
  </w:style>
  <w:style w:type="character" w:customStyle="1" w:styleId="WW8Num22z4">
    <w:name w:val="WW8Num22z4"/>
    <w:uiPriority w:val="99"/>
    <w:rsid w:val="00EA5E54"/>
    <w:rPr>
      <w:rFonts w:ascii="Courier New" w:hAnsi="Courier New"/>
    </w:rPr>
  </w:style>
  <w:style w:type="character" w:customStyle="1" w:styleId="WW8Num23z0">
    <w:name w:val="WW8Num23z0"/>
    <w:uiPriority w:val="99"/>
    <w:rsid w:val="00EA5E54"/>
    <w:rPr>
      <w:rFonts w:ascii="Symbol" w:hAnsi="Symbol"/>
    </w:rPr>
  </w:style>
  <w:style w:type="character" w:customStyle="1" w:styleId="WW8Num23z1">
    <w:name w:val="WW8Num23z1"/>
    <w:uiPriority w:val="99"/>
    <w:rsid w:val="00EA5E54"/>
    <w:rPr>
      <w:rFonts w:ascii="Courier New" w:hAnsi="Courier New"/>
    </w:rPr>
  </w:style>
  <w:style w:type="character" w:customStyle="1" w:styleId="WW8Num23z2">
    <w:name w:val="WW8Num23z2"/>
    <w:uiPriority w:val="99"/>
    <w:rsid w:val="00EA5E54"/>
    <w:rPr>
      <w:rFonts w:ascii="Wingdings" w:hAnsi="Wingdings"/>
    </w:rPr>
  </w:style>
  <w:style w:type="character" w:customStyle="1" w:styleId="WW8Num23z4">
    <w:name w:val="WW8Num23z4"/>
    <w:uiPriority w:val="99"/>
    <w:rsid w:val="00EA5E54"/>
    <w:rPr>
      <w:rFonts w:ascii="Courier New" w:hAnsi="Courier New"/>
    </w:rPr>
  </w:style>
  <w:style w:type="character" w:customStyle="1" w:styleId="WW8Num25z0">
    <w:name w:val="WW8Num25z0"/>
    <w:uiPriority w:val="99"/>
    <w:rsid w:val="00EA5E54"/>
    <w:rPr>
      <w:rFonts w:ascii="Symbol" w:hAnsi="Symbol"/>
    </w:rPr>
  </w:style>
  <w:style w:type="character" w:customStyle="1" w:styleId="WW8Num25z1">
    <w:name w:val="WW8Num25z1"/>
    <w:uiPriority w:val="99"/>
    <w:rsid w:val="00EA5E54"/>
    <w:rPr>
      <w:rFonts w:ascii="Courier New" w:hAnsi="Courier New"/>
    </w:rPr>
  </w:style>
  <w:style w:type="character" w:customStyle="1" w:styleId="WW8Num25z2">
    <w:name w:val="WW8Num25z2"/>
    <w:uiPriority w:val="99"/>
    <w:rsid w:val="00EA5E54"/>
    <w:rPr>
      <w:rFonts w:ascii="Wingdings" w:hAnsi="Wingdings"/>
    </w:rPr>
  </w:style>
  <w:style w:type="character" w:customStyle="1" w:styleId="WW8Num25z4">
    <w:name w:val="WW8Num25z4"/>
    <w:uiPriority w:val="99"/>
    <w:rsid w:val="00EA5E54"/>
    <w:rPr>
      <w:rFonts w:ascii="Courier New" w:hAnsi="Courier New"/>
    </w:rPr>
  </w:style>
  <w:style w:type="character" w:customStyle="1" w:styleId="WW8Num28z0">
    <w:name w:val="WW8Num28z0"/>
    <w:uiPriority w:val="99"/>
    <w:rsid w:val="00EA5E54"/>
    <w:rPr>
      <w:rFonts w:ascii="Times New Roman" w:hAnsi="Times New Roman"/>
    </w:rPr>
  </w:style>
  <w:style w:type="character" w:customStyle="1" w:styleId="WW8Num30z0">
    <w:name w:val="WW8Num30z0"/>
    <w:uiPriority w:val="99"/>
    <w:rsid w:val="00EA5E54"/>
    <w:rPr>
      <w:rFonts w:ascii="Symbol" w:hAnsi="Symbol"/>
    </w:rPr>
  </w:style>
  <w:style w:type="character" w:customStyle="1" w:styleId="WW8Num31z0">
    <w:name w:val="WW8Num31z0"/>
    <w:uiPriority w:val="99"/>
    <w:rsid w:val="00EA5E54"/>
    <w:rPr>
      <w:rFonts w:ascii="Symbol" w:hAnsi="Symbol"/>
    </w:rPr>
  </w:style>
  <w:style w:type="character" w:customStyle="1" w:styleId="WW8Num32z0">
    <w:name w:val="WW8Num32z0"/>
    <w:uiPriority w:val="99"/>
    <w:rsid w:val="00EA5E54"/>
    <w:rPr>
      <w:rFonts w:ascii="Symbol" w:hAnsi="Symbol"/>
    </w:rPr>
  </w:style>
  <w:style w:type="character" w:customStyle="1" w:styleId="WW8Num33z0">
    <w:name w:val="WW8Num33z0"/>
    <w:uiPriority w:val="99"/>
    <w:rsid w:val="00EA5E54"/>
    <w:rPr>
      <w:rFonts w:ascii="Symbol" w:hAnsi="Symbol"/>
    </w:rPr>
  </w:style>
  <w:style w:type="character" w:customStyle="1" w:styleId="WW8Num35z0">
    <w:name w:val="WW8Num35z0"/>
    <w:uiPriority w:val="99"/>
    <w:rsid w:val="00EA5E54"/>
    <w:rPr>
      <w:rFonts w:ascii="Symbol" w:hAnsi="Symbol"/>
    </w:rPr>
  </w:style>
  <w:style w:type="character" w:customStyle="1" w:styleId="WW8Num37z0">
    <w:name w:val="WW8Num37z0"/>
    <w:uiPriority w:val="99"/>
    <w:rsid w:val="00EA5E54"/>
    <w:rPr>
      <w:rFonts w:ascii="Symbol" w:hAnsi="Symbol"/>
    </w:rPr>
  </w:style>
  <w:style w:type="character" w:customStyle="1" w:styleId="WW8Num37z1">
    <w:name w:val="WW8Num37z1"/>
    <w:uiPriority w:val="99"/>
    <w:rsid w:val="00EA5E54"/>
    <w:rPr>
      <w:rFonts w:ascii="Courier New" w:hAnsi="Courier New"/>
    </w:rPr>
  </w:style>
  <w:style w:type="character" w:customStyle="1" w:styleId="WW8Num37z2">
    <w:name w:val="WW8Num37z2"/>
    <w:uiPriority w:val="99"/>
    <w:rsid w:val="00EA5E54"/>
    <w:rPr>
      <w:rFonts w:ascii="Wingdings" w:hAnsi="Wingdings"/>
    </w:rPr>
  </w:style>
  <w:style w:type="character" w:customStyle="1" w:styleId="WW8Num38z0">
    <w:name w:val="WW8Num38z0"/>
    <w:uiPriority w:val="99"/>
    <w:rsid w:val="00EA5E54"/>
    <w:rPr>
      <w:rFonts w:ascii="Symbol" w:hAnsi="Symbol"/>
    </w:rPr>
  </w:style>
  <w:style w:type="character" w:customStyle="1" w:styleId="WW8Num38z1">
    <w:name w:val="WW8Num38z1"/>
    <w:uiPriority w:val="99"/>
    <w:rsid w:val="00EA5E54"/>
    <w:rPr>
      <w:rFonts w:ascii="Courier New" w:hAnsi="Courier New"/>
    </w:rPr>
  </w:style>
  <w:style w:type="character" w:customStyle="1" w:styleId="WW8Num38z2">
    <w:name w:val="WW8Num38z2"/>
    <w:uiPriority w:val="99"/>
    <w:rsid w:val="00EA5E54"/>
    <w:rPr>
      <w:rFonts w:ascii="Wingdings" w:hAnsi="Wingdings"/>
    </w:rPr>
  </w:style>
  <w:style w:type="character" w:customStyle="1" w:styleId="WW8Num39z0">
    <w:name w:val="WW8Num39z0"/>
    <w:uiPriority w:val="99"/>
    <w:rsid w:val="00EA5E54"/>
    <w:rPr>
      <w:rFonts w:ascii="Symbol" w:hAnsi="Symbol"/>
    </w:rPr>
  </w:style>
  <w:style w:type="character" w:customStyle="1" w:styleId="WW8Num39z2">
    <w:name w:val="WW8Num39z2"/>
    <w:uiPriority w:val="99"/>
    <w:rsid w:val="00EA5E54"/>
    <w:rPr>
      <w:rFonts w:ascii="Wingdings" w:hAnsi="Wingdings"/>
    </w:rPr>
  </w:style>
  <w:style w:type="character" w:customStyle="1" w:styleId="WW8Num39z4">
    <w:name w:val="WW8Num39z4"/>
    <w:uiPriority w:val="99"/>
    <w:rsid w:val="00EA5E54"/>
    <w:rPr>
      <w:rFonts w:ascii="Courier New" w:hAnsi="Courier New"/>
    </w:rPr>
  </w:style>
  <w:style w:type="character" w:customStyle="1" w:styleId="WW8Num41z0">
    <w:name w:val="WW8Num41z0"/>
    <w:uiPriority w:val="99"/>
    <w:rsid w:val="00EA5E54"/>
    <w:rPr>
      <w:rFonts w:ascii="Symbol" w:hAnsi="Symbol"/>
    </w:rPr>
  </w:style>
  <w:style w:type="character" w:customStyle="1" w:styleId="WW8Num41z1">
    <w:name w:val="WW8Num41z1"/>
    <w:uiPriority w:val="99"/>
    <w:rsid w:val="00EA5E54"/>
    <w:rPr>
      <w:rFonts w:ascii="Courier New" w:hAnsi="Courier New"/>
    </w:rPr>
  </w:style>
  <w:style w:type="character" w:customStyle="1" w:styleId="WW8Num41z2">
    <w:name w:val="WW8Num41z2"/>
    <w:uiPriority w:val="99"/>
    <w:rsid w:val="00EA5E54"/>
    <w:rPr>
      <w:rFonts w:ascii="Wingdings" w:hAnsi="Wingdings"/>
    </w:rPr>
  </w:style>
  <w:style w:type="character" w:customStyle="1" w:styleId="WW8NumSt37z0">
    <w:name w:val="WW8NumSt37z0"/>
    <w:uiPriority w:val="99"/>
    <w:rsid w:val="00EA5E54"/>
    <w:rPr>
      <w:rFonts w:ascii="Helvetica" w:hAnsi="Helvetica"/>
    </w:rPr>
  </w:style>
  <w:style w:type="character" w:customStyle="1" w:styleId="WW8Num24z1">
    <w:name w:val="WW8Num24z1"/>
    <w:uiPriority w:val="99"/>
    <w:rsid w:val="00EA5E54"/>
    <w:rPr>
      <w:rFonts w:ascii="Courier New" w:hAnsi="Courier New"/>
    </w:rPr>
  </w:style>
  <w:style w:type="character" w:customStyle="1" w:styleId="WW8Num24z2">
    <w:name w:val="WW8Num24z2"/>
    <w:uiPriority w:val="99"/>
    <w:rsid w:val="00EA5E54"/>
    <w:rPr>
      <w:rFonts w:ascii="Wingdings" w:hAnsi="Wingdings"/>
    </w:rPr>
  </w:style>
  <w:style w:type="character" w:customStyle="1" w:styleId="WW8Num28z1">
    <w:name w:val="WW8Num28z1"/>
    <w:uiPriority w:val="99"/>
    <w:rsid w:val="00EA5E54"/>
    <w:rPr>
      <w:rFonts w:ascii="Symbol" w:hAnsi="Symbol"/>
    </w:rPr>
  </w:style>
  <w:style w:type="character" w:customStyle="1" w:styleId="WW8Num28z2">
    <w:name w:val="WW8Num28z2"/>
    <w:uiPriority w:val="99"/>
    <w:rsid w:val="00EA5E54"/>
    <w:rPr>
      <w:rFonts w:ascii="Wingdings" w:hAnsi="Wingdings"/>
    </w:rPr>
  </w:style>
  <w:style w:type="character" w:customStyle="1" w:styleId="WW8Num28z4">
    <w:name w:val="WW8Num28z4"/>
    <w:uiPriority w:val="99"/>
    <w:rsid w:val="00EA5E54"/>
    <w:rPr>
      <w:rFonts w:ascii="Courier New" w:hAnsi="Courier New"/>
    </w:rPr>
  </w:style>
  <w:style w:type="character" w:customStyle="1" w:styleId="81">
    <w:name w:val="Знак Знак8"/>
    <w:uiPriority w:val="99"/>
    <w:rsid w:val="00EA5E54"/>
    <w:rPr>
      <w:sz w:val="24"/>
      <w:lang w:val="ru-RU" w:eastAsia="ru-RU"/>
    </w:rPr>
  </w:style>
  <w:style w:type="character" w:customStyle="1" w:styleId="224">
    <w:name w:val="Знак Знак22"/>
    <w:basedOn w:val="a0"/>
    <w:uiPriority w:val="99"/>
    <w:rsid w:val="00EA5E5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16">
    <w:name w:val="Знак Знак21"/>
    <w:basedOn w:val="a0"/>
    <w:uiPriority w:val="99"/>
    <w:rsid w:val="00EA5E54"/>
    <w:rPr>
      <w:rFonts w:cs="Times New Roman"/>
      <w:b/>
      <w:bCs/>
      <w:sz w:val="24"/>
      <w:szCs w:val="24"/>
      <w:u w:val="single"/>
      <w:lang w:val="ru-RU" w:eastAsia="ru-RU" w:bidi="ar-SA"/>
    </w:rPr>
  </w:style>
  <w:style w:type="character" w:customStyle="1" w:styleId="200">
    <w:name w:val="Знак Знак20"/>
    <w:basedOn w:val="a0"/>
    <w:uiPriority w:val="99"/>
    <w:rsid w:val="00EA5E54"/>
    <w:rPr>
      <w:rFonts w:cs="Times New Roman"/>
      <w:b/>
      <w:bCs/>
      <w:sz w:val="23"/>
      <w:szCs w:val="23"/>
      <w:lang w:val="ru-RU" w:eastAsia="ru-RU" w:bidi="ar-SA"/>
    </w:rPr>
  </w:style>
  <w:style w:type="character" w:customStyle="1" w:styleId="190">
    <w:name w:val="Знак Знак19"/>
    <w:basedOn w:val="a0"/>
    <w:uiPriority w:val="99"/>
    <w:rsid w:val="00EA5E5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80">
    <w:name w:val="Знак Знак18"/>
    <w:basedOn w:val="a0"/>
    <w:uiPriority w:val="99"/>
    <w:rsid w:val="00EA5E54"/>
    <w:rPr>
      <w:rFonts w:cs="Times New Roman"/>
      <w:b/>
      <w:bCs/>
      <w:i/>
      <w:iCs/>
      <w:sz w:val="26"/>
      <w:szCs w:val="26"/>
      <w:lang w:val="ru-RU" w:eastAsia="ru-RU" w:bidi="ar-SA"/>
    </w:rPr>
  </w:style>
  <w:style w:type="character" w:customStyle="1" w:styleId="apple-converted-space">
    <w:name w:val="apple-converted-space"/>
    <w:basedOn w:val="a0"/>
    <w:uiPriority w:val="99"/>
    <w:rsid w:val="00EA5E54"/>
    <w:rPr>
      <w:rFonts w:cs="Times New Roman"/>
    </w:rPr>
  </w:style>
  <w:style w:type="paragraph" w:customStyle="1" w:styleId="Style10">
    <w:name w:val="Style1"/>
    <w:basedOn w:val="a"/>
    <w:uiPriority w:val="99"/>
    <w:rsid w:val="00EA5E54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EA5E54"/>
    <w:pPr>
      <w:widowControl w:val="0"/>
      <w:autoSpaceDE w:val="0"/>
      <w:autoSpaceDN w:val="0"/>
      <w:adjustRightInd w:val="0"/>
      <w:spacing w:after="0" w:line="323" w:lineRule="exact"/>
      <w:ind w:firstLine="845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EA5E54"/>
    <w:rPr>
      <w:rFonts w:ascii="Times New Roman" w:hAnsi="Times New Roman"/>
      <w:b/>
      <w:sz w:val="28"/>
    </w:rPr>
  </w:style>
  <w:style w:type="character" w:customStyle="1" w:styleId="FontStyle12">
    <w:name w:val="Font Style12"/>
    <w:uiPriority w:val="99"/>
    <w:rsid w:val="00EA5E54"/>
    <w:rPr>
      <w:rFonts w:ascii="Times New Roman" w:hAnsi="Times New Roman"/>
      <w:sz w:val="26"/>
    </w:rPr>
  </w:style>
  <w:style w:type="character" w:customStyle="1" w:styleId="1ff6">
    <w:name w:val="Текст выноски Знак1"/>
    <w:basedOn w:val="a0"/>
    <w:uiPriority w:val="99"/>
    <w:semiHidden/>
    <w:rsid w:val="00EA5E54"/>
    <w:rPr>
      <w:rFonts w:ascii="Tahoma" w:hAnsi="Tahoma" w:cs="Tahoma"/>
      <w:sz w:val="16"/>
      <w:szCs w:val="16"/>
    </w:rPr>
  </w:style>
  <w:style w:type="paragraph" w:customStyle="1" w:styleId="-1">
    <w:name w:val="Название-зак"/>
    <w:basedOn w:val="1"/>
    <w:uiPriority w:val="99"/>
    <w:rsid w:val="00EA5E54"/>
    <w:pPr>
      <w:widowControl w:val="0"/>
      <w:spacing w:before="0" w:after="0" w:line="360" w:lineRule="auto"/>
      <w:ind w:left="2127" w:hanging="1418"/>
      <w:jc w:val="both"/>
    </w:pPr>
    <w:rPr>
      <w:rFonts w:ascii="SchoolBook" w:eastAsia="Calibri" w:hAnsi="SchoolBook"/>
      <w:b w:val="0"/>
      <w:caps/>
      <w:kern w:val="0"/>
      <w:sz w:val="32"/>
      <w:szCs w:val="20"/>
    </w:rPr>
  </w:style>
  <w:style w:type="paragraph" w:customStyle="1" w:styleId="affffffff6">
    <w:name w:val="ттт"/>
    <w:basedOn w:val="a"/>
    <w:uiPriority w:val="99"/>
    <w:rsid w:val="00EA5E54"/>
    <w:pPr>
      <w:widowControl w:val="0"/>
      <w:suppressAutoHyphens/>
      <w:spacing w:before="60" w:after="60" w:line="240" w:lineRule="auto"/>
      <w:ind w:firstLine="839"/>
      <w:jc w:val="both"/>
    </w:pPr>
    <w:rPr>
      <w:rFonts w:ascii="Times New Roman" w:eastAsia="Times New Roman" w:hAnsi="Times New Roman"/>
      <w:kern w:val="2"/>
      <w:sz w:val="28"/>
      <w:szCs w:val="28"/>
      <w:lang w:eastAsia="ru-RU"/>
    </w:rPr>
  </w:style>
  <w:style w:type="character" w:customStyle="1" w:styleId="apple-style-span">
    <w:name w:val="apple-style-span"/>
    <w:uiPriority w:val="99"/>
    <w:rsid w:val="00EA5E54"/>
  </w:style>
  <w:style w:type="paragraph" w:customStyle="1" w:styleId="1ff7">
    <w:name w:val="Верхний колонтитул1"/>
    <w:basedOn w:val="a"/>
    <w:uiPriority w:val="99"/>
    <w:rsid w:val="00EA5E54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affffffff7">
    <w:name w:val="з"/>
    <w:basedOn w:val="ac"/>
    <w:uiPriority w:val="99"/>
    <w:rsid w:val="00EA5E54"/>
    <w:pPr>
      <w:keepNext/>
      <w:spacing w:before="240" w:after="120"/>
      <w:ind w:firstLine="839"/>
      <w:jc w:val="both"/>
    </w:pPr>
    <w:rPr>
      <w:rFonts w:ascii="Times New Roman" w:eastAsia="Calibri" w:hAnsi="Times New Roman"/>
      <w:b/>
      <w:bCs/>
      <w:sz w:val="28"/>
      <w:szCs w:val="20"/>
    </w:rPr>
  </w:style>
  <w:style w:type="character" w:customStyle="1" w:styleId="WW-Absatz-Standardschriftart111111">
    <w:name w:val="WW-Absatz-Standardschriftart111111"/>
    <w:uiPriority w:val="99"/>
    <w:rsid w:val="00EA5E54"/>
  </w:style>
  <w:style w:type="character" w:customStyle="1" w:styleId="WW-Absatz-Standardschriftart1111111">
    <w:name w:val="WW-Absatz-Standardschriftart1111111"/>
    <w:uiPriority w:val="99"/>
    <w:rsid w:val="00EA5E54"/>
  </w:style>
  <w:style w:type="character" w:customStyle="1" w:styleId="WW-Absatz-Standardschriftart11111111">
    <w:name w:val="WW-Absatz-Standardschriftart11111111"/>
    <w:uiPriority w:val="99"/>
    <w:rsid w:val="00EA5E54"/>
  </w:style>
  <w:style w:type="character" w:customStyle="1" w:styleId="WW-Absatz-Standardschriftart111111111">
    <w:name w:val="WW-Absatz-Standardschriftart111111111"/>
    <w:uiPriority w:val="99"/>
    <w:rsid w:val="00EA5E54"/>
  </w:style>
  <w:style w:type="character" w:customStyle="1" w:styleId="WW-Absatz-Standardschriftart1111111111">
    <w:name w:val="WW-Absatz-Standardschriftart1111111111"/>
    <w:uiPriority w:val="99"/>
    <w:rsid w:val="00EA5E54"/>
  </w:style>
  <w:style w:type="character" w:customStyle="1" w:styleId="WW-Absatz-Standardschriftart11111111111">
    <w:name w:val="WW-Absatz-Standardschriftart11111111111"/>
    <w:uiPriority w:val="99"/>
    <w:rsid w:val="00EA5E54"/>
  </w:style>
  <w:style w:type="character" w:customStyle="1" w:styleId="WW-Absatz-Standardschriftart111111111111">
    <w:name w:val="WW-Absatz-Standardschriftart111111111111"/>
    <w:uiPriority w:val="99"/>
    <w:rsid w:val="00EA5E54"/>
  </w:style>
  <w:style w:type="character" w:customStyle="1" w:styleId="WW-Absatz-Standardschriftart1111111111111">
    <w:name w:val="WW-Absatz-Standardschriftart1111111111111"/>
    <w:uiPriority w:val="99"/>
    <w:rsid w:val="00EA5E54"/>
  </w:style>
  <w:style w:type="character" w:customStyle="1" w:styleId="WW-Absatz-Standardschriftart11111111111111">
    <w:name w:val="WW-Absatz-Standardschriftart11111111111111"/>
    <w:uiPriority w:val="99"/>
    <w:rsid w:val="00EA5E54"/>
  </w:style>
  <w:style w:type="character" w:customStyle="1" w:styleId="WW-Absatz-Standardschriftart111111111111111">
    <w:name w:val="WW-Absatz-Standardschriftart111111111111111"/>
    <w:uiPriority w:val="99"/>
    <w:rsid w:val="00EA5E54"/>
  </w:style>
  <w:style w:type="character" w:customStyle="1" w:styleId="WW-Absatz-Standardschriftart1111111111111111">
    <w:name w:val="WW-Absatz-Standardschriftart1111111111111111"/>
    <w:uiPriority w:val="99"/>
    <w:rsid w:val="00EA5E54"/>
  </w:style>
  <w:style w:type="character" w:customStyle="1" w:styleId="WW-Absatz-Standardschriftart11111111111111111">
    <w:name w:val="WW-Absatz-Standardschriftart11111111111111111"/>
    <w:uiPriority w:val="99"/>
    <w:rsid w:val="00EA5E54"/>
  </w:style>
  <w:style w:type="character" w:customStyle="1" w:styleId="WW-Absatz-Standardschriftart111111111111111111">
    <w:name w:val="WW-Absatz-Standardschriftart111111111111111111"/>
    <w:uiPriority w:val="99"/>
    <w:rsid w:val="00EA5E54"/>
  </w:style>
  <w:style w:type="character" w:customStyle="1" w:styleId="WW-Absatz-Standardschriftart1111111111111111111">
    <w:name w:val="WW-Absatz-Standardschriftart1111111111111111111"/>
    <w:uiPriority w:val="99"/>
    <w:rsid w:val="00EA5E54"/>
  </w:style>
  <w:style w:type="character" w:customStyle="1" w:styleId="WW-Absatz-Standardschriftart11111111111111111111">
    <w:name w:val="WW-Absatz-Standardschriftart11111111111111111111"/>
    <w:uiPriority w:val="99"/>
    <w:rsid w:val="00EA5E54"/>
  </w:style>
  <w:style w:type="character" w:customStyle="1" w:styleId="WW-Absatz-Standardschriftart111111111111111111111">
    <w:name w:val="WW-Absatz-Standardschriftart111111111111111111111"/>
    <w:uiPriority w:val="99"/>
    <w:rsid w:val="00EA5E54"/>
  </w:style>
  <w:style w:type="paragraph" w:customStyle="1" w:styleId="TableContents">
    <w:name w:val="Table Contents"/>
    <w:basedOn w:val="a"/>
    <w:uiPriority w:val="99"/>
    <w:rsid w:val="00EA5E54"/>
    <w:pPr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TableHeading">
    <w:name w:val="Table Heading"/>
    <w:basedOn w:val="TableContents"/>
    <w:uiPriority w:val="99"/>
    <w:rsid w:val="00EA5E54"/>
    <w:pPr>
      <w:jc w:val="center"/>
    </w:pPr>
    <w:rPr>
      <w:b/>
      <w:bCs/>
    </w:rPr>
  </w:style>
  <w:style w:type="paragraph" w:customStyle="1" w:styleId="CharCharCarCarCharCharCarCarCharCharCarCarCharChar6">
    <w:name w:val="Char Char Car Car Char Char Car Car Char Char Car Car Char Char6"/>
    <w:basedOn w:val="a"/>
    <w:uiPriority w:val="99"/>
    <w:rsid w:val="00EA5E54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character" w:styleId="affffffff8">
    <w:name w:val="Emphasis"/>
    <w:basedOn w:val="a0"/>
    <w:uiPriority w:val="99"/>
    <w:qFormat/>
    <w:rsid w:val="00EA5E54"/>
    <w:rPr>
      <w:rFonts w:cs="Times New Roman"/>
      <w:i/>
    </w:rPr>
  </w:style>
  <w:style w:type="character" w:styleId="affffffff9">
    <w:name w:val="line number"/>
    <w:basedOn w:val="a0"/>
    <w:uiPriority w:val="99"/>
    <w:rsid w:val="00EA5E54"/>
    <w:rPr>
      <w:rFonts w:cs="Times New Roman"/>
    </w:rPr>
  </w:style>
  <w:style w:type="paragraph" w:customStyle="1" w:styleId="affffffffa">
    <w:name w:val="Заголовок приложения"/>
    <w:basedOn w:val="a"/>
    <w:next w:val="a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firstLine="720"/>
      <w:jc w:val="right"/>
    </w:pPr>
    <w:rPr>
      <w:rFonts w:ascii="Arial" w:hAnsi="Arial" w:cs="Arial"/>
      <w:color w:val="0000FF"/>
      <w:sz w:val="20"/>
      <w:szCs w:val="20"/>
      <w:lang w:eastAsia="ru-RU"/>
    </w:rPr>
  </w:style>
  <w:style w:type="character" w:customStyle="1" w:styleId="43">
    <w:name w:val="Основной шрифт абзаца4"/>
    <w:uiPriority w:val="99"/>
    <w:rsid w:val="00EA5E54"/>
  </w:style>
  <w:style w:type="paragraph" w:customStyle="1" w:styleId="241">
    <w:name w:val="Основной текст 24"/>
    <w:basedOn w:val="a"/>
    <w:uiPriority w:val="99"/>
    <w:rsid w:val="00EA5E54"/>
    <w:pPr>
      <w:tabs>
        <w:tab w:val="left" w:pos="567"/>
        <w:tab w:val="left" w:pos="709"/>
      </w:tabs>
      <w:suppressAutoHyphens/>
      <w:autoSpaceDE w:val="0"/>
      <w:jc w:val="both"/>
    </w:pPr>
    <w:rPr>
      <w:sz w:val="28"/>
      <w:szCs w:val="28"/>
      <w:lang w:eastAsia="ar-SA"/>
    </w:rPr>
  </w:style>
  <w:style w:type="paragraph" w:customStyle="1" w:styleId="affffffffb">
    <w:name w:val="Перечисление"/>
    <w:basedOn w:val="a"/>
    <w:uiPriority w:val="99"/>
    <w:rsid w:val="00EA5E54"/>
    <w:pPr>
      <w:widowControl w:val="0"/>
      <w:spacing w:before="20" w:after="20" w:line="240" w:lineRule="auto"/>
      <w:jc w:val="both"/>
    </w:pPr>
    <w:rPr>
      <w:rFonts w:ascii="Arial Narrow" w:hAnsi="Arial Narrow" w:cs="Arial Narrow"/>
      <w:sz w:val="24"/>
      <w:szCs w:val="24"/>
      <w:lang w:eastAsia="ar-SA"/>
    </w:rPr>
  </w:style>
  <w:style w:type="paragraph" w:customStyle="1" w:styleId="affffffffc">
    <w:name w:val="Пример перечисление"/>
    <w:basedOn w:val="a"/>
    <w:uiPriority w:val="99"/>
    <w:rsid w:val="00EA5E54"/>
    <w:pPr>
      <w:widowControl w:val="0"/>
      <w:pBdr>
        <w:top w:val="single" w:sz="4" w:space="1" w:color="000000" w:shadow="1"/>
        <w:left w:val="single" w:sz="4" w:space="4" w:color="000000" w:shadow="1"/>
        <w:bottom w:val="single" w:sz="4" w:space="1" w:color="000000" w:shadow="1"/>
        <w:right w:val="single" w:sz="4" w:space="4" w:color="000000" w:shadow="1"/>
      </w:pBdr>
      <w:tabs>
        <w:tab w:val="left" w:pos="1260"/>
      </w:tabs>
      <w:spacing w:before="120" w:after="120" w:line="240" w:lineRule="auto"/>
      <w:ind w:left="-1080" w:right="397"/>
      <w:jc w:val="both"/>
    </w:pPr>
    <w:rPr>
      <w:rFonts w:ascii="Arial Narrow" w:hAnsi="Arial Narrow" w:cs="Arial Narrow"/>
      <w:i/>
      <w:iCs/>
      <w:lang w:eastAsia="ar-SA"/>
    </w:rPr>
  </w:style>
  <w:style w:type="paragraph" w:customStyle="1" w:styleId="msonormalbullet2gifbullet1gif">
    <w:name w:val="msonormalbullet2gifbullet1.gif"/>
    <w:basedOn w:val="a"/>
    <w:uiPriority w:val="99"/>
    <w:rsid w:val="00EA5E5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msonormalbullet2gifbullet2gif">
    <w:name w:val="msonormalbullet2gifbullet2.gif"/>
    <w:basedOn w:val="a"/>
    <w:uiPriority w:val="99"/>
    <w:rsid w:val="00EA5E5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msonormalbullet2gifbullet3gif">
    <w:name w:val="msonormalbullet2gifbullet3.gif"/>
    <w:basedOn w:val="a"/>
    <w:uiPriority w:val="99"/>
    <w:rsid w:val="00EA5E5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msonormalbullet1gif">
    <w:name w:val="msonormalbullet1.gif"/>
    <w:basedOn w:val="a"/>
    <w:uiPriority w:val="99"/>
    <w:rsid w:val="00EA5E5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1ff8">
    <w:name w:val="обычный_1 Знак Знак Знак Знак Знак Знак Знак Знак Знак Знак"/>
    <w:uiPriority w:val="99"/>
    <w:locked/>
    <w:rsid w:val="00EA5E54"/>
    <w:rPr>
      <w:rFonts w:ascii="Tahoma" w:hAnsi="Tahoma"/>
      <w:lang w:val="en-US" w:eastAsia="ar-SA" w:bidi="ar-SA"/>
    </w:rPr>
  </w:style>
  <w:style w:type="paragraph" w:customStyle="1" w:styleId="Style100">
    <w:name w:val="Style10"/>
    <w:basedOn w:val="a"/>
    <w:uiPriority w:val="99"/>
    <w:rsid w:val="00EA5E54"/>
    <w:pPr>
      <w:widowControl w:val="0"/>
      <w:autoSpaceDE w:val="0"/>
      <w:autoSpaceDN w:val="0"/>
      <w:spacing w:after="0" w:line="487" w:lineRule="exact"/>
    </w:pPr>
    <w:rPr>
      <w:rFonts w:ascii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EA5E54"/>
    <w:pPr>
      <w:widowControl w:val="0"/>
      <w:autoSpaceDE w:val="0"/>
      <w:autoSpaceDN w:val="0"/>
      <w:spacing w:after="0" w:line="235" w:lineRule="exact"/>
      <w:ind w:hanging="264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47">
    <w:name w:val="Font Style47"/>
    <w:uiPriority w:val="99"/>
    <w:rsid w:val="00EA5E54"/>
    <w:rPr>
      <w:rFonts w:ascii="Times New Roman" w:hAnsi="Times New Roman"/>
      <w:sz w:val="26"/>
    </w:rPr>
  </w:style>
  <w:style w:type="character" w:customStyle="1" w:styleId="FontStyle52">
    <w:name w:val="Font Style52"/>
    <w:uiPriority w:val="99"/>
    <w:rsid w:val="00EA5E54"/>
    <w:rPr>
      <w:rFonts w:ascii="Times New Roman" w:hAnsi="Times New Roman"/>
      <w:sz w:val="18"/>
    </w:rPr>
  </w:style>
  <w:style w:type="paragraph" w:customStyle="1" w:styleId="Style5">
    <w:name w:val="Style5"/>
    <w:basedOn w:val="a"/>
    <w:uiPriority w:val="99"/>
    <w:rsid w:val="00EA5E54"/>
    <w:pPr>
      <w:widowControl w:val="0"/>
      <w:autoSpaceDE w:val="0"/>
      <w:autoSpaceDN w:val="0"/>
      <w:spacing w:after="0" w:line="328" w:lineRule="exact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EA5E54"/>
    <w:pPr>
      <w:widowControl w:val="0"/>
      <w:autoSpaceDE w:val="0"/>
      <w:autoSpaceDN w:val="0"/>
      <w:spacing w:after="0" w:line="326" w:lineRule="exact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EA5E54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49">
    <w:name w:val="Font Style49"/>
    <w:uiPriority w:val="99"/>
    <w:rsid w:val="00EA5E54"/>
    <w:rPr>
      <w:rFonts w:ascii="Times New Roman" w:hAnsi="Times New Roman"/>
      <w:b/>
      <w:sz w:val="26"/>
    </w:rPr>
  </w:style>
  <w:style w:type="paragraph" w:customStyle="1" w:styleId="Style15">
    <w:name w:val="Style15"/>
    <w:basedOn w:val="a"/>
    <w:uiPriority w:val="99"/>
    <w:rsid w:val="00EA5E54"/>
    <w:pPr>
      <w:widowControl w:val="0"/>
      <w:autoSpaceDE w:val="0"/>
      <w:autoSpaceDN w:val="0"/>
      <w:spacing w:after="0" w:line="283" w:lineRule="exact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EA5E54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EA5E54"/>
    <w:pPr>
      <w:widowControl w:val="0"/>
      <w:autoSpaceDE w:val="0"/>
      <w:autoSpaceDN w:val="0"/>
      <w:spacing w:after="0" w:line="250" w:lineRule="exact"/>
      <w:ind w:firstLine="845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EA5E54"/>
    <w:pPr>
      <w:widowControl w:val="0"/>
      <w:autoSpaceDE w:val="0"/>
      <w:autoSpaceDN w:val="0"/>
      <w:spacing w:after="0" w:line="283" w:lineRule="exact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51">
    <w:name w:val="Font Style51"/>
    <w:uiPriority w:val="99"/>
    <w:rsid w:val="00EA5E54"/>
    <w:rPr>
      <w:rFonts w:ascii="Times New Roman" w:hAnsi="Times New Roman"/>
      <w:sz w:val="22"/>
    </w:rPr>
  </w:style>
  <w:style w:type="paragraph" w:customStyle="1" w:styleId="Style11">
    <w:name w:val="Style11"/>
    <w:basedOn w:val="a"/>
    <w:uiPriority w:val="99"/>
    <w:rsid w:val="00EA5E54"/>
    <w:pPr>
      <w:widowControl w:val="0"/>
      <w:autoSpaceDE w:val="0"/>
      <w:autoSpaceDN w:val="0"/>
      <w:spacing w:after="0" w:line="332" w:lineRule="exact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EA5E54"/>
    <w:pPr>
      <w:widowControl w:val="0"/>
      <w:autoSpaceDE w:val="0"/>
      <w:autoSpaceDN w:val="0"/>
      <w:spacing w:after="0" w:line="329" w:lineRule="exact"/>
      <w:ind w:firstLine="715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54">
    <w:name w:val="Font Style54"/>
    <w:uiPriority w:val="99"/>
    <w:rsid w:val="00EA5E54"/>
    <w:rPr>
      <w:rFonts w:ascii="Times New Roman" w:hAnsi="Times New Roman"/>
      <w:sz w:val="14"/>
    </w:rPr>
  </w:style>
  <w:style w:type="paragraph" w:customStyle="1" w:styleId="Style14">
    <w:name w:val="Style14"/>
    <w:basedOn w:val="a"/>
    <w:uiPriority w:val="99"/>
    <w:rsid w:val="00EA5E54"/>
    <w:pPr>
      <w:widowControl w:val="0"/>
      <w:autoSpaceDE w:val="0"/>
      <w:autoSpaceDN w:val="0"/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EA5E54"/>
    <w:pPr>
      <w:widowControl w:val="0"/>
      <w:autoSpaceDE w:val="0"/>
      <w:autoSpaceDN w:val="0"/>
      <w:spacing w:after="0" w:line="211" w:lineRule="exact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EA5E54"/>
    <w:pPr>
      <w:widowControl w:val="0"/>
      <w:autoSpaceDE w:val="0"/>
      <w:autoSpaceDN w:val="0"/>
      <w:spacing w:after="0" w:line="242" w:lineRule="exact"/>
      <w:ind w:firstLine="955"/>
    </w:pPr>
    <w:rPr>
      <w:rFonts w:ascii="Times New Roman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EA5E54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56">
    <w:name w:val="Font Style56"/>
    <w:uiPriority w:val="99"/>
    <w:rsid w:val="00EA5E54"/>
    <w:rPr>
      <w:rFonts w:ascii="Lucida Sans Unicode" w:hAnsi="Lucida Sans Unicode"/>
      <w:b/>
      <w:spacing w:val="-20"/>
      <w:sz w:val="16"/>
    </w:rPr>
  </w:style>
  <w:style w:type="character" w:customStyle="1" w:styleId="WW8Num5z1">
    <w:name w:val="WW8Num5z1"/>
    <w:uiPriority w:val="99"/>
    <w:rsid w:val="00EA5E54"/>
    <w:rPr>
      <w:rFonts w:ascii="Times New Roman" w:hAnsi="Times New Roman"/>
    </w:rPr>
  </w:style>
  <w:style w:type="character" w:customStyle="1" w:styleId="WW8Num24z3">
    <w:name w:val="WW8Num24z3"/>
    <w:uiPriority w:val="99"/>
    <w:rsid w:val="00EA5E54"/>
    <w:rPr>
      <w:rFonts w:ascii="Symbol" w:hAnsi="Symbol"/>
    </w:rPr>
  </w:style>
  <w:style w:type="character" w:customStyle="1" w:styleId="WW8Num36z0">
    <w:name w:val="WW8Num36z0"/>
    <w:uiPriority w:val="99"/>
    <w:rsid w:val="00EA5E54"/>
    <w:rPr>
      <w:rFonts w:ascii="Times New Roman" w:hAnsi="Times New Roman"/>
    </w:rPr>
  </w:style>
  <w:style w:type="character" w:customStyle="1" w:styleId="NormallChar">
    <w:name w:val="Normal l Char"/>
    <w:uiPriority w:val="99"/>
    <w:rsid w:val="00EA5E54"/>
    <w:rPr>
      <w:sz w:val="24"/>
      <w:lang w:val="ru-RU" w:eastAsia="ar-SA" w:bidi="ar-SA"/>
    </w:rPr>
  </w:style>
  <w:style w:type="character" w:customStyle="1" w:styleId="affffffffd">
    <w:name w:val="Знак Знак Знак"/>
    <w:uiPriority w:val="99"/>
    <w:rsid w:val="00EA5E54"/>
    <w:rPr>
      <w:sz w:val="24"/>
      <w:lang w:val="ru-RU" w:eastAsia="ar-SA" w:bidi="ar-SA"/>
    </w:rPr>
  </w:style>
  <w:style w:type="paragraph" w:customStyle="1" w:styleId="Normall">
    <w:name w:val="Normal l"/>
    <w:basedOn w:val="a"/>
    <w:uiPriority w:val="99"/>
    <w:rsid w:val="00EA5E54"/>
    <w:pPr>
      <w:autoSpaceDE w:val="0"/>
      <w:spacing w:before="120" w:after="120" w:line="288" w:lineRule="auto"/>
      <w:ind w:firstLine="720"/>
      <w:jc w:val="both"/>
    </w:pPr>
    <w:rPr>
      <w:rFonts w:ascii="Times New Roman" w:hAnsi="Times New Roman"/>
      <w:sz w:val="24"/>
      <w:szCs w:val="24"/>
      <w:lang w:eastAsia="ar-SA"/>
    </w:rPr>
  </w:style>
  <w:style w:type="paragraph" w:customStyle="1" w:styleId="affffffffe">
    <w:name w:val="Готовый"/>
    <w:basedOn w:val="a"/>
    <w:uiPriority w:val="99"/>
    <w:rsid w:val="00EA5E54"/>
    <w:pPr>
      <w:spacing w:after="0" w:line="240" w:lineRule="auto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WW-">
    <w:name w:val="WW-Заголовок"/>
    <w:basedOn w:val="a"/>
    <w:next w:val="a5"/>
    <w:uiPriority w:val="99"/>
    <w:rsid w:val="00EA5E54"/>
    <w:pPr>
      <w:keepNext/>
      <w:suppressAutoHyphens/>
      <w:spacing w:before="240" w:after="120" w:line="240" w:lineRule="auto"/>
    </w:pPr>
    <w:rPr>
      <w:rFonts w:ascii="Arial" w:eastAsia="Arial Unicode MS" w:hAnsi="Arial" w:cs="Tahoma"/>
      <w:sz w:val="28"/>
      <w:szCs w:val="28"/>
      <w:lang w:eastAsia="ar-SA"/>
    </w:rPr>
  </w:style>
  <w:style w:type="paragraph" w:customStyle="1" w:styleId="CharCharCarCarCharCharCarCarCharCharCarCarCharChar1">
    <w:name w:val="Char Char Car Car Char Char Car Car Char Char Car Car Char Char1"/>
    <w:basedOn w:val="a"/>
    <w:uiPriority w:val="99"/>
    <w:rsid w:val="00EA5E54"/>
    <w:pPr>
      <w:spacing w:after="160" w:line="240" w:lineRule="exact"/>
    </w:pPr>
    <w:rPr>
      <w:rFonts w:ascii="Times New Roman" w:hAnsi="Times New Roman"/>
      <w:sz w:val="20"/>
      <w:szCs w:val="20"/>
      <w:lang w:eastAsia="ar-SA"/>
    </w:rPr>
  </w:style>
  <w:style w:type="paragraph" w:customStyle="1" w:styleId="CharCharCarCarCharCharCarCarCharCharCarCarCharChar5">
    <w:name w:val="Char Char Car Car Char Char Car Car Char Char Car Car Char Char5"/>
    <w:basedOn w:val="a"/>
    <w:uiPriority w:val="99"/>
    <w:rsid w:val="00EA5E54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paragraph" w:customStyle="1" w:styleId="CharCharCarCarCharCharCarCarCharCharCarCarCharChar4">
    <w:name w:val="Char Char Car Car Char Char Car Car Char Char Car Car Char Char4"/>
    <w:basedOn w:val="a"/>
    <w:uiPriority w:val="99"/>
    <w:rsid w:val="00EA5E54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paragraph" w:customStyle="1" w:styleId="cenpt">
    <w:name w:val="cenpt"/>
    <w:basedOn w:val="a"/>
    <w:uiPriority w:val="99"/>
    <w:rsid w:val="00EA5E5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harCharCarCarCharCharCarCarCharCharCarCarCharChar3">
    <w:name w:val="Char Char Car Car Char Char Car Car Char Char Car Car Char Char3"/>
    <w:basedOn w:val="a"/>
    <w:uiPriority w:val="99"/>
    <w:rsid w:val="00EA5E54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paragraph" w:customStyle="1" w:styleId="CharCharCarCarCharCharCarCarCharCharCarCarCharChar2">
    <w:name w:val="Char Char Car Car Char Char Car Car Char Char Car Car Char Char2"/>
    <w:basedOn w:val="a"/>
    <w:uiPriority w:val="99"/>
    <w:rsid w:val="00EA5E54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paragraph" w:customStyle="1" w:styleId="3e">
    <w:name w:val="Основной текст3"/>
    <w:basedOn w:val="a"/>
    <w:uiPriority w:val="99"/>
    <w:rsid w:val="00EA5E54"/>
    <w:pPr>
      <w:widowControl w:val="0"/>
      <w:shd w:val="clear" w:color="auto" w:fill="FFFFFF"/>
      <w:spacing w:after="0" w:line="240" w:lineRule="atLeast"/>
    </w:pPr>
    <w:rPr>
      <w:rFonts w:ascii="Times New Roman" w:eastAsia="Times New Roman" w:hAnsi="Times New Roman"/>
      <w:sz w:val="27"/>
      <w:szCs w:val="27"/>
      <w:shd w:val="clear" w:color="auto" w:fill="FFFFFF"/>
      <w:lang w:eastAsia="ru-RU"/>
    </w:rPr>
  </w:style>
  <w:style w:type="character" w:customStyle="1" w:styleId="14pt">
    <w:name w:val="Основной текст + 14 pt"/>
    <w:aliases w:val="Курсив,Интервал 1 pt"/>
    <w:uiPriority w:val="99"/>
    <w:rsid w:val="00EA5E54"/>
    <w:rPr>
      <w:i/>
      <w:color w:val="000000"/>
      <w:spacing w:val="30"/>
      <w:w w:val="100"/>
      <w:position w:val="0"/>
      <w:sz w:val="28"/>
      <w:shd w:val="clear" w:color="auto" w:fill="FFFFFF"/>
      <w:lang w:val="ru-RU"/>
    </w:rPr>
  </w:style>
  <w:style w:type="character" w:customStyle="1" w:styleId="afffffffff">
    <w:name w:val="Подпись к картинке"/>
    <w:uiPriority w:val="99"/>
    <w:rsid w:val="00EA5E54"/>
    <w:rPr>
      <w:rFonts w:ascii="Times New Roman" w:hAnsi="Times New Roman"/>
      <w:sz w:val="27"/>
      <w:u w:val="none"/>
    </w:rPr>
  </w:style>
  <w:style w:type="character" w:customStyle="1" w:styleId="1ff9">
    <w:name w:val="Заголовок №1 + Не полужирный"/>
    <w:uiPriority w:val="99"/>
    <w:rsid w:val="00EA5E54"/>
    <w:rPr>
      <w:b/>
      <w:color w:val="000000"/>
      <w:spacing w:val="0"/>
      <w:w w:val="100"/>
      <w:position w:val="0"/>
      <w:sz w:val="27"/>
      <w:shd w:val="clear" w:color="auto" w:fill="FFFFFF"/>
      <w:lang w:val="ru-RU"/>
    </w:rPr>
  </w:style>
  <w:style w:type="character" w:customStyle="1" w:styleId="2f6">
    <w:name w:val="Основной текст (2) + Не полужирный"/>
    <w:uiPriority w:val="99"/>
    <w:rsid w:val="00EA5E54"/>
    <w:rPr>
      <w:b/>
      <w:sz w:val="27"/>
      <w:shd w:val="clear" w:color="auto" w:fill="FFFFFF"/>
    </w:rPr>
  </w:style>
  <w:style w:type="paragraph" w:customStyle="1" w:styleId="52">
    <w:name w:val="Основной текст5"/>
    <w:basedOn w:val="a"/>
    <w:uiPriority w:val="99"/>
    <w:rsid w:val="00EA5E54"/>
    <w:pPr>
      <w:shd w:val="clear" w:color="auto" w:fill="FFFFFF"/>
      <w:spacing w:after="1320" w:line="240" w:lineRule="atLeast"/>
    </w:pPr>
    <w:rPr>
      <w:rFonts w:ascii="Times New Roman" w:eastAsia="Arial Unicode MS" w:hAnsi="Times New Roman"/>
      <w:sz w:val="27"/>
      <w:szCs w:val="27"/>
      <w:lang w:eastAsia="ru-RU"/>
    </w:rPr>
  </w:style>
  <w:style w:type="paragraph" w:customStyle="1" w:styleId="tekstob">
    <w:name w:val="tekstob"/>
    <w:basedOn w:val="a"/>
    <w:uiPriority w:val="99"/>
    <w:rsid w:val="00EA5E54"/>
    <w:pP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14pt1">
    <w:name w:val="Основной текст + 14 pt1"/>
    <w:aliases w:val="Курсив1,Интервал 1 pt1"/>
    <w:uiPriority w:val="99"/>
    <w:rsid w:val="00EA5E54"/>
    <w:rPr>
      <w:rFonts w:ascii="Times New Roman" w:hAnsi="Times New Roman"/>
      <w:i/>
      <w:color w:val="000000"/>
      <w:spacing w:val="30"/>
      <w:w w:val="100"/>
      <w:position w:val="0"/>
      <w:sz w:val="28"/>
      <w:shd w:val="clear" w:color="auto" w:fill="FFFFFF"/>
      <w:lang w:val="ru-RU"/>
    </w:rPr>
  </w:style>
  <w:style w:type="character" w:customStyle="1" w:styleId="53">
    <w:name w:val="Основной шрифт абзаца5"/>
    <w:uiPriority w:val="99"/>
    <w:rsid w:val="00EA5E54"/>
  </w:style>
  <w:style w:type="character" w:customStyle="1" w:styleId="64">
    <w:name w:val="Основной шрифт абзаца6"/>
    <w:uiPriority w:val="99"/>
    <w:rsid w:val="00EA5E54"/>
  </w:style>
  <w:style w:type="paragraph" w:customStyle="1" w:styleId="115">
    <w:name w:val="Абзац списка11"/>
    <w:basedOn w:val="a"/>
    <w:uiPriority w:val="99"/>
    <w:rsid w:val="00EA5E54"/>
    <w:pPr>
      <w:ind w:left="720"/>
    </w:pPr>
    <w:rPr>
      <w:rFonts w:eastAsia="Times New Roman" w:cs="Calibri"/>
      <w:lang w:eastAsia="ru-RU"/>
    </w:rPr>
  </w:style>
  <w:style w:type="paragraph" w:customStyle="1" w:styleId="Oiiaee">
    <w:name w:val="Oiia?ee"/>
    <w:basedOn w:val="a"/>
    <w:uiPriority w:val="99"/>
    <w:rsid w:val="00EA5E54"/>
    <w:pPr>
      <w:spacing w:after="0" w:line="240" w:lineRule="auto"/>
    </w:pPr>
    <w:rPr>
      <w:rFonts w:ascii="Times New Roman" w:hAnsi="Times New Roman"/>
      <w:sz w:val="28"/>
      <w:szCs w:val="20"/>
      <w:lang w:eastAsia="ru-RU"/>
    </w:rPr>
  </w:style>
  <w:style w:type="paragraph" w:customStyle="1" w:styleId="ConsPlusTitlePage">
    <w:name w:val="ConsPlusTitlePage"/>
    <w:uiPriority w:val="99"/>
    <w:rsid w:val="00EA5E54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1ffa">
    <w:name w:val="Верхний колонтитул Знак1"/>
    <w:basedOn w:val="a0"/>
    <w:uiPriority w:val="99"/>
    <w:semiHidden/>
    <w:rsid w:val="00EA5E54"/>
    <w:rPr>
      <w:rFonts w:cs="Times New Roman"/>
      <w:sz w:val="22"/>
      <w:szCs w:val="22"/>
    </w:rPr>
  </w:style>
  <w:style w:type="paragraph" w:customStyle="1" w:styleId="xl64">
    <w:name w:val="xl64"/>
    <w:basedOn w:val="a"/>
    <w:uiPriority w:val="99"/>
    <w:rsid w:val="00EA5E5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3">
    <w:name w:val="xl63"/>
    <w:basedOn w:val="a"/>
    <w:uiPriority w:val="99"/>
    <w:rsid w:val="00EA5E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numbering" w:styleId="111111">
    <w:name w:val="Outline List 2"/>
    <w:basedOn w:val="a2"/>
    <w:uiPriority w:val="99"/>
    <w:semiHidden/>
    <w:unhideWhenUsed/>
    <w:locked/>
    <w:rsid w:val="00755284"/>
    <w:pPr>
      <w:numPr>
        <w:numId w:val="10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417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9ACC18FB5183F5FD57E19650D855689D38C60E0AA44DC8F9D2CD4AE508A4BFDAC53E72D0BC178DBA542825EF45CDE3AAA266D5B2B9FDBA4r4j1H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33</Pages>
  <Words>10041</Words>
  <Characters>57236</Characters>
  <Application>Microsoft Office Word</Application>
  <DocSecurity>0</DocSecurity>
  <Lines>476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Великая Анна</dc:creator>
  <cp:lastModifiedBy>Елена Аникина</cp:lastModifiedBy>
  <cp:revision>2</cp:revision>
  <cp:lastPrinted>2022-01-21T11:58:00Z</cp:lastPrinted>
  <dcterms:created xsi:type="dcterms:W3CDTF">2022-01-21T12:06:00Z</dcterms:created>
  <dcterms:modified xsi:type="dcterms:W3CDTF">2022-01-21T12:06:00Z</dcterms:modified>
</cp:coreProperties>
</file>